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bookmarkStart w:id="0" w:name="_GoBack"/>
      <w:bookmarkEnd w:id="0"/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МБОУ Школа № 32 г.о. Самара</w:t>
      </w:r>
    </w:p>
    <w:p w14:paraId="152B6BFE" w14:textId="77777777" w:rsidR="00160DCE" w:rsidRDefault="005060D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160DCE">
        <w:rPr>
          <w:rStyle w:val="af5"/>
          <w:sz w:val="32"/>
          <w:szCs w:val="32"/>
        </w:rPr>
        <w:t>учебному предмету</w:t>
      </w:r>
    </w:p>
    <w:p w14:paraId="32ACB232" w14:textId="1E10B837" w:rsidR="005060D9" w:rsidRPr="00160DCE" w:rsidRDefault="00160DCE" w:rsidP="00D116BF">
      <w:pPr>
        <w:jc w:val="center"/>
        <w:rPr>
          <w:rStyle w:val="af5"/>
          <w:sz w:val="36"/>
          <w:szCs w:val="36"/>
        </w:rPr>
      </w:pPr>
      <w:r w:rsidRPr="00160DCE">
        <w:rPr>
          <w:rStyle w:val="af5"/>
          <w:sz w:val="36"/>
          <w:szCs w:val="36"/>
        </w:rPr>
        <w:t>«Русский язык»</w:t>
      </w:r>
    </w:p>
    <w:p w14:paraId="263CF4D1" w14:textId="77777777"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1"/>
      <w:bookmarkEnd w:id="2"/>
      <w:bookmarkEnd w:id="3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14:paraId="2FB038A8" w14:textId="77777777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82776F">
        <w:tc>
          <w:tcPr>
            <w:tcW w:w="676" w:type="dxa"/>
            <w:vAlign w:val="center"/>
          </w:tcPr>
          <w:p w14:paraId="2D958801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14:paraId="102F53B2" w14:textId="6324FC41" w:rsidR="0082776F" w:rsidRPr="0082776F" w:rsidRDefault="00CF6BEE" w:rsidP="00CF6BEE">
            <w:pPr>
              <w:jc w:val="center"/>
            </w:pPr>
            <w:r>
              <w:t>64</w:t>
            </w:r>
          </w:p>
        </w:tc>
        <w:tc>
          <w:tcPr>
            <w:tcW w:w="1378" w:type="dxa"/>
            <w:vAlign w:val="center"/>
          </w:tcPr>
          <w:p w14:paraId="02AA97EE" w14:textId="1CEE37C3" w:rsidR="0082776F" w:rsidRPr="0082776F" w:rsidRDefault="00CF6BEE" w:rsidP="00CF6BEE">
            <w:pPr>
              <w:jc w:val="center"/>
            </w:pPr>
            <w:r>
              <w:t>100</w:t>
            </w:r>
          </w:p>
        </w:tc>
        <w:tc>
          <w:tcPr>
            <w:tcW w:w="1377" w:type="dxa"/>
            <w:vAlign w:val="center"/>
          </w:tcPr>
          <w:p w14:paraId="659324C7" w14:textId="113E789D" w:rsidR="0082776F" w:rsidRPr="00E16DF3" w:rsidRDefault="00160DCE" w:rsidP="00E16DF3">
            <w:pPr>
              <w:jc w:val="center"/>
            </w:pPr>
            <w:r w:rsidRPr="00E16DF3">
              <w:t>74</w:t>
            </w:r>
          </w:p>
        </w:tc>
        <w:tc>
          <w:tcPr>
            <w:tcW w:w="1378" w:type="dxa"/>
            <w:vAlign w:val="center"/>
          </w:tcPr>
          <w:p w14:paraId="58F6E3A6" w14:textId="24A5E58B" w:rsidR="0082776F" w:rsidRPr="00E16DF3" w:rsidRDefault="00160DCE" w:rsidP="00E16DF3">
            <w:pPr>
              <w:jc w:val="center"/>
            </w:pPr>
            <w:r w:rsidRPr="00E16DF3">
              <w:t>100</w:t>
            </w:r>
          </w:p>
        </w:tc>
      </w:tr>
      <w:tr w:rsidR="0082776F" w:rsidRPr="0082776F" w14:paraId="0EFF29DD" w14:textId="77777777" w:rsidTr="008277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9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40993333"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618" w14:textId="79DDE7C3" w:rsidR="0082776F" w:rsidRPr="0082776F" w:rsidRDefault="00CF6BEE" w:rsidP="00CF6BEE">
            <w:pPr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7C1" w14:textId="51111F52" w:rsidR="0082776F" w:rsidRPr="0082776F" w:rsidRDefault="00CF6BEE" w:rsidP="00CF6BEE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0B63DC6B" w:rsidR="0082776F" w:rsidRPr="00E16DF3" w:rsidRDefault="00160DCE" w:rsidP="00E16DF3">
            <w:pPr>
              <w:jc w:val="center"/>
            </w:pPr>
            <w:r w:rsidRPr="00E16DF3"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1B4EEF4A" w:rsidR="0082776F" w:rsidRPr="00E16DF3" w:rsidRDefault="00E16DF3" w:rsidP="00E16DF3">
            <w:pPr>
              <w:jc w:val="center"/>
            </w:pPr>
            <w:r>
              <w:t>4</w:t>
            </w:r>
          </w:p>
        </w:tc>
      </w:tr>
    </w:tbl>
    <w:p w14:paraId="6DF5AFDD" w14:textId="77777777" w:rsidR="003602B9" w:rsidRDefault="003602B9" w:rsidP="00EB7C8C">
      <w:pPr>
        <w:jc w:val="both"/>
        <w:rPr>
          <w:b/>
        </w:rPr>
      </w:pPr>
      <w:bookmarkStart w:id="4" w:name="_Toc424490577"/>
    </w:p>
    <w:bookmarkEnd w:id="4"/>
    <w:p w14:paraId="366BF1D1" w14:textId="08E4E704"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6628B94A" w14:textId="77777777" w:rsidR="00A80A00" w:rsidRDefault="00A80A00" w:rsidP="00EB7C8C">
      <w:pPr>
        <w:tabs>
          <w:tab w:val="left" w:pos="2010"/>
        </w:tabs>
        <w:jc w:val="both"/>
      </w:pPr>
    </w:p>
    <w:p w14:paraId="4E5F3800" w14:textId="4CF95670"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14:paraId="20450FCF" w14:textId="77777777" w:rsidR="007A74B7" w:rsidRDefault="007A74B7" w:rsidP="002178E5">
      <w:pPr>
        <w:tabs>
          <w:tab w:val="left" w:pos="2010"/>
        </w:tabs>
        <w:jc w:val="both"/>
        <w:rPr>
          <w:b/>
        </w:rPr>
      </w:pPr>
    </w:p>
    <w:p w14:paraId="03CB3587" w14:textId="69E9D575" w:rsidR="00017C63" w:rsidRDefault="00583CFB">
      <w:pPr>
        <w:spacing w:after="200" w:line="276" w:lineRule="auto"/>
        <w:rPr>
          <w:b/>
        </w:rPr>
      </w:pPr>
      <w:r>
        <w:rPr>
          <w:b/>
        </w:rPr>
        <w:br w:type="textWrapping" w:clear="all"/>
      </w:r>
      <w:r>
        <w:rPr>
          <w:b/>
          <w:noProof/>
        </w:rPr>
        <w:drawing>
          <wp:inline distT="0" distB="0" distL="0" distR="0" wp14:anchorId="3E3B689F" wp14:editId="5733D16F">
            <wp:extent cx="4739640" cy="26670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228D6">
        <w:rPr>
          <w:b/>
        </w:rPr>
        <w:t xml:space="preserve"> </w:t>
      </w: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18EB73D1" w:rsidR="00323154" w:rsidRPr="00931BA3" w:rsidRDefault="00CF6BE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7A9D1481" w14:textId="1BC6E967" w:rsidR="00323154" w:rsidRPr="00931BA3" w:rsidRDefault="00CF6BE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6D1E70FB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43E151E2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38F4CB0B" w:rsidR="00323154" w:rsidRPr="00931BA3" w:rsidRDefault="00CF6BE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772" w:type="dxa"/>
            <w:vAlign w:val="center"/>
          </w:tcPr>
          <w:p w14:paraId="3AE1B337" w14:textId="69DD856B" w:rsidR="00323154" w:rsidRPr="00931BA3" w:rsidRDefault="00A541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360F18F4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49DBFB3F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</w:tr>
      <w:tr w:rsidR="0032315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5F2E7B29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5701F242" w14:textId="221E286F" w:rsidR="00323154" w:rsidRPr="00931BA3" w:rsidRDefault="00CF6BE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</w:t>
            </w:r>
          </w:p>
        </w:tc>
        <w:tc>
          <w:tcPr>
            <w:tcW w:w="1772" w:type="dxa"/>
            <w:vAlign w:val="center"/>
          </w:tcPr>
          <w:p w14:paraId="00B7A499" w14:textId="7254549A" w:rsidR="00323154" w:rsidRPr="00931BA3" w:rsidRDefault="00A541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7C3D17E9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64AAB348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</w:t>
            </w:r>
          </w:p>
        </w:tc>
      </w:tr>
      <w:tr w:rsidR="00323154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7A01F014" w:rsidR="00323154" w:rsidRPr="00931BA3" w:rsidRDefault="00CF6BE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772" w:type="dxa"/>
            <w:vAlign w:val="center"/>
          </w:tcPr>
          <w:p w14:paraId="695EB087" w14:textId="283E8604" w:rsidR="00323154" w:rsidRPr="00931BA3" w:rsidRDefault="00A541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4ECB4C97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03ACBCFB" w:rsidR="00323154" w:rsidRPr="00931BA3" w:rsidRDefault="00AA478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</w:t>
            </w:r>
          </w:p>
        </w:tc>
      </w:tr>
    </w:tbl>
    <w:p w14:paraId="755DF6DC" w14:textId="77777777" w:rsidR="005060D9" w:rsidRPr="008228D6" w:rsidRDefault="005060D9" w:rsidP="008228D6">
      <w:pPr>
        <w:jc w:val="both"/>
        <w:rPr>
          <w:rFonts w:eastAsia="Times New Roman"/>
          <w:b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6CA7CB0D" w14:textId="77777777" w:rsidR="00837558" w:rsidRDefault="00BE42D2" w:rsidP="00837558">
      <w:pPr>
        <w:jc w:val="both"/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</w:p>
    <w:p w14:paraId="0B1E5370" w14:textId="7AC8F231" w:rsidR="00F97F6F" w:rsidRPr="00D93A82" w:rsidRDefault="00837558" w:rsidP="00837558">
      <w:pPr>
        <w:jc w:val="both"/>
      </w:pPr>
      <w:r>
        <w:t xml:space="preserve">       </w:t>
      </w:r>
      <w:r w:rsidR="00AA4785" w:rsidRPr="00AA4785">
        <w:t>Средний первичный балл</w:t>
      </w:r>
      <w:r w:rsidR="00AA4785">
        <w:t xml:space="preserve"> по предмету русский язык в 2023 году</w:t>
      </w:r>
      <w:r w:rsidR="00A541B4">
        <w:t>, как и в 2022, составляет</w:t>
      </w:r>
      <w:r w:rsidR="00AA4785">
        <w:t xml:space="preserve"> 26</w:t>
      </w:r>
      <w:r w:rsidR="00A541B4">
        <w:t xml:space="preserve"> баллов. </w:t>
      </w:r>
      <w:r w:rsidR="00A541B4" w:rsidRPr="00D93A82">
        <w:t>Качество</w:t>
      </w:r>
      <w:r w:rsidR="00AA4785" w:rsidRPr="00D93A82">
        <w:t xml:space="preserve"> знаний учащихся по данному предмету </w:t>
      </w:r>
      <w:r w:rsidR="00D93A82" w:rsidRPr="00D93A82">
        <w:t>составляет 74%,</w:t>
      </w:r>
      <w:r w:rsidR="00AA4785" w:rsidRPr="00D93A82">
        <w:t xml:space="preserve"> </w:t>
      </w:r>
      <w:r w:rsidR="00D93A82" w:rsidRPr="00D93A82">
        <w:t>у</w:t>
      </w:r>
      <w:r w:rsidR="00AA4785" w:rsidRPr="00D93A82">
        <w:t xml:space="preserve">спеваемость держится стабильно и соответствует 100%. </w:t>
      </w:r>
    </w:p>
    <w:p w14:paraId="3FFF410F" w14:textId="77777777" w:rsidR="00837558" w:rsidRPr="00F97F6F" w:rsidRDefault="00837558" w:rsidP="00837558">
      <w:pPr>
        <w:jc w:val="both"/>
        <w:rPr>
          <w:b/>
        </w:rPr>
      </w:pPr>
    </w:p>
    <w:p w14:paraId="394291E1" w14:textId="3BCE1927" w:rsidR="001D7B78" w:rsidRPr="00837558" w:rsidRDefault="00F921F7" w:rsidP="00837558">
      <w:pPr>
        <w:spacing w:after="200" w:line="276" w:lineRule="auto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49E332AA" w14:textId="77777777" w:rsidR="001D7B78" w:rsidRPr="008C725A" w:rsidRDefault="001D7B78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 xml:space="preserve">Анализ выполнения КИМ в разделе 2.3 </w:t>
      </w:r>
      <w:r w:rsidR="000849F6">
        <w:rPr>
          <w:b/>
          <w:i/>
          <w:iCs/>
        </w:rPr>
        <w:t>проводится</w:t>
      </w:r>
      <w:r>
        <w:rPr>
          <w:b/>
          <w:i/>
          <w:iCs/>
        </w:rPr>
        <w:t xml:space="preserve">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</w:t>
      </w:r>
      <w:r w:rsidR="00247CE2">
        <w:rPr>
          <w:b/>
          <w:i/>
          <w:iCs/>
        </w:rPr>
        <w:t xml:space="preserve"> конкретного</w:t>
      </w:r>
      <w:r w:rsidRPr="008C725A">
        <w:rPr>
          <w:b/>
          <w:i/>
          <w:iCs/>
        </w:rPr>
        <w:t xml:space="preserve"> варианта КИМ.</w:t>
      </w:r>
    </w:p>
    <w:p w14:paraId="2C1B7A00" w14:textId="0B977B40" w:rsidR="007A74B7" w:rsidRPr="002178E5" w:rsidRDefault="0079316A" w:rsidP="002178E5">
      <w:pPr>
        <w:ind w:firstLine="426"/>
        <w:contextualSpacing/>
        <w:jc w:val="both"/>
        <w:rPr>
          <w:i/>
        </w:rPr>
      </w:pPr>
      <w:r w:rsidRPr="002178E5">
        <w:rPr>
          <w:i/>
        </w:rP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</w:t>
      </w:r>
      <w:r w:rsidR="0062684D">
        <w:rPr>
          <w:i/>
        </w:rPr>
        <w:t>;</w:t>
      </w:r>
      <w:r w:rsidRPr="002178E5">
        <w:rPr>
          <w:i/>
        </w:rPr>
        <w:t xml:space="preserve"> по </w:t>
      </w:r>
      <w:r w:rsidR="00247CE2">
        <w:rPr>
          <w:i/>
        </w:rPr>
        <w:t>умениям</w:t>
      </w:r>
      <w:r w:rsidR="0062684D">
        <w:rPr>
          <w:i/>
        </w:rPr>
        <w:t xml:space="preserve">, </w:t>
      </w:r>
      <w:r w:rsidR="00247CE2">
        <w:rPr>
          <w:i/>
        </w:rPr>
        <w:t>навыкам</w:t>
      </w:r>
      <w:r w:rsidR="0062684D">
        <w:rPr>
          <w:i/>
        </w:rPr>
        <w:t xml:space="preserve">, </w:t>
      </w:r>
      <w:r w:rsidRPr="002178E5">
        <w:rPr>
          <w:i/>
        </w:rPr>
        <w:t xml:space="preserve">видам </w:t>
      </w:r>
      <w:r w:rsidR="00247CE2">
        <w:rPr>
          <w:i/>
        </w:rPr>
        <w:t xml:space="preserve">познавательной </w:t>
      </w:r>
      <w:r w:rsidRPr="002178E5">
        <w:rPr>
          <w:i/>
        </w:rPr>
        <w:t>деятельности</w:t>
      </w:r>
      <w:r w:rsidR="0062684D">
        <w:rPr>
          <w:i/>
        </w:rPr>
        <w:t>;</w:t>
      </w:r>
      <w:r w:rsidRPr="002178E5">
        <w:rPr>
          <w:i/>
        </w:rPr>
        <w:t xml:space="preserve"> по тематическим разделам).</w:t>
      </w:r>
    </w:p>
    <w:p w14:paraId="35242E76" w14:textId="4790B07C" w:rsidR="001D7B78" w:rsidRPr="00A61E60" w:rsidRDefault="0079316A" w:rsidP="001D7B78">
      <w:pPr>
        <w:ind w:firstLine="426"/>
        <w:jc w:val="both"/>
        <w:rPr>
          <w:i/>
        </w:rPr>
      </w:pPr>
      <w:r w:rsidRPr="002178E5">
        <w:rPr>
          <w:i/>
        </w:rPr>
        <w:t xml:space="preserve">Рекомендуется рассматривать задания, проверяющие один и тот же элемент содержания / </w:t>
      </w:r>
      <w:r w:rsidR="0062684D">
        <w:rPr>
          <w:i/>
        </w:rPr>
        <w:t xml:space="preserve">умение, навык, </w:t>
      </w:r>
      <w:r w:rsidRPr="002178E5">
        <w:rPr>
          <w:i/>
        </w:rPr>
        <w:t xml:space="preserve">вид </w:t>
      </w:r>
      <w:r w:rsidR="0062684D">
        <w:rPr>
          <w:i/>
        </w:rPr>
        <w:t xml:space="preserve">познавательной </w:t>
      </w:r>
      <w:r w:rsidRPr="002178E5">
        <w:rPr>
          <w:i/>
        </w:rPr>
        <w:t xml:space="preserve">деятельности, в совокупности с учетом их уровня сложности. Анализ проводится не только на основе среднего процента выполнения, но и на основе процентов выполнения </w:t>
      </w:r>
      <w:r w:rsidR="0062684D">
        <w:rPr>
          <w:i/>
        </w:rPr>
        <w:t xml:space="preserve">заданий </w:t>
      </w:r>
      <w:r w:rsidRPr="002178E5">
        <w:rPr>
          <w:i/>
        </w:rPr>
        <w:t>группами участников ОГЭ с разным уровнем подготовки (группа обучающихся, получивших неудовлетворительную отметку</w:t>
      </w:r>
      <w:r w:rsidR="001D7B78">
        <w:rPr>
          <w:i/>
        </w:rPr>
        <w:t>,</w:t>
      </w:r>
      <w:r w:rsidRPr="002178E5">
        <w:rPr>
          <w:i/>
        </w:rPr>
        <w:t xml:space="preserve"> получивших отметк</w:t>
      </w:r>
      <w:r w:rsidR="001D7B78">
        <w:rPr>
          <w:i/>
        </w:rPr>
        <w:t>и</w:t>
      </w:r>
      <w:r w:rsidRPr="002178E5">
        <w:rPr>
          <w:i/>
        </w:rPr>
        <w:t xml:space="preserve"> «3»</w:t>
      </w:r>
      <w:r w:rsidR="001D7B78">
        <w:rPr>
          <w:i/>
        </w:rPr>
        <w:t>,</w:t>
      </w:r>
      <w:r w:rsidRPr="002178E5">
        <w:rPr>
          <w:i/>
        </w:rPr>
        <w:t xml:space="preserve"> «4»</w:t>
      </w:r>
      <w:r w:rsidR="005A2C32">
        <w:rPr>
          <w:i/>
        </w:rPr>
        <w:t>,</w:t>
      </w:r>
      <w:r w:rsidRPr="002178E5">
        <w:rPr>
          <w:i/>
        </w:rPr>
        <w:t xml:space="preserve"> «5»). </w:t>
      </w:r>
    </w:p>
    <w:p w14:paraId="48174440" w14:textId="77777777" w:rsidR="001D7B78" w:rsidRPr="001F2549" w:rsidRDefault="001D7B78" w:rsidP="001D7B78">
      <w:pPr>
        <w:ind w:firstLine="539"/>
        <w:jc w:val="both"/>
        <w:rPr>
          <w:i/>
          <w:iCs/>
        </w:rPr>
      </w:pPr>
      <w:r w:rsidRPr="001F2549">
        <w:rPr>
          <w:i/>
        </w:rPr>
        <w:t>При статистическом анализе выполнения заданий, система оценивания которых предполагает оценивание по нескольким критериям, следует считать единицами анализа отдельные критерии.</w:t>
      </w:r>
    </w:p>
    <w:p w14:paraId="06DD0C25" w14:textId="77777777" w:rsidR="00903AC5" w:rsidRDefault="00903AC5" w:rsidP="001D7B78">
      <w:pPr>
        <w:ind w:firstLine="426"/>
        <w:jc w:val="both"/>
      </w:pP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2E8345A6" w14:textId="063265FC" w:rsidR="00A80A00" w:rsidRPr="00FC6BBF" w:rsidRDefault="00A80A00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 w:rsidR="00323154">
        <w:rPr>
          <w:i/>
          <w:iCs/>
        </w:rPr>
        <w:t>2023</w:t>
      </w:r>
      <w:r w:rsidR="00846D04" w:rsidRPr="00FC6BBF">
        <w:rPr>
          <w:i/>
          <w:iCs/>
        </w:rPr>
        <w:t xml:space="preserve"> </w:t>
      </w:r>
      <w:r w:rsidRPr="00FC6BBF">
        <w:rPr>
          <w:i/>
          <w:iCs/>
        </w:rPr>
        <w:t>году</w:t>
      </w:r>
      <w:r w:rsidR="005A2C32"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 w:rsidR="00846D04">
        <w:rPr>
          <w:i/>
          <w:iCs/>
        </w:rPr>
        <w:t xml:space="preserve"> в сравнении с КИМ ОГЭ </w:t>
      </w:r>
      <w:r w:rsidR="0062684D">
        <w:rPr>
          <w:i/>
          <w:iCs/>
        </w:rPr>
        <w:t xml:space="preserve">прошлых лет </w:t>
      </w:r>
      <w:r w:rsidR="00846D04">
        <w:rPr>
          <w:i/>
          <w:iCs/>
        </w:rPr>
        <w:t>по этому учебному предмету</w:t>
      </w:r>
      <w:r w:rsidRPr="00FC6BBF">
        <w:rPr>
          <w:i/>
          <w:iCs/>
        </w:rPr>
        <w:t>.</w:t>
      </w:r>
    </w:p>
    <w:p w14:paraId="24595973" w14:textId="1F96D1BB"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37C04D" w14:textId="34FDC241" w:rsidR="001D279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225D">
        <w:rPr>
          <w:rFonts w:eastAsia="Calibri"/>
        </w:rPr>
        <w:t>Каждый вариант КИМ состоит из тр</w:t>
      </w:r>
      <w:r>
        <w:rPr>
          <w:rFonts w:eastAsia="Calibri"/>
        </w:rPr>
        <w:t>е</w:t>
      </w:r>
      <w:r w:rsidRPr="0035225D">
        <w:rPr>
          <w:rFonts w:eastAsia="Calibri"/>
        </w:rPr>
        <w:t>х частей и включает в себя 9 заданий, различающихся формой и уровнем сложности.</w:t>
      </w:r>
      <w:r>
        <w:rPr>
          <w:rFonts w:eastAsia="Calibri"/>
        </w:rPr>
        <w:t xml:space="preserve"> </w:t>
      </w:r>
    </w:p>
    <w:p w14:paraId="08B356E0" w14:textId="752BF769" w:rsidR="001D279D" w:rsidRPr="001D279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279D">
        <w:rPr>
          <w:rFonts w:eastAsia="Calibri"/>
          <w:u w:val="single"/>
        </w:rPr>
        <w:t>Изменения в КИМ ОГЭ 2023 года относительно КИМ ОГЭ 2022 года отсутствуют</w:t>
      </w:r>
      <w:r w:rsidRPr="001D279D">
        <w:rPr>
          <w:rFonts w:eastAsia="Calibri"/>
        </w:rPr>
        <w:t xml:space="preserve">. </w:t>
      </w:r>
    </w:p>
    <w:p w14:paraId="0611FC40" w14:textId="77777777" w:rsidR="001D279D" w:rsidRPr="0035225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66840317" w14:textId="1772B9D2" w:rsidR="001D279D" w:rsidRPr="0035225D" w:rsidRDefault="001D279D" w:rsidP="006C660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225D">
        <w:rPr>
          <w:rFonts w:eastAsia="Calibri"/>
          <w:b/>
          <w:bCs/>
        </w:rPr>
        <w:t>Часть 1</w:t>
      </w:r>
      <w:r w:rsidRPr="0035225D">
        <w:rPr>
          <w:rFonts w:eastAsia="Calibri"/>
        </w:rPr>
        <w:t xml:space="preserve"> – к</w:t>
      </w:r>
      <w:r>
        <w:rPr>
          <w:rFonts w:eastAsia="Calibri"/>
        </w:rPr>
        <w:t xml:space="preserve">раткое изложение (задание 1). </w:t>
      </w:r>
      <w:r w:rsidRPr="0035225D">
        <w:rPr>
          <w:rFonts w:eastAsia="Calibri"/>
          <w:b/>
          <w:bCs/>
        </w:rPr>
        <w:t>В первой части</w:t>
      </w:r>
      <w:r w:rsidRPr="0035225D">
        <w:rPr>
          <w:rFonts w:eastAsia="Calibri"/>
        </w:rPr>
        <w:t xml:space="preserve"> обучающийся должен точно передать основное содержание прослушанного текста, отразив все важные для его восприятия микротемы, умело используя приемы сжатия текста. При этом необходимо </w:t>
      </w:r>
      <w:r w:rsidRPr="0035225D">
        <w:rPr>
          <w:rFonts w:eastAsia="Calibri"/>
        </w:rPr>
        <w:lastRenderedPageBreak/>
        <w:t>построить текст, имеющий смысловую цельность, речевую связность и последовательность изложения материала.</w:t>
      </w:r>
    </w:p>
    <w:p w14:paraId="717769A3" w14:textId="77777777" w:rsidR="001D279D" w:rsidRPr="0035225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225D">
        <w:rPr>
          <w:rFonts w:eastAsia="Calibri"/>
          <w:b/>
          <w:bCs/>
        </w:rPr>
        <w:t>Часть 2</w:t>
      </w:r>
      <w:r w:rsidRPr="0035225D">
        <w:rPr>
          <w:rFonts w:eastAsia="Calibri"/>
        </w:rPr>
        <w:t xml:space="preserve"> (задания 2</w:t>
      </w:r>
      <w:r>
        <w:rPr>
          <w:rFonts w:eastAsia="Calibri"/>
        </w:rPr>
        <w:t xml:space="preserve"> </w:t>
      </w:r>
      <w:r w:rsidRPr="0035225D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35225D">
        <w:rPr>
          <w:rFonts w:eastAsia="Calibri"/>
        </w:rPr>
        <w:t>8) – задания с кратким ответом.</w:t>
      </w:r>
    </w:p>
    <w:p w14:paraId="0D1C7BB8" w14:textId="77777777" w:rsidR="001D279D" w:rsidRPr="0035225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225D">
        <w:rPr>
          <w:rFonts w:eastAsia="Calibri"/>
        </w:rPr>
        <w:t>В экзаменационной работе предложены следующие разновидности заданий с кратким ответом:</w:t>
      </w:r>
    </w:p>
    <w:p w14:paraId="18C2EBBB" w14:textId="7ACAF687" w:rsidR="001D279D" w:rsidRPr="0035225D" w:rsidRDefault="001D279D" w:rsidP="001D279D">
      <w:pPr>
        <w:ind w:firstLine="709"/>
        <w:jc w:val="both"/>
        <w:textAlignment w:val="baseline"/>
        <w:rPr>
          <w:rFonts w:eastAsia="Times New Roman"/>
        </w:rPr>
      </w:pPr>
      <w:r>
        <w:rPr>
          <w:rFonts w:eastAsia="+mn-ea" w:cs="+mn-cs"/>
          <w:color w:val="000000"/>
          <w:kern w:val="24"/>
        </w:rPr>
        <w:t xml:space="preserve">три </w:t>
      </w:r>
      <w:r w:rsidRPr="0035225D">
        <w:rPr>
          <w:rFonts w:eastAsia="+mn-ea" w:cs="+mn-cs"/>
          <w:color w:val="000000"/>
          <w:kern w:val="24"/>
        </w:rPr>
        <w:t>задания (задания 6 – 8) выполняются</w:t>
      </w:r>
      <w:r>
        <w:rPr>
          <w:rFonts w:eastAsia="+mn-ea" w:cs="+mn-cs"/>
          <w:color w:val="000000"/>
          <w:kern w:val="24"/>
        </w:rPr>
        <w:t xml:space="preserve"> на материале текста. Задания 6 – </w:t>
      </w:r>
      <w:r w:rsidRPr="0035225D">
        <w:rPr>
          <w:rFonts w:eastAsia="+mn-ea" w:cs="+mn-cs"/>
          <w:color w:val="000000"/>
          <w:kern w:val="24"/>
        </w:rPr>
        <w:t>8 проверяют глубину и точность понимания содержания текста, выявляют уровень постижения школьниками культурно-ценностных категорий текста: понимание проблемы, позиции автора или героя, характеристика героя, понимание отношений синонимии и антонимии, важных для содержательного анализа текста; опознавание изученн</w:t>
      </w:r>
      <w:r>
        <w:rPr>
          <w:rFonts w:eastAsia="+mn-ea" w:cs="+mn-cs"/>
          <w:color w:val="000000"/>
          <w:kern w:val="24"/>
        </w:rPr>
        <w:t>ых средств выразительности речи;</w:t>
      </w:r>
    </w:p>
    <w:p w14:paraId="08DA2D05" w14:textId="7118C8E4" w:rsidR="001D279D" w:rsidRPr="0035225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+mn-ea" w:cs="+mn-cs"/>
          <w:color w:val="000000"/>
          <w:kern w:val="24"/>
        </w:rPr>
        <w:t>четыре</w:t>
      </w:r>
      <w:r w:rsidRPr="0035225D">
        <w:rPr>
          <w:rFonts w:eastAsia="+mn-ea" w:cs="+mn-cs"/>
          <w:color w:val="000000"/>
          <w:kern w:val="24"/>
        </w:rPr>
        <w:t xml:space="preserve"> задания (задания 2 – 5) не связаны с текстом и проверяют умение выполнять орфографический, пунктуационный, грамматический анализ на отдельном языковом материале.</w:t>
      </w:r>
      <w:r w:rsidRPr="0035225D">
        <w:rPr>
          <w:rFonts w:eastAsia="Calibri"/>
        </w:rPr>
        <w:t xml:space="preserve"> </w:t>
      </w:r>
    </w:p>
    <w:p w14:paraId="2416079F" w14:textId="77777777" w:rsidR="001D279D" w:rsidRPr="0035225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225D">
        <w:rPr>
          <w:rFonts w:eastAsia="Calibri"/>
          <w:bCs/>
        </w:rPr>
        <w:t>Во второй части</w:t>
      </w:r>
      <w:r w:rsidRPr="0035225D">
        <w:rPr>
          <w:rFonts w:eastAsia="Calibri"/>
        </w:rPr>
        <w:t xml:space="preserve"> работы экзаменуемый, работая с заданиями, показывает умения различных видов анализа слова, предложения (морфемный, орфографический, синтаксический, пунктуационный), находить в тексте выразительные средства языка, используемые автором.</w:t>
      </w:r>
    </w:p>
    <w:p w14:paraId="01B8B687" w14:textId="20AE653F" w:rsidR="001D279D" w:rsidRPr="001D279D" w:rsidRDefault="001D279D" w:rsidP="001D27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5225D">
        <w:rPr>
          <w:rFonts w:eastAsia="Calibri"/>
          <w:b/>
          <w:bCs/>
        </w:rPr>
        <w:t>Часть 3</w:t>
      </w:r>
      <w:r w:rsidRPr="0035225D">
        <w:rPr>
          <w:rFonts w:eastAsia="Calibri"/>
        </w:rPr>
        <w:t xml:space="preserve"> (альтернативное задание 9) – задание открытого типа с разв</w:t>
      </w:r>
      <w:r>
        <w:rPr>
          <w:rFonts w:eastAsia="Calibri"/>
        </w:rPr>
        <w:t>е</w:t>
      </w:r>
      <w:r w:rsidRPr="0035225D">
        <w:rPr>
          <w:rFonts w:eastAsia="Calibri"/>
        </w:rPr>
        <w:t>рнутым ответом (сочинение), проверяющее умение создавать собственное высказывание на основе прочитанного текста.</w:t>
      </w:r>
    </w:p>
    <w:p w14:paraId="1DAA2CF0" w14:textId="77777777" w:rsidR="00837558" w:rsidRDefault="00837558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8AB799" w14:textId="0D942E96" w:rsidR="00837558" w:rsidRPr="001532A3" w:rsidRDefault="005F2021" w:rsidP="00153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0E28DDBD" w14:textId="600E0FFA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67"/>
        <w:gridCol w:w="1728"/>
        <w:gridCol w:w="1275"/>
        <w:gridCol w:w="1416"/>
        <w:gridCol w:w="931"/>
        <w:gridCol w:w="1068"/>
        <w:gridCol w:w="1064"/>
        <w:gridCol w:w="1068"/>
      </w:tblGrid>
      <w:tr w:rsidR="00A34126" w:rsidRPr="00846D04" w14:paraId="1D9219C4" w14:textId="77777777" w:rsidTr="002E71EC">
        <w:trPr>
          <w:cantSplit/>
          <w:trHeight w:val="649"/>
          <w:tblHeader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26EF" w14:textId="77777777"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54A6864D" w14:textId="77777777"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r w:rsidRPr="002178E5">
              <w:rPr>
                <w:b/>
                <w:bCs/>
                <w:sz w:val="20"/>
                <w:szCs w:val="20"/>
              </w:rPr>
              <w:t>в КИМ</w:t>
            </w:r>
          </w:p>
        </w:tc>
        <w:tc>
          <w:tcPr>
            <w:tcW w:w="9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0BE5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1473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0116BD3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76254CB" w14:textId="77777777"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7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BE60BE" w14:textId="29495F43"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="00902F3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A34126" w:rsidRPr="00846D04" w14:paraId="52B9123B" w14:textId="77777777" w:rsidTr="002E71EC">
        <w:trPr>
          <w:cantSplit/>
          <w:trHeight w:val="481"/>
          <w:tblHeader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2549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1405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DFE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CCEB95" w14:textId="77777777"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6A9D2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5FA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E993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2E71EC" w:rsidRPr="00846D04" w14:paraId="353DF777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AF9E2" w14:textId="254B6FFE" w:rsidR="002E71EC" w:rsidRDefault="002E71EC" w:rsidP="004C7F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978ED" w14:textId="55838C15" w:rsidR="002E71EC" w:rsidRPr="009B3CE0" w:rsidRDefault="002E71EC" w:rsidP="002E71EC">
            <w:pPr>
              <w:autoSpaceDE w:val="0"/>
              <w:autoSpaceDN w:val="0"/>
              <w:adjustRightInd w:val="0"/>
              <w:jc w:val="center"/>
            </w:pPr>
            <w:r w:rsidRPr="009B3CE0">
              <w:rPr>
                <w:sz w:val="22"/>
                <w:szCs w:val="22"/>
              </w:rPr>
              <w:t>Изложение.</w:t>
            </w:r>
          </w:p>
          <w:p w14:paraId="4580F87E" w14:textId="71D0D976" w:rsidR="002E71EC" w:rsidRPr="004C7F8E" w:rsidRDefault="002E71EC" w:rsidP="002E71E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9B3CE0">
              <w:rPr>
                <w:sz w:val="22"/>
                <w:szCs w:val="22"/>
              </w:rPr>
              <w:t>Умение передавать текст, письменное воспроизведение текста с заданной степенью свернутости (сжатое изложение содержания прослушанного текста)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9C5BF" w14:textId="32A1E2E3" w:rsidR="002E71EC" w:rsidRDefault="002E71EC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437A1" w14:textId="5CFB00E2" w:rsidR="002E71EC" w:rsidRDefault="002E71EC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71671" w14:textId="37631645" w:rsidR="002E71EC" w:rsidRDefault="002E71EC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4F019" w14:textId="68B0725B" w:rsidR="002E71EC" w:rsidRDefault="002E71EC" w:rsidP="003F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841E36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7D87A939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5873E4F8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7123E245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08AC6BA7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59AA9F70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01B36741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466BE372" w14:textId="5A8CDABD" w:rsidR="002E71EC" w:rsidRDefault="002E71EC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5DD1F1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3E4BDD59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7F776E27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23C9D1AB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107D5E92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34A1CB86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3E09AE45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340169A0" w14:textId="146F57B3" w:rsidR="002E71EC" w:rsidRDefault="002E71EC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A34126" w:rsidRPr="00846D04" w14:paraId="0422ACC0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D4CA8" w14:textId="421DEC49" w:rsidR="00A34126" w:rsidRPr="002178E5" w:rsidRDefault="004C7F8E" w:rsidP="004C7F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4C7F8E" w:rsidRPr="004C7F8E" w14:paraId="5ED2CE31" w14:textId="77777777">
              <w:trPr>
                <w:trHeight w:val="1351"/>
              </w:trPr>
              <w:tc>
                <w:tcPr>
                  <w:tcW w:w="1456" w:type="dxa"/>
                </w:tcPr>
                <w:p w14:paraId="2D277C28" w14:textId="77777777" w:rsidR="004C7F8E" w:rsidRPr="004C7F8E" w:rsidRDefault="004C7F8E" w:rsidP="004C7F8E">
                  <w:pPr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sz w:val="20"/>
                      <w:szCs w:val="20"/>
                    </w:rPr>
                  </w:pPr>
                  <w:r w:rsidRPr="004C7F8E">
                    <w:rPr>
                      <w:sz w:val="20"/>
                      <w:szCs w:val="20"/>
                    </w:rPr>
                    <w:t>Синтаксичес</w:t>
                  </w:r>
                  <w:r w:rsidRPr="004C7F8E">
                    <w:rPr>
                      <w:sz w:val="20"/>
                      <w:szCs w:val="20"/>
                    </w:rPr>
                    <w:lastRenderedPageBreak/>
                    <w:t xml:space="preserve">кий анализ. Предложение, простое и сложное предложение, грамматическая основа, второстепенные члены. </w:t>
                  </w:r>
                </w:p>
              </w:tc>
            </w:tr>
          </w:tbl>
          <w:p w14:paraId="3072A019" w14:textId="77777777" w:rsidR="00A34126" w:rsidRPr="002178E5" w:rsidRDefault="00A3412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BB78" w14:textId="7DE83B18" w:rsidR="00A34126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C302" w14:textId="0AB39B57" w:rsidR="00A34126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0A75" w14:textId="4F1AB463" w:rsidR="00A34126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D71C6" w14:textId="77777777" w:rsidR="00A34126" w:rsidRDefault="00A34126" w:rsidP="003F21D0">
            <w:pPr>
              <w:jc w:val="center"/>
              <w:rPr>
                <w:sz w:val="20"/>
                <w:szCs w:val="20"/>
              </w:rPr>
            </w:pPr>
          </w:p>
          <w:p w14:paraId="5DB25EEB" w14:textId="77777777" w:rsidR="003F21D0" w:rsidRDefault="003F21D0" w:rsidP="003F21D0">
            <w:pPr>
              <w:jc w:val="center"/>
              <w:rPr>
                <w:sz w:val="20"/>
                <w:szCs w:val="20"/>
              </w:rPr>
            </w:pPr>
          </w:p>
          <w:p w14:paraId="1EF03ABC" w14:textId="062B0D53" w:rsidR="003F21D0" w:rsidRDefault="003F21D0" w:rsidP="003F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109FE37" w14:textId="77777777" w:rsidR="003F21D0" w:rsidRDefault="003F21D0" w:rsidP="003F21D0">
            <w:pPr>
              <w:jc w:val="center"/>
              <w:rPr>
                <w:sz w:val="20"/>
                <w:szCs w:val="20"/>
              </w:rPr>
            </w:pPr>
          </w:p>
          <w:p w14:paraId="776A3521" w14:textId="77777777" w:rsidR="003F21D0" w:rsidRDefault="003F21D0" w:rsidP="003F21D0">
            <w:pPr>
              <w:jc w:val="center"/>
              <w:rPr>
                <w:sz w:val="20"/>
                <w:szCs w:val="20"/>
              </w:rPr>
            </w:pPr>
          </w:p>
          <w:p w14:paraId="0B93DF2F" w14:textId="77777777" w:rsidR="003F21D0" w:rsidRPr="002178E5" w:rsidRDefault="003F21D0" w:rsidP="003F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DDC953" w14:textId="77777777" w:rsidR="00A34126" w:rsidRDefault="00A34126" w:rsidP="00D116BF">
            <w:pPr>
              <w:jc w:val="center"/>
              <w:rPr>
                <w:sz w:val="20"/>
                <w:szCs w:val="20"/>
              </w:rPr>
            </w:pPr>
          </w:p>
          <w:p w14:paraId="51815FB3" w14:textId="77777777" w:rsidR="003F21D0" w:rsidRDefault="003F21D0" w:rsidP="00D116BF">
            <w:pPr>
              <w:jc w:val="center"/>
              <w:rPr>
                <w:sz w:val="20"/>
                <w:szCs w:val="20"/>
              </w:rPr>
            </w:pPr>
          </w:p>
          <w:p w14:paraId="6B413B1A" w14:textId="77777777" w:rsidR="003F21D0" w:rsidRDefault="003F21D0" w:rsidP="00D116BF">
            <w:pPr>
              <w:jc w:val="center"/>
              <w:rPr>
                <w:sz w:val="20"/>
                <w:szCs w:val="20"/>
              </w:rPr>
            </w:pPr>
          </w:p>
          <w:p w14:paraId="408555EC" w14:textId="77777777" w:rsidR="003F21D0" w:rsidRDefault="003F21D0" w:rsidP="00D116BF">
            <w:pPr>
              <w:jc w:val="center"/>
              <w:rPr>
                <w:sz w:val="20"/>
                <w:szCs w:val="20"/>
              </w:rPr>
            </w:pPr>
          </w:p>
          <w:p w14:paraId="563E13C7" w14:textId="3C3DEF15" w:rsidR="003F21D0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42E5B5C9" w14:textId="77777777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74E027" w14:textId="77777777" w:rsidR="00A34126" w:rsidRDefault="00A34126" w:rsidP="00D116BF">
            <w:pPr>
              <w:jc w:val="center"/>
              <w:rPr>
                <w:sz w:val="20"/>
                <w:szCs w:val="20"/>
              </w:rPr>
            </w:pPr>
          </w:p>
          <w:p w14:paraId="7EC81021" w14:textId="77777777" w:rsidR="003F21D0" w:rsidRDefault="003F21D0" w:rsidP="00D116BF">
            <w:pPr>
              <w:jc w:val="center"/>
              <w:rPr>
                <w:sz w:val="20"/>
                <w:szCs w:val="20"/>
              </w:rPr>
            </w:pPr>
          </w:p>
          <w:p w14:paraId="5C1FCBA1" w14:textId="77777777" w:rsidR="003F21D0" w:rsidRDefault="003F21D0" w:rsidP="00D116BF">
            <w:pPr>
              <w:jc w:val="center"/>
              <w:rPr>
                <w:sz w:val="20"/>
                <w:szCs w:val="20"/>
              </w:rPr>
            </w:pPr>
          </w:p>
          <w:p w14:paraId="4AD3D341" w14:textId="77777777" w:rsidR="003F21D0" w:rsidRDefault="003F21D0" w:rsidP="00D116BF">
            <w:pPr>
              <w:jc w:val="center"/>
              <w:rPr>
                <w:sz w:val="20"/>
                <w:szCs w:val="20"/>
              </w:rPr>
            </w:pPr>
          </w:p>
          <w:p w14:paraId="017BC434" w14:textId="3B5C3071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C7F8E" w:rsidRPr="00846D04" w14:paraId="2314A723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34C4A" w14:textId="10FE8D2E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B257" w14:textId="45988FA7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C7F8E">
              <w:rPr>
                <w:sz w:val="20"/>
                <w:szCs w:val="20"/>
              </w:rPr>
              <w:t>Пунктуационный анализ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06609" w14:textId="512FF869" w:rsidR="004C7F8E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7241D" w14:textId="654338A5" w:rsidR="004C7F8E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132E5" w14:textId="4E87256A" w:rsidR="004C7F8E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442C" w14:textId="3CAAD536" w:rsidR="004C7F8E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A622AD" w14:textId="2F09D4B8" w:rsidR="004C7F8E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8D26C1" w14:textId="13C416E5" w:rsidR="004C7F8E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C7F8E" w:rsidRPr="00846D04" w14:paraId="4710A2EC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BEC86" w14:textId="107ADD54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977D" w14:textId="7F6015F0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C7F8E">
              <w:rPr>
                <w:sz w:val="20"/>
                <w:szCs w:val="20"/>
              </w:rPr>
              <w:t>Синтаксический анализ. Словосочетание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962D6" w14:textId="3859B52D" w:rsidR="004C7F8E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9013" w14:textId="5EE10DF2" w:rsidR="004C7F8E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0E4B2" w14:textId="31B32781" w:rsidR="004C7F8E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39E4" w14:textId="77777777" w:rsidR="00BD0F3D" w:rsidRDefault="00BD0F3D" w:rsidP="00D116BF">
            <w:pPr>
              <w:jc w:val="center"/>
              <w:rPr>
                <w:sz w:val="20"/>
                <w:szCs w:val="20"/>
              </w:rPr>
            </w:pPr>
          </w:p>
          <w:p w14:paraId="4252588E" w14:textId="00C24AF8" w:rsidR="004C7F8E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325EDA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6C1C1BE5" w14:textId="526D9A06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79E066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0D671801" w14:textId="64AF04B0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C7F8E" w:rsidRPr="00846D04" w14:paraId="23F7D44E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C4F20" w14:textId="54899B28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4564A" w14:textId="1CD44A38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C7F8E">
              <w:rPr>
                <w:sz w:val="20"/>
                <w:szCs w:val="20"/>
              </w:rPr>
              <w:t>Орфографический анализ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F42A8" w14:textId="648861CD" w:rsidR="004C7F8E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CDE8D" w14:textId="7AE0EE5A" w:rsidR="004C7F8E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B7EB" w14:textId="40FF4B17" w:rsidR="004C7F8E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66D0B" w14:textId="26795DF3" w:rsidR="004C7F8E" w:rsidRPr="002178E5" w:rsidRDefault="003F21D0" w:rsidP="003F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BAC74C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3831FB17" w14:textId="057C96C3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53C84E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707A6EC1" w14:textId="0E380F30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C7F8E" w:rsidRPr="00846D04" w14:paraId="506006FA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D43C" w14:textId="3E123DD9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BD12" w14:textId="31BF9AD2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C7F8E">
              <w:rPr>
                <w:sz w:val="20"/>
                <w:szCs w:val="20"/>
              </w:rPr>
              <w:t>Анализ содержания текста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E02A8" w14:textId="5F1CE93C" w:rsidR="004C7F8E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8AA75" w14:textId="2224F30D" w:rsidR="004C7F8E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02760" w14:textId="1CF09949" w:rsidR="004C7F8E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0540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6A238070" w14:textId="7CD43725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B07CC0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6F033E8C" w14:textId="68AE9748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AB566B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6A837658" w14:textId="231F0045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4C7F8E" w:rsidRPr="00846D04" w14:paraId="6F593770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789E5" w14:textId="5CDB9262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CCB3" w14:textId="34947123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C7F8E">
              <w:rPr>
                <w:sz w:val="20"/>
                <w:szCs w:val="20"/>
              </w:rPr>
              <w:t>Анализ средств выразительности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6E18E" w14:textId="732C94FC" w:rsidR="004C7F8E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7E3AB" w14:textId="7E8CF30A" w:rsidR="004C7F8E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60438" w14:textId="55353686" w:rsidR="004C7F8E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90E8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52DC9DCD" w14:textId="6B4807E5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EE9494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749EA9EB" w14:textId="37C6A910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5A0FC9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05E9A485" w14:textId="551C7F1D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C7F8E" w:rsidRPr="00846D04" w14:paraId="318BC6DF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AB341" w14:textId="6E8BB0A9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BB23C" w14:textId="1F034904" w:rsidR="004C7F8E" w:rsidRPr="002178E5" w:rsidRDefault="004C7F8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C7F8E">
              <w:rPr>
                <w:sz w:val="20"/>
                <w:szCs w:val="20"/>
              </w:rPr>
              <w:t>Лексический анализ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177BE" w14:textId="105C80DC" w:rsidR="004C7F8E" w:rsidRPr="002178E5" w:rsidRDefault="004C7F8E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ACF5" w14:textId="0054C51E" w:rsidR="004C7F8E" w:rsidRPr="002178E5" w:rsidRDefault="00BD0F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71349" w14:textId="75798493" w:rsidR="004C7F8E" w:rsidRPr="002178E5" w:rsidRDefault="00BD0F3D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C085" w14:textId="77777777" w:rsidR="004C7F8E" w:rsidRDefault="004C7F8E" w:rsidP="003F21D0">
            <w:pPr>
              <w:jc w:val="center"/>
              <w:rPr>
                <w:sz w:val="20"/>
                <w:szCs w:val="20"/>
              </w:rPr>
            </w:pPr>
          </w:p>
          <w:p w14:paraId="3456C8AF" w14:textId="4413B399" w:rsidR="003F21D0" w:rsidRDefault="003F21D0" w:rsidP="003F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14:paraId="516BC118" w14:textId="77777777" w:rsidR="003F21D0" w:rsidRPr="002178E5" w:rsidRDefault="003F21D0" w:rsidP="003F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50A699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2DDB8D03" w14:textId="401428FA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45675B" w14:textId="77777777" w:rsidR="004C7F8E" w:rsidRDefault="004C7F8E" w:rsidP="00D116BF">
            <w:pPr>
              <w:jc w:val="center"/>
              <w:rPr>
                <w:sz w:val="20"/>
                <w:szCs w:val="20"/>
              </w:rPr>
            </w:pPr>
          </w:p>
          <w:p w14:paraId="5ABD7704" w14:textId="1E9AF683" w:rsidR="003F21D0" w:rsidRPr="002178E5" w:rsidRDefault="003F21D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2E71EC" w:rsidRPr="00846D04" w14:paraId="4280D71B" w14:textId="77777777" w:rsidTr="002E71EC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A847" w14:textId="63C8F75B" w:rsidR="002E71EC" w:rsidRDefault="002E71EC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84045" w14:textId="77777777" w:rsidR="002E71EC" w:rsidRPr="002E71EC" w:rsidRDefault="002E71EC" w:rsidP="002E71E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2E71EC">
              <w:rPr>
                <w:sz w:val="20"/>
                <w:szCs w:val="20"/>
              </w:rPr>
              <w:t xml:space="preserve">Сочинение. </w:t>
            </w:r>
          </w:p>
          <w:p w14:paraId="28AC870F" w14:textId="07268C55" w:rsidR="002E71EC" w:rsidRPr="004C7F8E" w:rsidRDefault="002E71EC" w:rsidP="002E71E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2E71EC">
              <w:rPr>
                <w:sz w:val="20"/>
                <w:szCs w:val="20"/>
              </w:rPr>
              <w:t>Текст как речевое произведение. Смысловая и композиционная целостность текста. Создание текстов различных стилей и типов, жанров. Соблюдение грамматических, морфологических, синтаксических, лексических норм.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60710" w14:textId="35000635" w:rsidR="002E71EC" w:rsidRDefault="002E71EC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9EEFE" w14:textId="6F5A143A" w:rsidR="002E71EC" w:rsidRDefault="002E71EC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25B9D" w14:textId="6DC6F9FE" w:rsidR="002E71EC" w:rsidRDefault="002E71EC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191F7" w14:textId="02B84A48" w:rsidR="002E71EC" w:rsidRDefault="002E71EC" w:rsidP="003F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63B7D8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0290CBE3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07EA8508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4AFE34E9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1540B78A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6ECDD8B6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69FFA511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0F6C6D0C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4DA0201A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79362A4A" w14:textId="2E014B73" w:rsidR="002E71EC" w:rsidRDefault="002E71EC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2FC6EDF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0CE99B35" w14:textId="77777777" w:rsidR="002E71EC" w:rsidRDefault="002E71EC" w:rsidP="002E71EC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7167F5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6AADDE05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2B2B529D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380D20FC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6AB7361E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11A3FD2F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279F23BC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1F2AA7EF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42793DFC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404BD54C" w14:textId="38429BE7" w:rsidR="002E71EC" w:rsidRDefault="002E71EC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14:paraId="5B34B735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106562DE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1C8EA6BB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  <w:p w14:paraId="78F3F813" w14:textId="77777777" w:rsidR="002E71EC" w:rsidRDefault="002E71EC" w:rsidP="00D116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D84B01" w14:textId="77777777" w:rsidR="00902F37" w:rsidRDefault="00902F37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20163" w14:textId="77777777"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18DC0877" w14:textId="77777777"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14:paraId="4C3D6B03" w14:textId="77777777" w:rsidR="00846D04" w:rsidRPr="00D54EE2" w:rsidRDefault="0079316A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716B3C4B" w14:textId="77777777" w:rsidR="00406E15" w:rsidRDefault="00406E15" w:rsidP="00D116BF">
      <w:pPr>
        <w:ind w:firstLine="539"/>
        <w:jc w:val="both"/>
      </w:pPr>
    </w:p>
    <w:p w14:paraId="39F507CD" w14:textId="2AAD7779" w:rsidR="00406E15" w:rsidRDefault="00022E6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</w:t>
      </w:r>
      <w:r w:rsidR="00725E3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</w:t>
      </w:r>
      <w:r w:rsidR="00406E15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риводятся выявленные сложные для участников ОГЭ задания, указываются их характеристики, разбираются</w:t>
      </w:r>
      <w:r w:rsidR="006C660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06E15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типичные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="00406E15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="00406E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</w:t>
      </w:r>
      <w:r w:rsidR="00725E3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водится анализ</w:t>
      </w:r>
      <w:r w:rsidR="00406E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возможны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06E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lastRenderedPageBreak/>
        <w:t>причин получения выявленных типичных ошибочных ответов и путей их устранения в ходе обучения школьников предмету в регионе</w:t>
      </w:r>
      <w:r w:rsid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5A1519D" w14:textId="77777777" w:rsidR="003B63D9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DE4E988" w14:textId="77777777" w:rsidR="00CE093A" w:rsidRPr="00CE093A" w:rsidRDefault="003F21D0" w:rsidP="00CE093A">
      <w:pPr>
        <w:widowControl w:val="0"/>
        <w:spacing w:line="275" w:lineRule="auto"/>
        <w:ind w:right="10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="00CE093A" w:rsidRPr="00CE093A">
        <w:rPr>
          <w:rFonts w:eastAsia="Times New Roman"/>
          <w:color w:val="000000"/>
        </w:rPr>
        <w:t xml:space="preserve">Анализ выполнения заданий КИМ ОГЭ показывает, что участники ОГЭ 2022 успешно справились с первой частью экзаменационной работы – сжатым изложением. </w:t>
      </w:r>
    </w:p>
    <w:p w14:paraId="4C4C97FA" w14:textId="0CDD210F" w:rsidR="00CE093A" w:rsidRDefault="00CE093A" w:rsidP="00CE093A">
      <w:pPr>
        <w:widowControl w:val="0"/>
        <w:spacing w:line="275" w:lineRule="auto"/>
        <w:ind w:right="10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Средний балл безошибочного выполнения </w:t>
      </w:r>
      <w:r w:rsidRPr="00496CC8">
        <w:rPr>
          <w:rFonts w:eastAsia="Times New Roman"/>
          <w:b/>
          <w:color w:val="000000"/>
        </w:rPr>
        <w:t>задания</w:t>
      </w:r>
      <w:r w:rsidR="00496CC8" w:rsidRPr="00496CC8">
        <w:rPr>
          <w:rFonts w:eastAsia="Times New Roman"/>
          <w:b/>
          <w:color w:val="000000"/>
        </w:rPr>
        <w:t xml:space="preserve"> 1</w:t>
      </w:r>
      <w:r>
        <w:rPr>
          <w:rFonts w:eastAsia="Times New Roman"/>
          <w:color w:val="000000"/>
        </w:rPr>
        <w:t xml:space="preserve"> – 77%. Допустили ошибки – 21%. </w:t>
      </w:r>
      <w:r w:rsidR="00496CC8">
        <w:rPr>
          <w:rFonts w:eastAsia="Times New Roman"/>
          <w:color w:val="000000"/>
        </w:rPr>
        <w:t>На успешность выполнения первого задания влияют умение передать</w:t>
      </w:r>
      <w:r w:rsidR="00496CC8" w:rsidRPr="00496CC8">
        <w:rPr>
          <w:rFonts w:eastAsia="Times New Roman"/>
          <w:color w:val="000000"/>
        </w:rPr>
        <w:t xml:space="preserve"> </w:t>
      </w:r>
      <w:r w:rsidR="00496CC8">
        <w:rPr>
          <w:rFonts w:eastAsia="Times New Roman"/>
          <w:color w:val="000000"/>
        </w:rPr>
        <w:t xml:space="preserve">без искажений </w:t>
      </w:r>
      <w:r w:rsidR="00496CC8" w:rsidRPr="00496CC8">
        <w:rPr>
          <w:rFonts w:eastAsia="Times New Roman"/>
          <w:color w:val="000000"/>
        </w:rPr>
        <w:t>основное содержание прослушанного текста</w:t>
      </w:r>
      <w:r w:rsidR="00496CC8">
        <w:rPr>
          <w:rFonts w:eastAsia="Times New Roman"/>
          <w:color w:val="000000"/>
        </w:rPr>
        <w:t xml:space="preserve">, сохраняя имеющиеся в исходном тексте микротемы; умение применить один или несколько способов сжатия исходного текста; умение создавать текст, соблюдая </w:t>
      </w:r>
      <w:r w:rsidR="00496CC8">
        <w:t>смысловую цельность, речевую связность и последовательность изложения.</w:t>
      </w:r>
    </w:p>
    <w:p w14:paraId="1A49FB64" w14:textId="77777777" w:rsidR="00496CC8" w:rsidRDefault="00CE093A" w:rsidP="003F21D0">
      <w:pPr>
        <w:widowControl w:val="0"/>
        <w:spacing w:line="275" w:lineRule="auto"/>
        <w:ind w:right="10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Pr="00CE093A">
        <w:rPr>
          <w:rFonts w:eastAsia="Times New Roman"/>
          <w:color w:val="000000"/>
        </w:rPr>
        <w:t>Выполнение заданий по видам деятельности</w:t>
      </w:r>
      <w:r>
        <w:rPr>
          <w:rFonts w:eastAsia="Times New Roman"/>
          <w:color w:val="000000"/>
        </w:rPr>
        <w:t>.</w:t>
      </w:r>
      <w:r w:rsidRPr="00CE093A">
        <w:rPr>
          <w:rFonts w:eastAsia="Times New Roman"/>
          <w:color w:val="000000"/>
        </w:rPr>
        <w:t xml:space="preserve"> </w:t>
      </w:r>
    </w:p>
    <w:p w14:paraId="00A58569" w14:textId="6183DE18" w:rsidR="00CE093A" w:rsidRDefault="00CE093A" w:rsidP="003F21D0">
      <w:pPr>
        <w:widowControl w:val="0"/>
        <w:spacing w:line="275" w:lineRule="auto"/>
        <w:ind w:right="101"/>
        <w:jc w:val="both"/>
        <w:rPr>
          <w:rFonts w:eastAsia="Times New Roman"/>
          <w:color w:val="000000"/>
        </w:rPr>
      </w:pPr>
      <w:r w:rsidRPr="00CE093A">
        <w:rPr>
          <w:rFonts w:eastAsia="Times New Roman"/>
          <w:color w:val="000000"/>
        </w:rPr>
        <w:t>Вторая часть</w:t>
      </w:r>
      <w:r w:rsidR="00496CC8">
        <w:rPr>
          <w:rFonts w:eastAsia="Times New Roman"/>
          <w:color w:val="000000"/>
        </w:rPr>
        <w:t xml:space="preserve"> экзаменационной работы включает</w:t>
      </w:r>
      <w:r w:rsidRPr="00CE093A">
        <w:rPr>
          <w:rFonts w:eastAsia="Times New Roman"/>
          <w:color w:val="000000"/>
        </w:rPr>
        <w:t xml:space="preserve"> в себя 7 заданий, проверяющих умения выполнять различные вид</w:t>
      </w:r>
      <w:r>
        <w:rPr>
          <w:rFonts w:eastAsia="Times New Roman"/>
          <w:color w:val="000000"/>
        </w:rPr>
        <w:t>ы анализа языкового материала.</w:t>
      </w:r>
    </w:p>
    <w:p w14:paraId="2EB92686" w14:textId="732B616E" w:rsidR="003F21D0" w:rsidRDefault="00CE093A" w:rsidP="003F21D0">
      <w:pPr>
        <w:widowControl w:val="0"/>
        <w:spacing w:line="275" w:lineRule="auto"/>
        <w:ind w:right="10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="003F21D0">
        <w:rPr>
          <w:rFonts w:eastAsia="Times New Roman"/>
          <w:color w:val="000000"/>
        </w:rPr>
        <w:t>Пр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дстав</w:t>
      </w:r>
      <w:r w:rsidR="003F21D0">
        <w:rPr>
          <w:rFonts w:eastAsia="Times New Roman"/>
          <w:color w:val="000000"/>
          <w:spacing w:val="1"/>
        </w:rPr>
        <w:t>л</w:t>
      </w:r>
      <w:r w:rsidR="003F21D0">
        <w:rPr>
          <w:rFonts w:eastAsia="Times New Roman"/>
          <w:color w:val="000000"/>
        </w:rPr>
        <w:t>е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н</w:t>
      </w:r>
      <w:r w:rsidR="003F21D0">
        <w:rPr>
          <w:rFonts w:eastAsia="Times New Roman"/>
          <w:color w:val="000000"/>
        </w:rPr>
        <w:t>ые</w:t>
      </w:r>
      <w:r w:rsidR="003F21D0">
        <w:rPr>
          <w:rFonts w:eastAsia="Times New Roman"/>
          <w:color w:val="000000"/>
          <w:spacing w:val="116"/>
        </w:rPr>
        <w:t xml:space="preserve"> </w:t>
      </w:r>
      <w:r w:rsidR="003F21D0">
        <w:rPr>
          <w:rFonts w:eastAsia="Times New Roman"/>
          <w:color w:val="000000"/>
        </w:rPr>
        <w:t>в</w:t>
      </w:r>
      <w:r w:rsidR="003F21D0">
        <w:rPr>
          <w:rFonts w:eastAsia="Times New Roman"/>
          <w:color w:val="000000"/>
          <w:spacing w:val="117"/>
        </w:rPr>
        <w:t xml:space="preserve"> </w:t>
      </w:r>
      <w:r w:rsidR="003F21D0">
        <w:rPr>
          <w:rFonts w:eastAsia="Times New Roman"/>
          <w:color w:val="000000"/>
          <w:spacing w:val="1"/>
        </w:rPr>
        <w:t>т</w:t>
      </w:r>
      <w:r w:rsidR="003F21D0">
        <w:rPr>
          <w:rFonts w:eastAsia="Times New Roman"/>
          <w:color w:val="000000"/>
        </w:rPr>
        <w:t>абл</w:t>
      </w:r>
      <w:r w:rsidR="003F21D0">
        <w:rPr>
          <w:rFonts w:eastAsia="Times New Roman"/>
          <w:color w:val="000000"/>
          <w:spacing w:val="1"/>
        </w:rPr>
        <w:t>иц</w:t>
      </w:r>
      <w:r w:rsidR="003F21D0">
        <w:rPr>
          <w:rFonts w:eastAsia="Times New Roman"/>
          <w:color w:val="000000"/>
        </w:rPr>
        <w:t>е</w:t>
      </w:r>
      <w:r w:rsidR="003F21D0">
        <w:rPr>
          <w:rFonts w:eastAsia="Times New Roman"/>
          <w:color w:val="000000"/>
          <w:spacing w:val="116"/>
        </w:rPr>
        <w:t xml:space="preserve"> </w:t>
      </w:r>
      <w:r w:rsidR="003F21D0">
        <w:rPr>
          <w:rFonts w:eastAsia="Times New Roman"/>
          <w:color w:val="000000"/>
        </w:rPr>
        <w:t>с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</w:rPr>
        <w:t>а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</w:rPr>
        <w:t>с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</w:rPr>
        <w:t>ические</w:t>
      </w:r>
      <w:r w:rsidR="003F21D0">
        <w:rPr>
          <w:rFonts w:eastAsia="Times New Roman"/>
          <w:color w:val="000000"/>
          <w:spacing w:val="116"/>
        </w:rPr>
        <w:t xml:space="preserve"> </w:t>
      </w:r>
      <w:r w:rsidR="003F21D0">
        <w:rPr>
          <w:rFonts w:eastAsia="Times New Roman"/>
          <w:color w:val="000000"/>
        </w:rPr>
        <w:t>да</w:t>
      </w:r>
      <w:r w:rsidR="003F21D0">
        <w:rPr>
          <w:rFonts w:eastAsia="Times New Roman"/>
          <w:color w:val="000000"/>
          <w:spacing w:val="1"/>
        </w:rPr>
        <w:t>нн</w:t>
      </w:r>
      <w:r w:rsidR="003F21D0">
        <w:rPr>
          <w:rFonts w:eastAsia="Times New Roman"/>
          <w:color w:val="000000"/>
        </w:rPr>
        <w:t>ые</w:t>
      </w:r>
      <w:r w:rsidR="003F21D0">
        <w:rPr>
          <w:rFonts w:eastAsia="Times New Roman"/>
          <w:color w:val="000000"/>
          <w:spacing w:val="114"/>
        </w:rPr>
        <w:t xml:space="preserve"> </w:t>
      </w:r>
      <w:r w:rsidR="003F21D0">
        <w:rPr>
          <w:rFonts w:eastAsia="Times New Roman"/>
          <w:color w:val="000000"/>
          <w:spacing w:val="1"/>
        </w:rPr>
        <w:t>п</w:t>
      </w:r>
      <w:r w:rsidR="003F21D0">
        <w:rPr>
          <w:rFonts w:eastAsia="Times New Roman"/>
          <w:color w:val="000000"/>
        </w:rPr>
        <w:t>ока</w:t>
      </w:r>
      <w:r w:rsidR="003F21D0">
        <w:rPr>
          <w:rFonts w:eastAsia="Times New Roman"/>
          <w:color w:val="000000"/>
          <w:w w:val="99"/>
        </w:rPr>
        <w:t>з</w:t>
      </w:r>
      <w:r w:rsidR="003F21D0">
        <w:rPr>
          <w:rFonts w:eastAsia="Times New Roman"/>
          <w:color w:val="000000"/>
        </w:rPr>
        <w:t>ыва</w:t>
      </w:r>
      <w:r w:rsidR="003F21D0">
        <w:rPr>
          <w:rFonts w:eastAsia="Times New Roman"/>
          <w:color w:val="000000"/>
          <w:w w:val="99"/>
        </w:rPr>
        <w:t>ют</w:t>
      </w:r>
      <w:r w:rsidR="003F21D0">
        <w:rPr>
          <w:rFonts w:eastAsia="Times New Roman"/>
          <w:color w:val="000000"/>
        </w:rPr>
        <w:t>,</w:t>
      </w:r>
      <w:r w:rsidR="003F21D0">
        <w:rPr>
          <w:rFonts w:eastAsia="Times New Roman"/>
          <w:color w:val="000000"/>
          <w:spacing w:val="118"/>
        </w:rPr>
        <w:t xml:space="preserve"> </w:t>
      </w:r>
      <w:r w:rsidR="003F21D0">
        <w:rPr>
          <w:rFonts w:eastAsia="Times New Roman"/>
          <w:color w:val="000000"/>
        </w:rPr>
        <w:t>ч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</w:rPr>
        <w:t>о</w:t>
      </w:r>
      <w:r w:rsidR="003F21D0">
        <w:rPr>
          <w:rFonts w:eastAsia="Times New Roman"/>
          <w:color w:val="000000"/>
          <w:spacing w:val="117"/>
        </w:rPr>
        <w:t xml:space="preserve"> </w:t>
      </w:r>
      <w:r w:rsidR="003F21D0">
        <w:rPr>
          <w:rFonts w:eastAsia="Times New Roman"/>
          <w:color w:val="000000"/>
        </w:rPr>
        <w:t>сред</w:t>
      </w:r>
      <w:r w:rsidR="003F21D0">
        <w:rPr>
          <w:rFonts w:eastAsia="Times New Roman"/>
          <w:color w:val="000000"/>
          <w:w w:val="99"/>
        </w:rPr>
        <w:t>ний</w:t>
      </w:r>
      <w:r w:rsidR="003F21D0">
        <w:rPr>
          <w:rFonts w:eastAsia="Times New Roman"/>
          <w:color w:val="000000"/>
        </w:rPr>
        <w:t xml:space="preserve"> </w:t>
      </w:r>
      <w:r w:rsidR="003F21D0">
        <w:rPr>
          <w:rFonts w:eastAsia="Times New Roman"/>
          <w:color w:val="000000"/>
          <w:w w:val="99"/>
        </w:rPr>
        <w:t>п</w:t>
      </w:r>
      <w:r w:rsidR="003F21D0">
        <w:rPr>
          <w:rFonts w:eastAsia="Times New Roman"/>
          <w:color w:val="000000"/>
        </w:rPr>
        <w:t>ро</w:t>
      </w:r>
      <w:r w:rsidR="003F21D0">
        <w:rPr>
          <w:rFonts w:eastAsia="Times New Roman"/>
          <w:color w:val="000000"/>
          <w:spacing w:val="1"/>
          <w:w w:val="99"/>
        </w:rPr>
        <w:t>ц</w:t>
      </w:r>
      <w:r w:rsidR="003F21D0">
        <w:rPr>
          <w:rFonts w:eastAsia="Times New Roman"/>
          <w:color w:val="000000"/>
        </w:rPr>
        <w:t>е</w:t>
      </w:r>
      <w:r w:rsidR="003F21D0">
        <w:rPr>
          <w:rFonts w:eastAsia="Times New Roman"/>
          <w:color w:val="000000"/>
          <w:spacing w:val="1"/>
          <w:w w:val="99"/>
        </w:rPr>
        <w:t>н</w:t>
      </w:r>
      <w:r w:rsidR="003F21D0">
        <w:rPr>
          <w:rFonts w:eastAsia="Times New Roman"/>
          <w:color w:val="000000"/>
        </w:rPr>
        <w:t>т</w:t>
      </w:r>
      <w:r w:rsidR="003F21D0">
        <w:rPr>
          <w:rFonts w:eastAsia="Times New Roman"/>
          <w:color w:val="000000"/>
          <w:spacing w:val="118"/>
        </w:rPr>
        <w:t xml:space="preserve"> </w:t>
      </w:r>
      <w:r w:rsidR="003F21D0">
        <w:rPr>
          <w:rFonts w:eastAsia="Times New Roman"/>
          <w:color w:val="000000"/>
        </w:rPr>
        <w:t>вы</w:t>
      </w:r>
      <w:r w:rsidR="003F21D0">
        <w:rPr>
          <w:rFonts w:eastAsia="Times New Roman"/>
          <w:color w:val="000000"/>
          <w:w w:val="99"/>
        </w:rPr>
        <w:t>п</w:t>
      </w:r>
      <w:r w:rsidR="003F21D0">
        <w:rPr>
          <w:rFonts w:eastAsia="Times New Roman"/>
          <w:color w:val="000000"/>
        </w:rPr>
        <w:t>ол</w:t>
      </w:r>
      <w:r w:rsidR="003F21D0">
        <w:rPr>
          <w:rFonts w:eastAsia="Times New Roman"/>
          <w:color w:val="000000"/>
          <w:spacing w:val="1"/>
          <w:w w:val="99"/>
        </w:rPr>
        <w:t>н</w:t>
      </w:r>
      <w:r w:rsidR="003F21D0">
        <w:rPr>
          <w:rFonts w:eastAsia="Times New Roman"/>
          <w:color w:val="000000"/>
          <w:spacing w:val="-2"/>
        </w:rPr>
        <w:t>е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>я</w:t>
      </w:r>
      <w:r w:rsidR="003F21D0">
        <w:rPr>
          <w:rFonts w:eastAsia="Times New Roman"/>
          <w:color w:val="000000"/>
          <w:spacing w:val="118"/>
        </w:rPr>
        <w:t xml:space="preserve"> </w:t>
      </w:r>
      <w:r w:rsidR="003F21D0">
        <w:rPr>
          <w:rFonts w:eastAsia="Times New Roman"/>
          <w:color w:val="000000"/>
          <w:spacing w:val="1"/>
        </w:rPr>
        <w:t>з</w:t>
      </w:r>
      <w:r w:rsidR="003F21D0">
        <w:rPr>
          <w:rFonts w:eastAsia="Times New Roman"/>
          <w:color w:val="000000"/>
        </w:rPr>
        <w:t>ад</w:t>
      </w:r>
      <w:r w:rsidR="003F21D0">
        <w:rPr>
          <w:rFonts w:eastAsia="Times New Roman"/>
          <w:color w:val="000000"/>
          <w:spacing w:val="-1"/>
        </w:rPr>
        <w:t>а</w:t>
      </w:r>
      <w:r w:rsidR="003F21D0">
        <w:rPr>
          <w:rFonts w:eastAsia="Times New Roman"/>
          <w:color w:val="000000"/>
          <w:spacing w:val="1"/>
          <w:w w:val="99"/>
        </w:rPr>
        <w:t>ни</w:t>
      </w:r>
      <w:r w:rsidR="003F21D0">
        <w:rPr>
          <w:rFonts w:eastAsia="Times New Roman"/>
          <w:color w:val="000000"/>
          <w:w w:val="99"/>
        </w:rPr>
        <w:t>й</w:t>
      </w:r>
      <w:r w:rsidR="00496CC8">
        <w:rPr>
          <w:rFonts w:eastAsia="Times New Roman"/>
          <w:color w:val="000000"/>
          <w:spacing w:val="118"/>
        </w:rPr>
        <w:t xml:space="preserve"> </w:t>
      </w:r>
      <w:r w:rsidR="003F21D0">
        <w:rPr>
          <w:rFonts w:eastAsia="Times New Roman"/>
          <w:color w:val="000000"/>
        </w:rPr>
        <w:t>(задания</w:t>
      </w:r>
      <w:r w:rsidR="003F21D0">
        <w:rPr>
          <w:rFonts w:eastAsia="Times New Roman"/>
          <w:color w:val="000000"/>
          <w:spacing w:val="117"/>
        </w:rPr>
        <w:t xml:space="preserve"> </w:t>
      </w:r>
      <w:r w:rsidR="003F21D0">
        <w:rPr>
          <w:rFonts w:eastAsia="Times New Roman"/>
          <w:color w:val="000000"/>
          <w:spacing w:val="4"/>
        </w:rPr>
        <w:t>6</w:t>
      </w:r>
      <w:r w:rsidR="003F21D0">
        <w:rPr>
          <w:rFonts w:eastAsia="Times New Roman"/>
          <w:color w:val="000000"/>
        </w:rPr>
        <w:t>-8), проверя</w:t>
      </w:r>
      <w:r w:rsidR="003F21D0">
        <w:rPr>
          <w:rFonts w:eastAsia="Times New Roman"/>
          <w:color w:val="000000"/>
          <w:w w:val="99"/>
        </w:rPr>
        <w:t>ющ</w:t>
      </w:r>
      <w:r w:rsidR="003F21D0">
        <w:rPr>
          <w:rFonts w:eastAsia="Times New Roman"/>
          <w:color w:val="000000"/>
          <w:spacing w:val="-1"/>
        </w:rPr>
        <w:t>и</w:t>
      </w:r>
      <w:r w:rsidR="003F21D0">
        <w:rPr>
          <w:rFonts w:eastAsia="Times New Roman"/>
          <w:color w:val="000000"/>
        </w:rPr>
        <w:t>х</w:t>
      </w:r>
      <w:r w:rsidR="003F21D0">
        <w:rPr>
          <w:rFonts w:eastAsia="Times New Roman"/>
          <w:color w:val="000000"/>
          <w:spacing w:val="121"/>
        </w:rPr>
        <w:t xml:space="preserve"> </w:t>
      </w:r>
      <w:r w:rsidR="003F21D0">
        <w:rPr>
          <w:rFonts w:eastAsia="Times New Roman"/>
          <w:color w:val="000000"/>
          <w:spacing w:val="1"/>
        </w:rPr>
        <w:t>к</w:t>
      </w:r>
      <w:r w:rsidR="003F21D0">
        <w:rPr>
          <w:rFonts w:eastAsia="Times New Roman"/>
          <w:color w:val="000000"/>
        </w:rPr>
        <w:t>о</w:t>
      </w:r>
      <w:r w:rsidR="003F21D0">
        <w:rPr>
          <w:rFonts w:eastAsia="Times New Roman"/>
          <w:color w:val="000000"/>
          <w:spacing w:val="-2"/>
        </w:rPr>
        <w:t>м</w:t>
      </w:r>
      <w:r w:rsidR="003F21D0">
        <w:rPr>
          <w:rFonts w:eastAsia="Times New Roman"/>
          <w:color w:val="000000"/>
        </w:rPr>
        <w:t>пле</w:t>
      </w:r>
      <w:r w:rsidR="003F21D0">
        <w:rPr>
          <w:rFonts w:eastAsia="Times New Roman"/>
          <w:color w:val="000000"/>
          <w:spacing w:val="1"/>
        </w:rPr>
        <w:t>к</w:t>
      </w:r>
      <w:r w:rsidR="003F21D0">
        <w:rPr>
          <w:rFonts w:eastAsia="Times New Roman"/>
          <w:color w:val="000000"/>
        </w:rPr>
        <w:t>с</w:t>
      </w:r>
      <w:r w:rsidR="003F21D0">
        <w:rPr>
          <w:rFonts w:eastAsia="Times New Roman"/>
          <w:color w:val="000000"/>
          <w:spacing w:val="121"/>
        </w:rPr>
        <w:t xml:space="preserve"> </w:t>
      </w:r>
      <w:r w:rsidR="003F21D0">
        <w:rPr>
          <w:rFonts w:eastAsia="Times New Roman"/>
          <w:color w:val="000000"/>
          <w:spacing w:val="-4"/>
        </w:rPr>
        <w:t>у</w:t>
      </w:r>
      <w:r w:rsidR="003F21D0">
        <w:rPr>
          <w:rFonts w:eastAsia="Times New Roman"/>
          <w:color w:val="000000"/>
        </w:rPr>
        <w:t>м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н</w:t>
      </w:r>
      <w:r w:rsidR="003F21D0">
        <w:rPr>
          <w:rFonts w:eastAsia="Times New Roman"/>
          <w:color w:val="000000"/>
          <w:spacing w:val="1"/>
        </w:rPr>
        <w:t>ий</w:t>
      </w:r>
      <w:r w:rsidR="003F21D0">
        <w:rPr>
          <w:rFonts w:eastAsia="Times New Roman"/>
          <w:color w:val="000000"/>
        </w:rPr>
        <w:t>,</w:t>
      </w:r>
      <w:r w:rsidR="001532A3">
        <w:rPr>
          <w:rFonts w:eastAsia="Times New Roman"/>
          <w:color w:val="000000"/>
          <w:spacing w:val="120"/>
        </w:rPr>
        <w:t xml:space="preserve"> </w:t>
      </w:r>
      <w:r w:rsidR="003F21D0">
        <w:rPr>
          <w:rFonts w:eastAsia="Times New Roman"/>
          <w:color w:val="000000"/>
        </w:rPr>
        <w:t>свя</w:t>
      </w:r>
      <w:r w:rsidR="003F21D0">
        <w:rPr>
          <w:rFonts w:eastAsia="Times New Roman"/>
          <w:color w:val="000000"/>
          <w:w w:val="99"/>
        </w:rPr>
        <w:t>з</w:t>
      </w:r>
      <w:r w:rsidR="003F21D0">
        <w:rPr>
          <w:rFonts w:eastAsia="Times New Roman"/>
          <w:color w:val="000000"/>
        </w:rPr>
        <w:t>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н</w:t>
      </w:r>
      <w:r w:rsidR="003F21D0">
        <w:rPr>
          <w:rFonts w:eastAsia="Times New Roman"/>
          <w:color w:val="000000"/>
          <w:spacing w:val="-2"/>
        </w:rPr>
        <w:t>ы</w:t>
      </w:r>
      <w:r w:rsidR="003F21D0">
        <w:rPr>
          <w:rFonts w:eastAsia="Times New Roman"/>
          <w:color w:val="000000"/>
        </w:rPr>
        <w:t>х</w:t>
      </w:r>
      <w:r w:rsidR="003F21D0">
        <w:rPr>
          <w:rFonts w:eastAsia="Times New Roman"/>
          <w:color w:val="000000"/>
          <w:spacing w:val="119"/>
        </w:rPr>
        <w:t xml:space="preserve"> </w:t>
      </w:r>
      <w:r w:rsidR="003F21D0">
        <w:rPr>
          <w:rFonts w:eastAsia="Times New Roman"/>
          <w:color w:val="000000"/>
        </w:rPr>
        <w:t>с 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</w:rPr>
        <w:t>а</w:t>
      </w:r>
      <w:r w:rsidR="003F21D0">
        <w:rPr>
          <w:rFonts w:eastAsia="Times New Roman"/>
          <w:color w:val="000000"/>
          <w:w w:val="99"/>
        </w:rPr>
        <w:t>ли</w:t>
      </w:r>
      <w:r w:rsidR="003F21D0">
        <w:rPr>
          <w:rFonts w:eastAsia="Times New Roman"/>
          <w:color w:val="000000"/>
          <w:spacing w:val="1"/>
          <w:w w:val="99"/>
        </w:rPr>
        <w:t>з</w:t>
      </w:r>
      <w:r w:rsidR="003F21D0">
        <w:rPr>
          <w:rFonts w:eastAsia="Times New Roman"/>
          <w:color w:val="000000"/>
        </w:rPr>
        <w:t>ом</w:t>
      </w:r>
      <w:r w:rsidR="003F21D0">
        <w:rPr>
          <w:rFonts w:eastAsia="Times New Roman"/>
          <w:color w:val="000000"/>
          <w:spacing w:val="134"/>
        </w:rPr>
        <w:t xml:space="preserve"> </w:t>
      </w:r>
      <w:r w:rsidR="003F21D0">
        <w:rPr>
          <w:rFonts w:eastAsia="Times New Roman"/>
          <w:color w:val="000000"/>
        </w:rPr>
        <w:t>содерж</w:t>
      </w:r>
      <w:r w:rsidR="003F21D0">
        <w:rPr>
          <w:rFonts w:eastAsia="Times New Roman"/>
          <w:color w:val="000000"/>
          <w:spacing w:val="-1"/>
        </w:rPr>
        <w:t>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>я</w:t>
      </w:r>
      <w:r w:rsidR="003F21D0">
        <w:rPr>
          <w:rFonts w:eastAsia="Times New Roman"/>
          <w:color w:val="000000"/>
          <w:spacing w:val="135"/>
        </w:rPr>
        <w:t xml:space="preserve"> </w:t>
      </w:r>
      <w:r w:rsidR="003F21D0">
        <w:rPr>
          <w:rFonts w:eastAsia="Times New Roman"/>
          <w:color w:val="000000"/>
        </w:rPr>
        <w:t>текста,</w:t>
      </w:r>
      <w:r w:rsidR="003F21D0">
        <w:rPr>
          <w:rFonts w:eastAsia="Times New Roman"/>
          <w:color w:val="000000"/>
          <w:spacing w:val="133"/>
        </w:rPr>
        <w:t xml:space="preserve"> </w:t>
      </w:r>
      <w:r w:rsidR="003F21D0">
        <w:rPr>
          <w:rFonts w:eastAsia="Times New Roman"/>
          <w:color w:val="000000"/>
        </w:rPr>
        <w:t>распо</w:t>
      </w:r>
      <w:r w:rsidR="003F21D0">
        <w:rPr>
          <w:rFonts w:eastAsia="Times New Roman"/>
          <w:color w:val="000000"/>
          <w:spacing w:val="1"/>
          <w:w w:val="99"/>
        </w:rPr>
        <w:t>з</w:t>
      </w:r>
      <w:r w:rsidR="003F21D0">
        <w:rPr>
          <w:rFonts w:eastAsia="Times New Roman"/>
          <w:color w:val="000000"/>
          <w:spacing w:val="1"/>
        </w:rPr>
        <w:t>н</w:t>
      </w:r>
      <w:r w:rsidR="003F21D0">
        <w:rPr>
          <w:rFonts w:eastAsia="Times New Roman"/>
          <w:color w:val="000000"/>
        </w:rPr>
        <w:t>ав</w:t>
      </w:r>
      <w:r w:rsidR="003F21D0">
        <w:rPr>
          <w:rFonts w:eastAsia="Times New Roman"/>
          <w:color w:val="000000"/>
          <w:spacing w:val="-1"/>
        </w:rPr>
        <w:t>а</w:t>
      </w:r>
      <w:r w:rsidR="003F21D0">
        <w:rPr>
          <w:rFonts w:eastAsia="Times New Roman"/>
          <w:color w:val="000000"/>
        </w:rPr>
        <w:t>н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</w:rPr>
        <w:t>ем</w:t>
      </w:r>
      <w:r w:rsidR="003F21D0">
        <w:rPr>
          <w:rFonts w:eastAsia="Times New Roman"/>
          <w:color w:val="000000"/>
          <w:spacing w:val="133"/>
        </w:rPr>
        <w:t xml:space="preserve"> 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  <w:spacing w:val="3"/>
          <w:w w:val="99"/>
        </w:rPr>
        <w:t>з</w:t>
      </w:r>
      <w:r w:rsidR="003F21D0">
        <w:rPr>
          <w:rFonts w:eastAsia="Times New Roman"/>
          <w:color w:val="000000"/>
          <w:spacing w:val="-4"/>
        </w:rPr>
        <w:t>у</w:t>
      </w:r>
      <w:r w:rsidR="003F21D0">
        <w:rPr>
          <w:rFonts w:eastAsia="Times New Roman"/>
          <w:color w:val="000000"/>
        </w:rPr>
        <w:t>ч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н</w:t>
      </w:r>
      <w:r w:rsidR="003F21D0">
        <w:rPr>
          <w:rFonts w:eastAsia="Times New Roman"/>
          <w:color w:val="000000"/>
          <w:spacing w:val="1"/>
        </w:rPr>
        <w:t>н</w:t>
      </w:r>
      <w:r w:rsidR="003F21D0">
        <w:rPr>
          <w:rFonts w:eastAsia="Times New Roman"/>
          <w:color w:val="000000"/>
        </w:rPr>
        <w:t>ых</w:t>
      </w:r>
      <w:r w:rsidR="003F21D0">
        <w:rPr>
          <w:rFonts w:eastAsia="Times New Roman"/>
          <w:color w:val="000000"/>
          <w:spacing w:val="136"/>
        </w:rPr>
        <w:t xml:space="preserve"> </w:t>
      </w:r>
      <w:r w:rsidR="003F21D0">
        <w:rPr>
          <w:rFonts w:eastAsia="Times New Roman"/>
          <w:color w:val="000000"/>
        </w:rPr>
        <w:t>ср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дс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</w:rPr>
        <w:t>в</w:t>
      </w:r>
      <w:r w:rsidR="003F21D0">
        <w:rPr>
          <w:rFonts w:eastAsia="Times New Roman"/>
          <w:color w:val="000000"/>
          <w:spacing w:val="134"/>
        </w:rPr>
        <w:t xml:space="preserve"> </w:t>
      </w:r>
      <w:r w:rsidR="003F21D0">
        <w:rPr>
          <w:rFonts w:eastAsia="Times New Roman"/>
          <w:color w:val="000000"/>
        </w:rPr>
        <w:t>выр</w:t>
      </w:r>
      <w:r w:rsidR="003F21D0">
        <w:rPr>
          <w:rFonts w:eastAsia="Times New Roman"/>
          <w:color w:val="000000"/>
          <w:spacing w:val="-1"/>
        </w:rPr>
        <w:t>а</w:t>
      </w:r>
      <w:r w:rsidR="003F21D0">
        <w:rPr>
          <w:rFonts w:eastAsia="Times New Roman"/>
          <w:color w:val="000000"/>
          <w:w w:val="99"/>
        </w:rPr>
        <w:t>з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</w:rPr>
        <w:t>ель</w:t>
      </w:r>
      <w:r w:rsidR="003F21D0">
        <w:rPr>
          <w:rFonts w:eastAsia="Times New Roman"/>
          <w:color w:val="000000"/>
          <w:spacing w:val="1"/>
        </w:rPr>
        <w:t>н</w:t>
      </w:r>
      <w:r w:rsidR="003F21D0">
        <w:rPr>
          <w:rFonts w:eastAsia="Times New Roman"/>
          <w:color w:val="000000"/>
        </w:rPr>
        <w:t>ост</w:t>
      </w:r>
      <w:r w:rsidR="003F21D0">
        <w:rPr>
          <w:rFonts w:eastAsia="Times New Roman"/>
          <w:color w:val="000000"/>
          <w:w w:val="99"/>
        </w:rPr>
        <w:t>и</w:t>
      </w:r>
      <w:r w:rsidR="003F21D0">
        <w:rPr>
          <w:rFonts w:eastAsia="Times New Roman"/>
          <w:color w:val="000000"/>
          <w:spacing w:val="132"/>
        </w:rPr>
        <w:t xml:space="preserve"> </w:t>
      </w:r>
      <w:r w:rsidR="003F21D0">
        <w:rPr>
          <w:rFonts w:eastAsia="Times New Roman"/>
          <w:color w:val="000000"/>
        </w:rPr>
        <w:t>ре</w:t>
      </w:r>
      <w:r w:rsidR="003F21D0">
        <w:rPr>
          <w:rFonts w:eastAsia="Times New Roman"/>
          <w:color w:val="000000"/>
          <w:spacing w:val="9"/>
        </w:rPr>
        <w:t>ч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 xml:space="preserve">, </w:t>
      </w:r>
      <w:r w:rsidR="003F21D0">
        <w:rPr>
          <w:rFonts w:eastAsia="Times New Roman"/>
          <w:color w:val="000000"/>
          <w:w w:val="99"/>
        </w:rPr>
        <w:t>л</w:t>
      </w:r>
      <w:r w:rsidR="003F21D0">
        <w:rPr>
          <w:rFonts w:eastAsia="Times New Roman"/>
          <w:color w:val="000000"/>
        </w:rPr>
        <w:t>екс</w:t>
      </w:r>
      <w:r w:rsidR="003F21D0">
        <w:rPr>
          <w:rFonts w:eastAsia="Times New Roman"/>
          <w:color w:val="000000"/>
          <w:w w:val="99"/>
        </w:rPr>
        <w:t>и</w:t>
      </w:r>
      <w:r w:rsidR="003F21D0">
        <w:rPr>
          <w:rFonts w:eastAsia="Times New Roman"/>
          <w:color w:val="000000"/>
        </w:rPr>
        <w:t>че</w:t>
      </w:r>
      <w:r w:rsidR="003F21D0">
        <w:rPr>
          <w:rFonts w:eastAsia="Times New Roman"/>
          <w:color w:val="000000"/>
          <w:spacing w:val="-1"/>
        </w:rPr>
        <w:t>с</w:t>
      </w:r>
      <w:r w:rsidR="003F21D0">
        <w:rPr>
          <w:rFonts w:eastAsia="Times New Roman"/>
          <w:color w:val="000000"/>
        </w:rPr>
        <w:t>к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>м</w:t>
      </w:r>
      <w:r w:rsidR="003F21D0">
        <w:rPr>
          <w:rFonts w:eastAsia="Times New Roman"/>
          <w:color w:val="000000"/>
          <w:spacing w:val="26"/>
        </w:rPr>
        <w:t xml:space="preserve"> </w:t>
      </w:r>
      <w:r w:rsidR="003F21D0">
        <w:rPr>
          <w:rFonts w:eastAsia="Times New Roman"/>
          <w:color w:val="000000"/>
        </w:rPr>
        <w:t>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</w:rPr>
        <w:t>ал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  <w:spacing w:val="1"/>
        </w:rPr>
        <w:t>з</w:t>
      </w:r>
      <w:r w:rsidR="003F21D0">
        <w:rPr>
          <w:rFonts w:eastAsia="Times New Roman"/>
          <w:color w:val="000000"/>
        </w:rPr>
        <w:t>ом</w:t>
      </w:r>
      <w:r w:rsidR="003F21D0">
        <w:rPr>
          <w:rFonts w:eastAsia="Times New Roman"/>
          <w:color w:val="000000"/>
          <w:spacing w:val="23"/>
        </w:rPr>
        <w:t xml:space="preserve"> </w:t>
      </w:r>
      <w:r w:rsidR="003F21D0">
        <w:rPr>
          <w:rFonts w:eastAsia="Times New Roman"/>
          <w:color w:val="000000"/>
        </w:rPr>
        <w:t>текста,</w:t>
      </w:r>
      <w:r w:rsidR="003F21D0">
        <w:rPr>
          <w:rFonts w:eastAsia="Times New Roman"/>
          <w:color w:val="000000"/>
          <w:spacing w:val="26"/>
        </w:rPr>
        <w:t xml:space="preserve"> </w:t>
      </w:r>
      <w:r w:rsidR="003F21D0">
        <w:rPr>
          <w:rFonts w:eastAsia="Times New Roman"/>
          <w:color w:val="000000"/>
        </w:rPr>
        <w:t>со</w:t>
      </w:r>
      <w:r w:rsidR="003F21D0">
        <w:rPr>
          <w:rFonts w:eastAsia="Times New Roman"/>
          <w:color w:val="000000"/>
          <w:spacing w:val="-1"/>
        </w:rPr>
        <w:t>с</w:t>
      </w:r>
      <w:r w:rsidR="003F21D0">
        <w:rPr>
          <w:rFonts w:eastAsia="Times New Roman"/>
          <w:color w:val="000000"/>
        </w:rPr>
        <w:t>тавля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  <w:spacing w:val="26"/>
        </w:rPr>
        <w:t xml:space="preserve"> </w:t>
      </w:r>
      <w:r w:rsidR="003F21D0">
        <w:rPr>
          <w:rFonts w:eastAsia="Times New Roman"/>
          <w:color w:val="000000"/>
        </w:rPr>
        <w:t>о</w:t>
      </w:r>
      <w:r w:rsidR="003F21D0">
        <w:rPr>
          <w:rFonts w:eastAsia="Times New Roman"/>
          <w:color w:val="000000"/>
          <w:spacing w:val="1"/>
        </w:rPr>
        <w:t>к</w:t>
      </w:r>
      <w:r w:rsidR="003F21D0">
        <w:rPr>
          <w:rFonts w:eastAsia="Times New Roman"/>
          <w:color w:val="000000"/>
        </w:rPr>
        <w:t>оло</w:t>
      </w:r>
      <w:r w:rsidR="003F21D0">
        <w:rPr>
          <w:rFonts w:eastAsia="Times New Roman"/>
          <w:color w:val="000000"/>
          <w:spacing w:val="26"/>
        </w:rPr>
        <w:t xml:space="preserve"> </w:t>
      </w:r>
      <w:r w:rsidR="003F21D0">
        <w:rPr>
          <w:rFonts w:eastAsia="Times New Roman"/>
          <w:color w:val="000000"/>
        </w:rPr>
        <w:t>69-76</w:t>
      </w:r>
      <w:r w:rsidR="00170877">
        <w:rPr>
          <w:rFonts w:eastAsia="Times New Roman"/>
          <w:color w:val="000000"/>
        </w:rPr>
        <w:t>%.</w:t>
      </w:r>
    </w:p>
    <w:p w14:paraId="1007BBB3" w14:textId="7E1BE7E1" w:rsidR="003F21D0" w:rsidRDefault="00CE093A" w:rsidP="003F21D0">
      <w:pPr>
        <w:widowControl w:val="0"/>
        <w:spacing w:line="275" w:lineRule="auto"/>
        <w:ind w:right="99" w:firstLine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F21D0">
        <w:rPr>
          <w:rFonts w:eastAsia="Times New Roman"/>
          <w:color w:val="000000"/>
        </w:rPr>
        <w:t>Не</w:t>
      </w:r>
      <w:r w:rsidR="003F21D0">
        <w:rPr>
          <w:rFonts w:eastAsia="Times New Roman"/>
          <w:color w:val="000000"/>
          <w:spacing w:val="44"/>
        </w:rPr>
        <w:t xml:space="preserve"> </w:t>
      </w:r>
      <w:r w:rsidR="003F21D0">
        <w:rPr>
          <w:rFonts w:eastAsia="Times New Roman"/>
          <w:color w:val="000000"/>
        </w:rPr>
        <w:t>вы</w:t>
      </w:r>
      <w:r w:rsidR="003F21D0">
        <w:rPr>
          <w:rFonts w:eastAsia="Times New Roman"/>
          <w:color w:val="000000"/>
          <w:w w:val="99"/>
        </w:rPr>
        <w:t>з</w:t>
      </w:r>
      <w:r w:rsidR="003F21D0">
        <w:rPr>
          <w:rFonts w:eastAsia="Times New Roman"/>
          <w:color w:val="000000"/>
          <w:spacing w:val="2"/>
        </w:rPr>
        <w:t>в</w:t>
      </w:r>
      <w:r w:rsidR="003F21D0">
        <w:rPr>
          <w:rFonts w:eastAsia="Times New Roman"/>
          <w:color w:val="000000"/>
        </w:rPr>
        <w:t>ало</w:t>
      </w:r>
      <w:r w:rsidR="003F21D0">
        <w:rPr>
          <w:rFonts w:eastAsia="Times New Roman"/>
          <w:color w:val="000000"/>
          <w:spacing w:val="44"/>
        </w:rPr>
        <w:t xml:space="preserve"> </w:t>
      </w:r>
      <w:r w:rsidR="003F21D0">
        <w:rPr>
          <w:rFonts w:eastAsia="Times New Roman"/>
          <w:color w:val="000000"/>
          <w:spacing w:val="1"/>
        </w:rPr>
        <w:t>з</w:t>
      </w:r>
      <w:r w:rsidR="003F21D0">
        <w:rPr>
          <w:rFonts w:eastAsia="Times New Roman"/>
          <w:color w:val="000000"/>
        </w:rPr>
        <w:t>ат</w:t>
      </w:r>
      <w:r w:rsidR="003F21D0">
        <w:rPr>
          <w:rFonts w:eastAsia="Times New Roman"/>
          <w:color w:val="000000"/>
          <w:spacing w:val="5"/>
        </w:rPr>
        <w:t>р</w:t>
      </w:r>
      <w:r w:rsidR="003F21D0">
        <w:rPr>
          <w:rFonts w:eastAsia="Times New Roman"/>
          <w:color w:val="000000"/>
          <w:spacing w:val="-6"/>
        </w:rPr>
        <w:t>у</w:t>
      </w:r>
      <w:r w:rsidR="003F21D0">
        <w:rPr>
          <w:rFonts w:eastAsia="Times New Roman"/>
          <w:color w:val="000000"/>
          <w:spacing w:val="1"/>
        </w:rPr>
        <w:t>д</w:t>
      </w:r>
      <w:r w:rsidR="003F21D0">
        <w:rPr>
          <w:rFonts w:eastAsia="Times New Roman"/>
          <w:color w:val="000000"/>
          <w:spacing w:val="1"/>
          <w:w w:val="99"/>
        </w:rPr>
        <w:t>н</w:t>
      </w:r>
      <w:r w:rsidR="003F21D0">
        <w:rPr>
          <w:rFonts w:eastAsia="Times New Roman"/>
          <w:color w:val="000000"/>
        </w:rPr>
        <w:t>е</w:t>
      </w:r>
      <w:r w:rsidR="003F21D0">
        <w:rPr>
          <w:rFonts w:eastAsia="Times New Roman"/>
          <w:color w:val="000000"/>
          <w:w w:val="99"/>
        </w:rPr>
        <w:t>ний</w:t>
      </w:r>
      <w:r w:rsidR="003F21D0">
        <w:rPr>
          <w:rFonts w:eastAsia="Times New Roman"/>
          <w:color w:val="000000"/>
          <w:spacing w:val="48"/>
        </w:rPr>
        <w:t xml:space="preserve"> </w:t>
      </w:r>
      <w:r w:rsidR="003F21D0">
        <w:rPr>
          <w:rFonts w:eastAsia="Times New Roman"/>
          <w:color w:val="000000"/>
        </w:rPr>
        <w:t>у</w:t>
      </w:r>
      <w:r w:rsidR="003F21D0">
        <w:rPr>
          <w:rFonts w:eastAsia="Times New Roman"/>
          <w:color w:val="000000"/>
          <w:spacing w:val="45"/>
        </w:rPr>
        <w:t xml:space="preserve"> </w:t>
      </w:r>
      <w:r w:rsidR="003F21D0">
        <w:rPr>
          <w:rFonts w:eastAsia="Times New Roman"/>
          <w:color w:val="000000"/>
          <w:spacing w:val="-4"/>
        </w:rPr>
        <w:t>у</w:t>
      </w:r>
      <w:r w:rsidR="003F21D0">
        <w:rPr>
          <w:rFonts w:eastAsia="Times New Roman"/>
          <w:color w:val="000000"/>
          <w:spacing w:val="1"/>
        </w:rPr>
        <w:t>ч</w:t>
      </w:r>
      <w:r w:rsidR="003F21D0">
        <w:rPr>
          <w:rFonts w:eastAsia="Times New Roman"/>
          <w:color w:val="000000"/>
        </w:rPr>
        <w:t>ащ</w:t>
      </w:r>
      <w:r w:rsidR="003F21D0">
        <w:rPr>
          <w:rFonts w:eastAsia="Times New Roman"/>
          <w:color w:val="000000"/>
          <w:w w:val="99"/>
        </w:rPr>
        <w:t>и</w:t>
      </w:r>
      <w:r w:rsidR="003F21D0">
        <w:rPr>
          <w:rFonts w:eastAsia="Times New Roman"/>
          <w:color w:val="000000"/>
          <w:spacing w:val="3"/>
        </w:rPr>
        <w:t>х</w:t>
      </w:r>
      <w:r w:rsidR="003F21D0">
        <w:rPr>
          <w:rFonts w:eastAsia="Times New Roman"/>
          <w:color w:val="000000"/>
        </w:rPr>
        <w:t>ся</w:t>
      </w:r>
      <w:r w:rsidR="003F21D0">
        <w:rPr>
          <w:rFonts w:eastAsia="Times New Roman"/>
          <w:color w:val="000000"/>
          <w:spacing w:val="44"/>
        </w:rPr>
        <w:t xml:space="preserve"> 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</w:rPr>
        <w:t>акое</w:t>
      </w:r>
      <w:r w:rsidR="003F21D0">
        <w:rPr>
          <w:rFonts w:eastAsia="Times New Roman"/>
          <w:color w:val="000000"/>
          <w:spacing w:val="45"/>
        </w:rPr>
        <w:t xml:space="preserve"> 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</w:rPr>
        <w:t>ес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</w:rPr>
        <w:t>ов</w:t>
      </w:r>
      <w:r w:rsidR="003F21D0">
        <w:rPr>
          <w:rFonts w:eastAsia="Times New Roman"/>
          <w:color w:val="000000"/>
          <w:spacing w:val="1"/>
        </w:rPr>
        <w:t>о</w:t>
      </w:r>
      <w:r w:rsidR="003F21D0">
        <w:rPr>
          <w:rFonts w:eastAsia="Times New Roman"/>
          <w:color w:val="000000"/>
        </w:rPr>
        <w:t>е</w:t>
      </w:r>
      <w:r w:rsidR="003F21D0">
        <w:rPr>
          <w:rFonts w:eastAsia="Times New Roman"/>
          <w:color w:val="000000"/>
          <w:spacing w:val="45"/>
        </w:rPr>
        <w:t xml:space="preserve"> </w:t>
      </w:r>
      <w:r w:rsidR="003F21D0">
        <w:rPr>
          <w:rFonts w:eastAsia="Times New Roman"/>
          <w:color w:val="000000"/>
          <w:spacing w:val="1"/>
          <w:w w:val="99"/>
        </w:rPr>
        <w:t>з</w:t>
      </w:r>
      <w:r w:rsidR="003F21D0">
        <w:rPr>
          <w:rFonts w:eastAsia="Times New Roman"/>
          <w:color w:val="000000"/>
        </w:rPr>
        <w:t>ад</w:t>
      </w:r>
      <w:r w:rsidR="003F21D0">
        <w:rPr>
          <w:rFonts w:eastAsia="Times New Roman"/>
          <w:color w:val="000000"/>
          <w:spacing w:val="-1"/>
        </w:rPr>
        <w:t>а</w:t>
      </w:r>
      <w:r w:rsidR="003F21D0">
        <w:rPr>
          <w:rFonts w:eastAsia="Times New Roman"/>
          <w:color w:val="000000"/>
          <w:spacing w:val="1"/>
        </w:rPr>
        <w:t>ни</w:t>
      </w:r>
      <w:r w:rsidR="003F21D0">
        <w:rPr>
          <w:rFonts w:eastAsia="Times New Roman"/>
          <w:color w:val="000000"/>
        </w:rPr>
        <w:t>е,</w:t>
      </w:r>
      <w:r w:rsidR="003F21D0">
        <w:rPr>
          <w:rFonts w:eastAsia="Times New Roman"/>
          <w:color w:val="000000"/>
          <w:spacing w:val="44"/>
        </w:rPr>
        <w:t xml:space="preserve"> </w:t>
      </w:r>
      <w:r w:rsidR="003F21D0">
        <w:rPr>
          <w:rFonts w:eastAsia="Times New Roman"/>
          <w:color w:val="000000"/>
          <w:spacing w:val="3"/>
        </w:rPr>
        <w:t>к</w:t>
      </w:r>
      <w:r w:rsidR="003F21D0">
        <w:rPr>
          <w:rFonts w:eastAsia="Times New Roman"/>
          <w:color w:val="000000"/>
        </w:rPr>
        <w:t>ак</w:t>
      </w:r>
      <w:r w:rsidR="003F21D0">
        <w:rPr>
          <w:rFonts w:eastAsia="Times New Roman"/>
          <w:color w:val="000000"/>
          <w:spacing w:val="50"/>
        </w:rPr>
        <w:t xml:space="preserve"> </w:t>
      </w:r>
      <w:r w:rsidR="003F21D0">
        <w:rPr>
          <w:rFonts w:eastAsia="Times New Roman"/>
          <w:color w:val="000000"/>
          <w:spacing w:val="-6"/>
        </w:rPr>
        <w:t>«</w:t>
      </w:r>
      <w:r w:rsidR="003F21D0">
        <w:rPr>
          <w:rFonts w:eastAsia="Times New Roman"/>
          <w:color w:val="000000"/>
        </w:rPr>
        <w:t>Си</w:t>
      </w:r>
      <w:r w:rsidR="003F21D0">
        <w:rPr>
          <w:rFonts w:eastAsia="Times New Roman"/>
          <w:color w:val="000000"/>
          <w:spacing w:val="1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</w:rPr>
        <w:t>аксиче</w:t>
      </w:r>
      <w:r w:rsidR="003F21D0">
        <w:rPr>
          <w:rFonts w:eastAsia="Times New Roman"/>
          <w:color w:val="000000"/>
          <w:spacing w:val="-1"/>
        </w:rPr>
        <w:t>с</w:t>
      </w:r>
      <w:r w:rsidR="003F21D0">
        <w:rPr>
          <w:rFonts w:eastAsia="Times New Roman"/>
          <w:color w:val="000000"/>
        </w:rPr>
        <w:t>к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  <w:w w:val="99"/>
        </w:rPr>
        <w:t>й</w:t>
      </w:r>
      <w:r w:rsidR="003F21D0">
        <w:rPr>
          <w:rFonts w:eastAsia="Times New Roman"/>
          <w:color w:val="000000"/>
          <w:spacing w:val="47"/>
        </w:rPr>
        <w:t xml:space="preserve"> </w:t>
      </w:r>
      <w:r w:rsidR="003F21D0">
        <w:rPr>
          <w:rFonts w:eastAsia="Times New Roman"/>
          <w:color w:val="000000"/>
        </w:rPr>
        <w:t>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</w:rPr>
        <w:t>а</w:t>
      </w:r>
      <w:r w:rsidR="003F21D0">
        <w:rPr>
          <w:rFonts w:eastAsia="Times New Roman"/>
          <w:color w:val="000000"/>
          <w:w w:val="99"/>
        </w:rPr>
        <w:t>л</w:t>
      </w:r>
      <w:r w:rsidR="003F21D0">
        <w:rPr>
          <w:rFonts w:eastAsia="Times New Roman"/>
          <w:color w:val="000000"/>
          <w:spacing w:val="13"/>
          <w:w w:val="99"/>
        </w:rPr>
        <w:t>и</w:t>
      </w:r>
      <w:r w:rsidR="003F21D0">
        <w:rPr>
          <w:rFonts w:eastAsia="Times New Roman"/>
          <w:color w:val="000000"/>
          <w:w w:val="99"/>
        </w:rPr>
        <w:t>з</w:t>
      </w:r>
      <w:r w:rsidR="003F21D0">
        <w:rPr>
          <w:rFonts w:eastAsia="Times New Roman"/>
          <w:color w:val="000000"/>
        </w:rPr>
        <w:t xml:space="preserve"> текста. С</w:t>
      </w:r>
      <w:r w:rsidR="003F21D0">
        <w:rPr>
          <w:rFonts w:eastAsia="Times New Roman"/>
          <w:color w:val="000000"/>
          <w:w w:val="99"/>
        </w:rPr>
        <w:t>л</w:t>
      </w:r>
      <w:r w:rsidR="003F21D0">
        <w:rPr>
          <w:rFonts w:eastAsia="Times New Roman"/>
          <w:color w:val="000000"/>
        </w:rPr>
        <w:t>овосо</w:t>
      </w:r>
      <w:r w:rsidR="003F21D0">
        <w:rPr>
          <w:rFonts w:eastAsia="Times New Roman"/>
          <w:color w:val="000000"/>
          <w:spacing w:val="-1"/>
        </w:rPr>
        <w:t>ч</w:t>
      </w:r>
      <w:r w:rsidR="003F21D0">
        <w:rPr>
          <w:rFonts w:eastAsia="Times New Roman"/>
          <w:color w:val="000000"/>
        </w:rPr>
        <w:t>ет</w:t>
      </w:r>
      <w:r w:rsidR="003F21D0">
        <w:rPr>
          <w:rFonts w:eastAsia="Times New Roman"/>
          <w:color w:val="000000"/>
          <w:spacing w:val="-1"/>
        </w:rPr>
        <w:t>а</w:t>
      </w:r>
      <w:r w:rsidR="003F21D0">
        <w:rPr>
          <w:rFonts w:eastAsia="Times New Roman"/>
          <w:color w:val="000000"/>
          <w:spacing w:val="1"/>
          <w:w w:val="99"/>
        </w:rPr>
        <w:t>ни</w:t>
      </w:r>
      <w:r w:rsidR="003F21D0">
        <w:rPr>
          <w:rFonts w:eastAsia="Times New Roman"/>
          <w:color w:val="000000"/>
          <w:spacing w:val="1"/>
        </w:rPr>
        <w:t>е</w:t>
      </w:r>
      <w:r w:rsidR="003F21D0">
        <w:rPr>
          <w:rFonts w:eastAsia="Times New Roman"/>
          <w:color w:val="000000"/>
        </w:rPr>
        <w:t>»</w:t>
      </w:r>
      <w:r w:rsidR="003F21D0">
        <w:rPr>
          <w:rFonts w:eastAsia="Times New Roman"/>
          <w:color w:val="000000"/>
          <w:spacing w:val="-2"/>
        </w:rPr>
        <w:t xml:space="preserve"> </w:t>
      </w:r>
      <w:r w:rsidR="003F21D0">
        <w:rPr>
          <w:rFonts w:eastAsia="Times New Roman"/>
          <w:color w:val="000000"/>
        </w:rPr>
        <w:t>(зада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>е 4</w:t>
      </w:r>
      <w:r w:rsidR="003F21D0">
        <w:rPr>
          <w:rFonts w:eastAsia="Times New Roman"/>
          <w:color w:val="000000"/>
          <w:spacing w:val="2"/>
        </w:rPr>
        <w:t xml:space="preserve"> </w:t>
      </w:r>
      <w:r w:rsidR="003F21D0">
        <w:rPr>
          <w:rFonts w:eastAsia="Times New Roman"/>
          <w:color w:val="000000"/>
        </w:rPr>
        <w:t>– 90</w:t>
      </w:r>
      <w:r w:rsidR="003F21D0">
        <w:rPr>
          <w:rFonts w:eastAsia="Times New Roman"/>
          <w:color w:val="000000"/>
          <w:spacing w:val="2"/>
        </w:rPr>
        <w:t>%</w:t>
      </w:r>
      <w:r w:rsidR="003F21D0">
        <w:rPr>
          <w:rFonts w:eastAsia="Times New Roman"/>
          <w:color w:val="000000"/>
        </w:rPr>
        <w:t>).</w:t>
      </w:r>
    </w:p>
    <w:p w14:paraId="13B86D6A" w14:textId="0F9B972E" w:rsidR="003F21D0" w:rsidRDefault="00CE093A" w:rsidP="00496CC8">
      <w:pPr>
        <w:widowControl w:val="0"/>
        <w:spacing w:before="2" w:line="275" w:lineRule="auto"/>
        <w:ind w:right="-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="003F21D0">
        <w:rPr>
          <w:rFonts w:eastAsia="Times New Roman"/>
          <w:color w:val="000000"/>
        </w:rPr>
        <w:t xml:space="preserve">С </w:t>
      </w:r>
      <w:r w:rsidR="003F21D0">
        <w:rPr>
          <w:rFonts w:eastAsia="Times New Roman"/>
          <w:color w:val="000000"/>
          <w:spacing w:val="1"/>
          <w:w w:val="99"/>
        </w:rPr>
        <w:t>з</w:t>
      </w:r>
      <w:r w:rsidR="003F21D0">
        <w:rPr>
          <w:rFonts w:eastAsia="Times New Roman"/>
          <w:color w:val="000000"/>
        </w:rPr>
        <w:t>ада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</w:rPr>
        <w:t>ям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>,</w:t>
      </w:r>
      <w:r w:rsidR="003F21D0">
        <w:rPr>
          <w:rFonts w:eastAsia="Times New Roman"/>
          <w:color w:val="000000"/>
          <w:spacing w:val="-2"/>
        </w:rPr>
        <w:t xml:space="preserve"> </w:t>
      </w:r>
      <w:r w:rsidR="003F21D0">
        <w:rPr>
          <w:rFonts w:eastAsia="Times New Roman"/>
          <w:color w:val="000000"/>
          <w:w w:val="99"/>
        </w:rPr>
        <w:t>п</w:t>
      </w:r>
      <w:r w:rsidR="003F21D0">
        <w:rPr>
          <w:rFonts w:eastAsia="Times New Roman"/>
          <w:color w:val="000000"/>
        </w:rPr>
        <w:t>ро</w:t>
      </w:r>
      <w:r w:rsidR="003F21D0">
        <w:rPr>
          <w:rFonts w:eastAsia="Times New Roman"/>
          <w:color w:val="000000"/>
          <w:spacing w:val="-1"/>
        </w:rPr>
        <w:t>ве</w:t>
      </w:r>
      <w:r w:rsidR="003F21D0">
        <w:rPr>
          <w:rFonts w:eastAsia="Times New Roman"/>
          <w:color w:val="000000"/>
        </w:rPr>
        <w:t>ряющ</w:t>
      </w:r>
      <w:r w:rsidR="003F21D0">
        <w:rPr>
          <w:rFonts w:eastAsia="Times New Roman"/>
          <w:color w:val="000000"/>
          <w:spacing w:val="1"/>
          <w:w w:val="99"/>
        </w:rPr>
        <w:t>и</w:t>
      </w:r>
      <w:r w:rsidR="003F21D0">
        <w:rPr>
          <w:rFonts w:eastAsia="Times New Roman"/>
          <w:color w:val="000000"/>
        </w:rPr>
        <w:t>м</w:t>
      </w:r>
      <w:r w:rsidR="003F21D0">
        <w:rPr>
          <w:rFonts w:eastAsia="Times New Roman"/>
          <w:color w:val="000000"/>
          <w:w w:val="99"/>
        </w:rPr>
        <w:t>и</w:t>
      </w:r>
      <w:r w:rsidR="003F21D0">
        <w:rPr>
          <w:rFonts w:eastAsia="Times New Roman"/>
          <w:color w:val="000000"/>
          <w:spacing w:val="2"/>
        </w:rPr>
        <w:t xml:space="preserve"> </w:t>
      </w:r>
      <w:r w:rsidR="003F21D0">
        <w:rPr>
          <w:rFonts w:eastAsia="Times New Roman"/>
          <w:color w:val="000000"/>
          <w:spacing w:val="-4"/>
        </w:rPr>
        <w:t>у</w:t>
      </w:r>
      <w:r w:rsidR="003F21D0">
        <w:rPr>
          <w:rFonts w:eastAsia="Times New Roman"/>
          <w:color w:val="000000"/>
        </w:rPr>
        <w:t>м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н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</w:rPr>
        <w:t>е проводи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  <w:w w:val="99"/>
        </w:rPr>
        <w:t>ь</w:t>
      </w:r>
      <w:r w:rsidR="003F21D0">
        <w:rPr>
          <w:rFonts w:eastAsia="Times New Roman"/>
          <w:color w:val="000000"/>
        </w:rPr>
        <w:t xml:space="preserve"> ле</w:t>
      </w:r>
      <w:r w:rsidR="003F21D0">
        <w:rPr>
          <w:rFonts w:eastAsia="Times New Roman"/>
          <w:color w:val="000000"/>
          <w:spacing w:val="1"/>
        </w:rPr>
        <w:t>к</w:t>
      </w:r>
      <w:r w:rsidR="003F21D0">
        <w:rPr>
          <w:rFonts w:eastAsia="Times New Roman"/>
          <w:color w:val="000000"/>
        </w:rPr>
        <w:t>сиче</w:t>
      </w:r>
      <w:r w:rsidR="003F21D0">
        <w:rPr>
          <w:rFonts w:eastAsia="Times New Roman"/>
          <w:color w:val="000000"/>
          <w:spacing w:val="-1"/>
        </w:rPr>
        <w:t>с</w:t>
      </w:r>
      <w:r w:rsidR="003F21D0">
        <w:rPr>
          <w:rFonts w:eastAsia="Times New Roman"/>
          <w:color w:val="000000"/>
        </w:rPr>
        <w:t>кий ана</w:t>
      </w:r>
      <w:r w:rsidR="003F21D0">
        <w:rPr>
          <w:rFonts w:eastAsia="Times New Roman"/>
          <w:color w:val="000000"/>
          <w:spacing w:val="-2"/>
        </w:rPr>
        <w:t>л</w:t>
      </w:r>
      <w:r w:rsidR="003F21D0">
        <w:rPr>
          <w:rFonts w:eastAsia="Times New Roman"/>
          <w:color w:val="000000"/>
        </w:rPr>
        <w:t>и</w:t>
      </w:r>
      <w:r w:rsidR="003F21D0">
        <w:rPr>
          <w:rFonts w:eastAsia="Times New Roman"/>
          <w:color w:val="000000"/>
          <w:spacing w:val="1"/>
          <w:w w:val="99"/>
        </w:rPr>
        <w:t>з</w:t>
      </w:r>
      <w:r w:rsidR="003F21D0">
        <w:rPr>
          <w:rFonts w:eastAsia="Times New Roman"/>
          <w:color w:val="000000"/>
        </w:rPr>
        <w:t>, с</w:t>
      </w:r>
      <w:r w:rsidR="003F21D0">
        <w:rPr>
          <w:rFonts w:eastAsia="Times New Roman"/>
          <w:color w:val="000000"/>
          <w:spacing w:val="1"/>
        </w:rPr>
        <w:t>п</w:t>
      </w:r>
      <w:r w:rsidR="003F21D0">
        <w:rPr>
          <w:rFonts w:eastAsia="Times New Roman"/>
          <w:color w:val="000000"/>
        </w:rPr>
        <w:t>равилос</w:t>
      </w:r>
      <w:r w:rsidR="003F21D0">
        <w:rPr>
          <w:rFonts w:eastAsia="Times New Roman"/>
          <w:color w:val="000000"/>
          <w:w w:val="99"/>
        </w:rPr>
        <w:t>ь</w:t>
      </w:r>
      <w:r w:rsidR="003F21D0">
        <w:rPr>
          <w:rFonts w:eastAsia="Times New Roman"/>
          <w:color w:val="000000"/>
        </w:rPr>
        <w:t xml:space="preserve"> 76</w:t>
      </w:r>
      <w:r w:rsidR="003F21D0">
        <w:rPr>
          <w:rFonts w:eastAsia="Times New Roman"/>
          <w:color w:val="000000"/>
          <w:w w:val="99"/>
        </w:rPr>
        <w:t>%</w:t>
      </w:r>
      <w:r w:rsidR="003F21D0">
        <w:rPr>
          <w:rFonts w:eastAsia="Times New Roman"/>
          <w:color w:val="000000"/>
        </w:rPr>
        <w:t xml:space="preserve"> </w:t>
      </w:r>
      <w:r w:rsidR="003F21D0">
        <w:rPr>
          <w:rFonts w:eastAsia="Times New Roman"/>
          <w:color w:val="000000"/>
          <w:spacing w:val="-4"/>
        </w:rPr>
        <w:t>у</w:t>
      </w:r>
      <w:r w:rsidR="003F21D0">
        <w:rPr>
          <w:rFonts w:eastAsia="Times New Roman"/>
          <w:color w:val="000000"/>
        </w:rPr>
        <w:t>ч</w:t>
      </w:r>
      <w:r w:rsidR="003F21D0">
        <w:rPr>
          <w:rFonts w:eastAsia="Times New Roman"/>
          <w:color w:val="000000"/>
          <w:spacing w:val="2"/>
        </w:rPr>
        <w:t>а</w:t>
      </w:r>
      <w:r w:rsidR="003F21D0">
        <w:rPr>
          <w:rFonts w:eastAsia="Times New Roman"/>
          <w:color w:val="000000"/>
        </w:rPr>
        <w:t>ст</w:t>
      </w:r>
      <w:r w:rsidR="003F21D0">
        <w:rPr>
          <w:rFonts w:eastAsia="Times New Roman"/>
          <w:color w:val="000000"/>
          <w:spacing w:val="1"/>
          <w:w w:val="99"/>
        </w:rPr>
        <w:t>ни</w:t>
      </w:r>
      <w:r w:rsidR="003F21D0">
        <w:rPr>
          <w:rFonts w:eastAsia="Times New Roman"/>
          <w:color w:val="000000"/>
        </w:rPr>
        <w:t>ков. Пр</w:t>
      </w:r>
      <w:r w:rsidR="003F21D0">
        <w:rPr>
          <w:rFonts w:eastAsia="Times New Roman"/>
          <w:color w:val="000000"/>
          <w:w w:val="99"/>
        </w:rPr>
        <w:t>и</w:t>
      </w:r>
      <w:r w:rsidR="003F21D0">
        <w:rPr>
          <w:rFonts w:eastAsia="Times New Roman"/>
          <w:color w:val="000000"/>
        </w:rPr>
        <w:t xml:space="preserve"> </w:t>
      </w:r>
      <w:r w:rsidR="003F21D0">
        <w:rPr>
          <w:rFonts w:eastAsia="Times New Roman"/>
          <w:color w:val="000000"/>
          <w:w w:val="99"/>
        </w:rPr>
        <w:t>э</w:t>
      </w:r>
      <w:r w:rsidR="003F21D0">
        <w:rPr>
          <w:rFonts w:eastAsia="Times New Roman"/>
          <w:color w:val="000000"/>
          <w:spacing w:val="1"/>
        </w:rPr>
        <w:t>т</w:t>
      </w:r>
      <w:r w:rsidR="003F21D0">
        <w:rPr>
          <w:rFonts w:eastAsia="Times New Roman"/>
          <w:color w:val="000000"/>
        </w:rPr>
        <w:t xml:space="preserve">ом </w:t>
      </w:r>
      <w:r w:rsidR="003F21D0">
        <w:rPr>
          <w:rFonts w:eastAsia="Times New Roman"/>
          <w:color w:val="000000"/>
          <w:spacing w:val="-2"/>
        </w:rPr>
        <w:t>о</w:t>
      </w:r>
      <w:r w:rsidR="003F21D0">
        <w:rPr>
          <w:rFonts w:eastAsia="Times New Roman"/>
          <w:color w:val="000000"/>
        </w:rPr>
        <w:t>ч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в</w:t>
      </w:r>
      <w:r w:rsidR="003F21D0">
        <w:rPr>
          <w:rFonts w:eastAsia="Times New Roman"/>
          <w:color w:val="000000"/>
          <w:w w:val="99"/>
        </w:rPr>
        <w:t>и</w:t>
      </w:r>
      <w:r w:rsidR="003F21D0">
        <w:rPr>
          <w:rFonts w:eastAsia="Times New Roman"/>
          <w:color w:val="000000"/>
        </w:rPr>
        <w:t>д</w:t>
      </w:r>
      <w:r w:rsidR="003F21D0">
        <w:rPr>
          <w:rFonts w:eastAsia="Times New Roman"/>
          <w:color w:val="000000"/>
          <w:spacing w:val="1"/>
          <w:w w:val="99"/>
        </w:rPr>
        <w:t>н</w:t>
      </w:r>
      <w:r w:rsidR="003F21D0">
        <w:rPr>
          <w:rFonts w:eastAsia="Times New Roman"/>
          <w:color w:val="000000"/>
        </w:rPr>
        <w:t>о, что о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</w:rPr>
        <w:t>дель</w:t>
      </w:r>
      <w:r w:rsidR="003F21D0">
        <w:rPr>
          <w:rFonts w:eastAsia="Times New Roman"/>
          <w:color w:val="000000"/>
          <w:spacing w:val="1"/>
        </w:rPr>
        <w:t>н</w:t>
      </w:r>
      <w:r w:rsidR="003F21D0">
        <w:rPr>
          <w:rFonts w:eastAsia="Times New Roman"/>
          <w:color w:val="000000"/>
        </w:rPr>
        <w:t>ые</w:t>
      </w:r>
      <w:r w:rsidR="003F21D0">
        <w:rPr>
          <w:rFonts w:eastAsia="Times New Roman"/>
          <w:color w:val="000000"/>
          <w:spacing w:val="-3"/>
        </w:rPr>
        <w:t xml:space="preserve"> </w:t>
      </w:r>
      <w:r w:rsidR="003F21D0">
        <w:rPr>
          <w:rFonts w:eastAsia="Times New Roman"/>
          <w:color w:val="000000"/>
        </w:rPr>
        <w:t>эле</w:t>
      </w:r>
      <w:r w:rsidR="003F21D0">
        <w:rPr>
          <w:rFonts w:eastAsia="Times New Roman"/>
          <w:color w:val="000000"/>
          <w:spacing w:val="-1"/>
        </w:rPr>
        <w:t>ме</w:t>
      </w:r>
      <w:r w:rsidR="003F21D0">
        <w:rPr>
          <w:rFonts w:eastAsia="Times New Roman"/>
          <w:color w:val="000000"/>
        </w:rPr>
        <w:t>н</w:t>
      </w:r>
      <w:r w:rsidR="003F21D0">
        <w:rPr>
          <w:rFonts w:eastAsia="Times New Roman"/>
          <w:color w:val="000000"/>
          <w:spacing w:val="1"/>
          <w:w w:val="99"/>
        </w:rPr>
        <w:t>т</w:t>
      </w:r>
      <w:r w:rsidR="003F21D0">
        <w:rPr>
          <w:rFonts w:eastAsia="Times New Roman"/>
          <w:color w:val="000000"/>
        </w:rPr>
        <w:t>ы сод</w:t>
      </w:r>
      <w:r w:rsidR="003F21D0">
        <w:rPr>
          <w:rFonts w:eastAsia="Times New Roman"/>
          <w:color w:val="000000"/>
          <w:spacing w:val="-1"/>
        </w:rPr>
        <w:t>е</w:t>
      </w:r>
      <w:r w:rsidR="003F21D0">
        <w:rPr>
          <w:rFonts w:eastAsia="Times New Roman"/>
          <w:color w:val="000000"/>
        </w:rPr>
        <w:t>ржан</w:t>
      </w:r>
      <w:r w:rsidR="003F21D0">
        <w:rPr>
          <w:rFonts w:eastAsia="Times New Roman"/>
          <w:color w:val="000000"/>
          <w:spacing w:val="1"/>
        </w:rPr>
        <w:t>и</w:t>
      </w:r>
      <w:r w:rsidR="003F21D0">
        <w:rPr>
          <w:rFonts w:eastAsia="Times New Roman"/>
          <w:color w:val="000000"/>
        </w:rPr>
        <w:t>я</w:t>
      </w:r>
      <w:r w:rsidR="003F21D0">
        <w:rPr>
          <w:rFonts w:eastAsia="Times New Roman"/>
          <w:color w:val="000000"/>
          <w:spacing w:val="2"/>
        </w:rPr>
        <w:t xml:space="preserve"> </w:t>
      </w:r>
      <w:r w:rsidR="003F21D0">
        <w:rPr>
          <w:rFonts w:eastAsia="Times New Roman"/>
          <w:color w:val="000000"/>
          <w:spacing w:val="1"/>
        </w:rPr>
        <w:t>п</w:t>
      </w:r>
      <w:r w:rsidR="003F21D0">
        <w:rPr>
          <w:rFonts w:eastAsia="Times New Roman"/>
          <w:color w:val="000000"/>
        </w:rPr>
        <w:t>редс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</w:rPr>
        <w:t>авля</w:t>
      </w:r>
      <w:r w:rsidR="003F21D0">
        <w:rPr>
          <w:rFonts w:eastAsia="Times New Roman"/>
          <w:color w:val="000000"/>
          <w:w w:val="99"/>
        </w:rPr>
        <w:t>ют</w:t>
      </w:r>
      <w:r w:rsidR="003F21D0">
        <w:rPr>
          <w:rFonts w:eastAsia="Times New Roman"/>
          <w:color w:val="000000"/>
        </w:rPr>
        <w:t xml:space="preserve"> </w:t>
      </w:r>
      <w:r w:rsidR="003F21D0">
        <w:rPr>
          <w:rFonts w:eastAsia="Times New Roman"/>
          <w:color w:val="000000"/>
          <w:w w:val="99"/>
        </w:rPr>
        <w:t>т</w:t>
      </w:r>
      <w:r w:rsidR="003F21D0">
        <w:rPr>
          <w:rFonts w:eastAsia="Times New Roman"/>
          <w:color w:val="000000"/>
          <w:spacing w:val="3"/>
        </w:rPr>
        <w:t>р</w:t>
      </w:r>
      <w:r w:rsidR="003F21D0">
        <w:rPr>
          <w:rFonts w:eastAsia="Times New Roman"/>
          <w:color w:val="000000"/>
          <w:spacing w:val="-6"/>
        </w:rPr>
        <w:t>у</w:t>
      </w:r>
      <w:r w:rsidR="003F21D0">
        <w:rPr>
          <w:rFonts w:eastAsia="Times New Roman"/>
          <w:color w:val="000000"/>
        </w:rPr>
        <w:t>д</w:t>
      </w:r>
      <w:r w:rsidR="003F21D0">
        <w:rPr>
          <w:rFonts w:eastAsia="Times New Roman"/>
          <w:color w:val="000000"/>
          <w:w w:val="99"/>
        </w:rPr>
        <w:t>н</w:t>
      </w:r>
      <w:r w:rsidR="003F21D0">
        <w:rPr>
          <w:rFonts w:eastAsia="Times New Roman"/>
          <w:color w:val="000000"/>
        </w:rPr>
        <w:t>ос</w:t>
      </w:r>
      <w:r w:rsidR="003F21D0">
        <w:rPr>
          <w:rFonts w:eastAsia="Times New Roman"/>
          <w:color w:val="000000"/>
          <w:spacing w:val="2"/>
        </w:rPr>
        <w:t>т</w:t>
      </w:r>
      <w:r w:rsidR="003F21D0">
        <w:rPr>
          <w:rFonts w:eastAsia="Times New Roman"/>
          <w:color w:val="000000"/>
          <w:w w:val="99"/>
        </w:rPr>
        <w:t>ь</w:t>
      </w:r>
      <w:r w:rsidR="003F21D0">
        <w:rPr>
          <w:rFonts w:eastAsia="Times New Roman"/>
          <w:color w:val="000000"/>
        </w:rPr>
        <w:t xml:space="preserve"> д</w:t>
      </w:r>
      <w:r w:rsidR="003F21D0">
        <w:rPr>
          <w:rFonts w:eastAsia="Times New Roman"/>
          <w:color w:val="000000"/>
          <w:w w:val="99"/>
        </w:rPr>
        <w:t>л</w:t>
      </w:r>
      <w:r w:rsidR="003F21D0">
        <w:rPr>
          <w:rFonts w:eastAsia="Times New Roman"/>
          <w:color w:val="000000"/>
        </w:rPr>
        <w:t>я вы</w:t>
      </w:r>
      <w:r w:rsidR="003F21D0">
        <w:rPr>
          <w:rFonts w:eastAsia="Times New Roman"/>
          <w:color w:val="000000"/>
          <w:spacing w:val="3"/>
          <w:w w:val="99"/>
        </w:rPr>
        <w:t>п</w:t>
      </w:r>
      <w:r w:rsidR="003F21D0">
        <w:rPr>
          <w:rFonts w:eastAsia="Times New Roman"/>
          <w:color w:val="000000"/>
          <w:spacing w:val="-3"/>
        </w:rPr>
        <w:t>у</w:t>
      </w:r>
      <w:r w:rsidR="003F21D0">
        <w:rPr>
          <w:rFonts w:eastAsia="Times New Roman"/>
          <w:color w:val="000000"/>
          <w:spacing w:val="-1"/>
        </w:rPr>
        <w:t>с</w:t>
      </w:r>
      <w:r w:rsidR="003F21D0">
        <w:rPr>
          <w:rFonts w:eastAsia="Times New Roman"/>
          <w:color w:val="000000"/>
        </w:rPr>
        <w:t>к</w:t>
      </w:r>
      <w:r w:rsidR="003F21D0">
        <w:rPr>
          <w:rFonts w:eastAsia="Times New Roman"/>
          <w:color w:val="000000"/>
          <w:w w:val="99"/>
        </w:rPr>
        <w:t>ни</w:t>
      </w:r>
      <w:r w:rsidR="003F21D0">
        <w:rPr>
          <w:rFonts w:eastAsia="Times New Roman"/>
          <w:color w:val="000000"/>
          <w:spacing w:val="1"/>
        </w:rPr>
        <w:t>к</w:t>
      </w:r>
      <w:r w:rsidR="003F21D0">
        <w:rPr>
          <w:rFonts w:eastAsia="Times New Roman"/>
          <w:color w:val="000000"/>
        </w:rPr>
        <w:t>ов</w:t>
      </w:r>
      <w:r w:rsidR="003F21D0">
        <w:rPr>
          <w:rFonts w:eastAsia="Times New Roman"/>
          <w:color w:val="000000"/>
          <w:spacing w:val="2"/>
        </w:rPr>
        <w:t xml:space="preserve"> 9 классов</w:t>
      </w:r>
      <w:r w:rsidR="003F21D0">
        <w:rPr>
          <w:rFonts w:eastAsia="Times New Roman"/>
          <w:color w:val="000000"/>
        </w:rPr>
        <w:t xml:space="preserve">. </w:t>
      </w:r>
    </w:p>
    <w:p w14:paraId="27A81B8A" w14:textId="77777777" w:rsidR="00170877" w:rsidRDefault="003F21D0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 w:rsidRPr="00D93A82">
        <w:rPr>
          <w:rFonts w:eastAsia="Times New Roman"/>
          <w:b/>
        </w:rPr>
        <w:t>Задание</w:t>
      </w:r>
      <w:r w:rsidRPr="003F21D0">
        <w:rPr>
          <w:rFonts w:eastAsia="Times New Roman"/>
          <w:color w:val="FF0000"/>
        </w:rPr>
        <w:t xml:space="preserve"> </w:t>
      </w:r>
      <w:r w:rsidRPr="00D93A82">
        <w:rPr>
          <w:rFonts w:eastAsia="Times New Roman"/>
          <w:b/>
        </w:rPr>
        <w:t>2</w:t>
      </w:r>
      <w:r w:rsidRPr="003F21D0">
        <w:rPr>
          <w:rFonts w:eastAsia="Times New Roman"/>
          <w:color w:val="000000"/>
        </w:rPr>
        <w:t xml:space="preserve"> – «Синтаксический анализ. Предложение, простое и сложное предложение, грамматическая основа предложения, второстепенные члены предложения». Это задание выполняется на основе небольшого текста, состоящего из пяти предложений, и проверяет умения:</w:t>
      </w:r>
      <w:r w:rsidR="00170877">
        <w:rPr>
          <w:rFonts w:eastAsia="Times New Roman"/>
          <w:color w:val="000000"/>
        </w:rPr>
        <w:t xml:space="preserve"> </w:t>
      </w:r>
    </w:p>
    <w:p w14:paraId="53F78465" w14:textId="64302667" w:rsid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3F21D0" w:rsidRPr="003F21D0">
        <w:rPr>
          <w:rFonts w:eastAsia="Times New Roman"/>
          <w:color w:val="000000"/>
        </w:rPr>
        <w:t xml:space="preserve"> определять грамматическую основу и опознавать способы выражения подлежащего </w:t>
      </w:r>
    </w:p>
    <w:p w14:paraId="263E3814" w14:textId="0477B5CF" w:rsidR="006C660B" w:rsidRDefault="006C660B" w:rsidP="006C660B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 w:rsidRPr="003F21D0">
        <w:rPr>
          <w:rFonts w:eastAsia="Times New Roman"/>
          <w:color w:val="000000"/>
        </w:rPr>
        <w:t>и сказуемого, виды второстепенных членов предложения;</w:t>
      </w:r>
      <w:r>
        <w:rPr>
          <w:rFonts w:eastAsia="Times New Roman"/>
          <w:color w:val="000000"/>
        </w:rPr>
        <w:t xml:space="preserve"> </w:t>
      </w:r>
    </w:p>
    <w:p w14:paraId="300925B3" w14:textId="77777777" w:rsid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3F21D0" w:rsidRPr="003F21D0">
        <w:rPr>
          <w:rFonts w:eastAsia="Times New Roman"/>
          <w:color w:val="000000"/>
        </w:rPr>
        <w:t xml:space="preserve">находить обособленные члены предложения; </w:t>
      </w:r>
    </w:p>
    <w:p w14:paraId="23FAB7F1" w14:textId="77777777" w:rsid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3F21D0" w:rsidRPr="003F21D0">
        <w:rPr>
          <w:rFonts w:eastAsia="Times New Roman"/>
          <w:color w:val="000000"/>
        </w:rPr>
        <w:t xml:space="preserve">находить конструкции, которые не являются членами предложения; </w:t>
      </w:r>
    </w:p>
    <w:p w14:paraId="5D13A949" w14:textId="77777777" w:rsid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3F21D0" w:rsidRPr="003F21D0">
        <w:rPr>
          <w:rFonts w:eastAsia="Times New Roman"/>
          <w:color w:val="000000"/>
        </w:rPr>
        <w:t xml:space="preserve">определять виды связи простых предложений в составе сложных; </w:t>
      </w:r>
    </w:p>
    <w:p w14:paraId="1050B865" w14:textId="67AB4516" w:rsidR="00170877" w:rsidRDefault="00496CC8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6C660B">
        <w:rPr>
          <w:rFonts w:eastAsia="Times New Roman"/>
          <w:color w:val="000000"/>
        </w:rPr>
        <w:t> </w:t>
      </w:r>
      <w:r w:rsidR="003F21D0" w:rsidRPr="003F21D0">
        <w:rPr>
          <w:rFonts w:eastAsia="Times New Roman"/>
          <w:color w:val="000000"/>
        </w:rPr>
        <w:t xml:space="preserve">определять типы придаточных предложений и виды подчинения в сложноподчиненном предложении. </w:t>
      </w:r>
    </w:p>
    <w:p w14:paraId="7D47FA80" w14:textId="77777777" w:rsidR="001D279D" w:rsidRDefault="003F21D0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 w:rsidRPr="003F21D0">
        <w:rPr>
          <w:rFonts w:eastAsia="Times New Roman"/>
          <w:color w:val="000000"/>
        </w:rPr>
        <w:t xml:space="preserve">Средний процент выполнения данного задания составляет </w:t>
      </w:r>
      <w:r w:rsidR="00170877">
        <w:rPr>
          <w:rFonts w:eastAsia="Times New Roman"/>
          <w:color w:val="000000"/>
        </w:rPr>
        <w:t>29</w:t>
      </w:r>
      <w:r w:rsidRPr="003F21D0">
        <w:rPr>
          <w:rFonts w:eastAsia="Times New Roman"/>
          <w:color w:val="000000"/>
        </w:rPr>
        <w:t>%.</w:t>
      </w:r>
      <w:r w:rsidR="001D279D">
        <w:rPr>
          <w:rFonts w:eastAsia="Times New Roman"/>
          <w:color w:val="000000"/>
        </w:rPr>
        <w:t xml:space="preserve"> </w:t>
      </w:r>
    </w:p>
    <w:p w14:paraId="549D534C" w14:textId="7BE252D4" w:rsidR="00D93A82" w:rsidRPr="001D279D" w:rsidRDefault="00D93A82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  <w:color w:val="000000"/>
        </w:rPr>
      </w:pPr>
      <w:r w:rsidRPr="00D93A82">
        <w:rPr>
          <w:rFonts w:eastAsia="Times New Roman"/>
        </w:rPr>
        <w:t>Низкий</w:t>
      </w:r>
      <w:r w:rsidR="001D279D">
        <w:rPr>
          <w:rFonts w:eastAsia="Times New Roman"/>
        </w:rPr>
        <w:t> </w:t>
      </w:r>
      <w:r w:rsidRPr="00D93A82">
        <w:rPr>
          <w:rFonts w:eastAsia="Times New Roman"/>
        </w:rPr>
        <w:t>процент</w:t>
      </w:r>
      <w:r w:rsidR="001D279D">
        <w:rPr>
          <w:rFonts w:eastAsia="Times New Roman"/>
        </w:rPr>
        <w:t> </w:t>
      </w:r>
      <w:r w:rsidRPr="00D93A82">
        <w:rPr>
          <w:rFonts w:eastAsia="Times New Roman"/>
        </w:rPr>
        <w:t>выполнения</w:t>
      </w:r>
      <w:r w:rsidR="001D279D">
        <w:rPr>
          <w:rFonts w:eastAsia="Times New Roman"/>
        </w:rPr>
        <w:t> </w:t>
      </w:r>
      <w:r w:rsidRPr="00D93A82">
        <w:rPr>
          <w:rFonts w:eastAsia="Times New Roman"/>
        </w:rPr>
        <w:t>данного</w:t>
      </w:r>
      <w:r w:rsidR="001D279D">
        <w:rPr>
          <w:rFonts w:eastAsia="Times New Roman"/>
        </w:rPr>
        <w:t> </w:t>
      </w:r>
      <w:r w:rsidRPr="00D93A82">
        <w:rPr>
          <w:rFonts w:eastAsia="Times New Roman"/>
        </w:rPr>
        <w:t>задания</w:t>
      </w:r>
      <w:r w:rsidR="001D279D">
        <w:rPr>
          <w:rFonts w:eastAsia="Times New Roman"/>
        </w:rPr>
        <w:t xml:space="preserve"> приводит </w:t>
      </w:r>
      <w:r w:rsidRPr="00D93A82">
        <w:rPr>
          <w:rFonts w:eastAsia="Times New Roman"/>
        </w:rPr>
        <w:t>к выводу о том, что выпускники, чаще всего, не могут определять виды сложных предложений, виды связи простых предложений в составе сложных, типы придаточных предложений и типы подчинительной связи в сложноподчиненном предложении с несколькими придаточными.</w:t>
      </w:r>
      <w:r w:rsidR="001D279D">
        <w:rPr>
          <w:rFonts w:eastAsia="Times New Roman"/>
          <w:color w:val="000000"/>
        </w:rPr>
        <w:t xml:space="preserve"> </w:t>
      </w:r>
      <w:r w:rsidRPr="00D93A82">
        <w:rPr>
          <w:rFonts w:eastAsia="Times New Roman"/>
        </w:rPr>
        <w:t>Это говорит о том, что необходимо формировать устойчивый навык определения грамматической основы предложения и умение раскрывать системные связи между уровнями языка.</w:t>
      </w:r>
    </w:p>
    <w:p w14:paraId="518971D9" w14:textId="77777777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D93A82">
        <w:rPr>
          <w:rFonts w:eastAsia="Times New Roman"/>
          <w:b/>
        </w:rPr>
        <w:t>Задание 3</w:t>
      </w:r>
      <w:r w:rsidRPr="00170877">
        <w:rPr>
          <w:rFonts w:eastAsia="Times New Roman"/>
          <w:color w:val="FF0000"/>
        </w:rPr>
        <w:t xml:space="preserve"> </w:t>
      </w:r>
      <w:r w:rsidRPr="00170877">
        <w:rPr>
          <w:rFonts w:eastAsia="Times New Roman"/>
        </w:rPr>
        <w:t xml:space="preserve">– «Пунктуационный анализ» − нацелено на проверку умения применять теоретические знания о синтаксической системе русского языка на практике – при </w:t>
      </w:r>
      <w:r w:rsidRPr="00170877">
        <w:rPr>
          <w:rFonts w:eastAsia="Times New Roman"/>
        </w:rPr>
        <w:lastRenderedPageBreak/>
        <w:t>расстановке знаков препинания в предложении. Правильная расстановка знаков препинания всегда вызывает определённые трудности, поэтому следует сначала внимательно прочитать предложение, понять, о чём говорится в предложении; определить синтаксическую структуру предложения (определить грамматическую основу предложения, количество грамматических основ, наличие второстепенных членов предложения; обособленных членов предложения и т.д.). Трудности в пунктуации связаны, как правило, с неумением определять грамматическую основу предложения, одним из основополагающих умений в области синтаксиса, чрезвычайно важным для постижения структуры предложения, а следовательно, для овладения пунктуационными нормами. Неверно опознаются второстепенные члены предложения, не различаются однородные члены предложения и простые предложения в составе сложного, не выявляются условия употребления обособления тех или иных синтаксических конструкций.</w:t>
      </w:r>
    </w:p>
    <w:p w14:paraId="391B1B71" w14:textId="4285EF39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Низкий процент вып</w:t>
      </w:r>
      <w:r w:rsidR="001D279D">
        <w:rPr>
          <w:rFonts w:eastAsia="Times New Roman"/>
        </w:rPr>
        <w:t xml:space="preserve">олнения данного задания (31%,) </w:t>
      </w:r>
      <w:r w:rsidRPr="00170877">
        <w:rPr>
          <w:rFonts w:eastAsia="Times New Roman"/>
        </w:rPr>
        <w:t>обусловлен прежде всего слабым знанием теории, что не позволяет правильно проводить синтаксический разбор. Многие экзаменуемые выполняли данное задание, по-видимому, по интуиции (а точнее, по интонации), поэтому учителям следует чаще обращать внимание на основные теоретические понятия синтаксиса и пунктуационные правила, и на их основе учить выпускников делать точный анализ синтаксической структуры предложения и применять правила. Трудности в овладении структурным анализом сложного предложения имеют объективный характер: они связаны с богатством и многообразием существующих в языке синтаксических конструкций. Усиление внимания к изучению разделов «Синтаксис» и «Пунктуация» в основной школе должно и впредь способствовать формированию важнейших синтаксических и пунктуационных умений, необходимых учащимся для проведения структурно-семантического и пунктуационного анализа соответствующих синтаксических конструкций.</w:t>
      </w:r>
    </w:p>
    <w:p w14:paraId="5A3F3613" w14:textId="14EFAA06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D93A82">
        <w:rPr>
          <w:rFonts w:eastAsia="Times New Roman"/>
          <w:b/>
        </w:rPr>
        <w:t>Задание 5</w:t>
      </w:r>
      <w:r w:rsidRPr="00170877">
        <w:rPr>
          <w:rFonts w:eastAsia="Times New Roman"/>
          <w:color w:val="FF0000"/>
        </w:rPr>
        <w:t xml:space="preserve"> </w:t>
      </w:r>
      <w:r w:rsidRPr="00170877">
        <w:rPr>
          <w:rFonts w:eastAsia="Times New Roman"/>
        </w:rPr>
        <w:t xml:space="preserve">– «Орфографический анализ» - направлено на проверку орфографической грамотности выпускников. Приводимые статистические данные (24% участников справились с такого рода заданиями) свидетельствуют о том, участников не сформированы основные умения: </w:t>
      </w:r>
    </w:p>
    <w:p w14:paraId="258C441A" w14:textId="64D15533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</w:t>
      </w:r>
      <w:r w:rsidR="006C660B">
        <w:rPr>
          <w:rFonts w:eastAsia="Times New Roman"/>
        </w:rPr>
        <w:t> </w:t>
      </w:r>
      <w:r w:rsidRPr="00170877">
        <w:rPr>
          <w:rFonts w:eastAsia="Times New Roman"/>
        </w:rPr>
        <w:t>определять звуковой состав слова, правильно делить на слоги, давать характеристику звуков слова;</w:t>
      </w:r>
    </w:p>
    <w:p w14:paraId="111D61AE" w14:textId="1D969137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</w:t>
      </w:r>
      <w:r w:rsidR="006C660B">
        <w:rPr>
          <w:rFonts w:eastAsia="Times New Roman"/>
        </w:rPr>
        <w:t> </w:t>
      </w:r>
      <w:r w:rsidRPr="00170877">
        <w:rPr>
          <w:rFonts w:eastAsia="Times New Roman"/>
        </w:rPr>
        <w:t>делить слова на морфемы на основе смыслового, грамматического и словообразовательного анализа слова;</w:t>
      </w:r>
    </w:p>
    <w:p w14:paraId="4A317B2C" w14:textId="24E69096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</w:t>
      </w:r>
      <w:r w:rsidR="006C660B">
        <w:rPr>
          <w:rFonts w:eastAsia="Times New Roman"/>
        </w:rPr>
        <w:t> </w:t>
      </w:r>
      <w:r w:rsidRPr="00170877">
        <w:rPr>
          <w:rFonts w:eastAsia="Times New Roman"/>
        </w:rPr>
        <w:t>проводить морфологический анализ самостоятельных и служебных частей речи; давать характеристику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14:paraId="674F258B" w14:textId="52391163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 определять самостоятельные (знаменательные) и служебные части речи и их формы по значению и основным грамматическим признакам;</w:t>
      </w:r>
    </w:p>
    <w:p w14:paraId="6260282D" w14:textId="539F0681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</w:t>
      </w:r>
      <w:r w:rsidR="006C660B">
        <w:rPr>
          <w:rFonts w:eastAsia="Times New Roman"/>
        </w:rPr>
        <w:t> </w:t>
      </w:r>
      <w:r w:rsidRPr="00170877">
        <w:rPr>
          <w:rFonts w:eastAsia="Times New Roman"/>
        </w:rPr>
        <w:t>распознавать существительные, прилагательные, местоимения, числительные, наречия разных разрядов и их морфологические признаки;</w:t>
      </w:r>
    </w:p>
    <w:p w14:paraId="1DF228A8" w14:textId="5FAE486C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 различать слова категории состояния и наречия; распознавать глаголы, причастия, деепричастия и их морфологические признаки;</w:t>
      </w:r>
    </w:p>
    <w:p w14:paraId="6E0E747E" w14:textId="3D6991E9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 xml:space="preserve">- распознавать предлоги, частицы и союзы разных разрядов, определять смысловые </w:t>
      </w:r>
      <w:r w:rsidRPr="00170877">
        <w:rPr>
          <w:rFonts w:eastAsia="Times New Roman"/>
        </w:rPr>
        <w:lastRenderedPageBreak/>
        <w:t>оттенки частиц;</w:t>
      </w:r>
    </w:p>
    <w:p w14:paraId="3B980035" w14:textId="451BC0E4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170877">
        <w:rPr>
          <w:rFonts w:eastAsia="Times New Roman"/>
        </w:rPr>
        <w:t>-</w:t>
      </w:r>
      <w:r w:rsidR="006C660B">
        <w:rPr>
          <w:rFonts w:eastAsia="Times New Roman"/>
        </w:rPr>
        <w:t> </w:t>
      </w:r>
      <w:r w:rsidRPr="00170877">
        <w:rPr>
          <w:rFonts w:eastAsia="Times New Roman"/>
        </w:rPr>
        <w:t>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слов.</w:t>
      </w:r>
    </w:p>
    <w:p w14:paraId="6A0C3A23" w14:textId="30D8830D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D93A82">
        <w:rPr>
          <w:rFonts w:eastAsia="Times New Roman"/>
          <w:b/>
        </w:rPr>
        <w:t>Задание 6</w:t>
      </w:r>
      <w:r w:rsidRPr="00170877">
        <w:rPr>
          <w:rFonts w:eastAsia="Times New Roman"/>
        </w:rPr>
        <w:t xml:space="preserve"> – «Анализ содержания текста» − направлено на проверку глубины и точности понимания содержания текста. Средний процент выполнения задания – 69%. Ошибки, которые допускаются при выполнении задания, обусловлены следующими причинами:</w:t>
      </w:r>
    </w:p>
    <w:p w14:paraId="4C579268" w14:textId="77777777" w:rsid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70877">
        <w:rPr>
          <w:rFonts w:eastAsia="Times New Roman"/>
        </w:rPr>
        <w:t xml:space="preserve">выпускник невнимательно читает предложенный текст и не вполне его понимает; </w:t>
      </w:r>
    </w:p>
    <w:p w14:paraId="721F47B3" w14:textId="56988648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70877">
        <w:rPr>
          <w:rFonts w:eastAsia="Times New Roman"/>
        </w:rPr>
        <w:t>выпускник не понимает содержания вопроса.</w:t>
      </w:r>
    </w:p>
    <w:p w14:paraId="176E8726" w14:textId="53B49DF3" w:rsidR="00170877" w:rsidRP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D93A82">
        <w:rPr>
          <w:rFonts w:eastAsia="Times New Roman"/>
          <w:b/>
        </w:rPr>
        <w:t>Задание 7</w:t>
      </w:r>
      <w:r>
        <w:rPr>
          <w:rFonts w:eastAsia="Times New Roman"/>
          <w:color w:val="FF0000"/>
        </w:rPr>
        <w:t xml:space="preserve"> </w:t>
      </w:r>
      <w:r w:rsidRPr="00170877">
        <w:rPr>
          <w:rFonts w:eastAsia="Times New Roman"/>
        </w:rPr>
        <w:t xml:space="preserve">- «Анализ средств выразительности» всегда вызывало трудности у выпускников 9 классов. Средний процент выполнения данного задания − 53%. </w:t>
      </w:r>
      <w:r w:rsidR="00D93A82">
        <w:rPr>
          <w:rFonts w:eastAsia="Times New Roman"/>
        </w:rPr>
        <w:t xml:space="preserve">   </w:t>
      </w:r>
      <w:r w:rsidRPr="00170877">
        <w:rPr>
          <w:rFonts w:eastAsia="Times New Roman"/>
        </w:rPr>
        <w:t xml:space="preserve">Большинство ошибочных ответов связано с неумением выпускников различать метафору и фразеологизм, метафору и эпитет, метафору и сравнение, что обусловлено недостаточно целенаправленной работой учителей по изучению функций средств выразительности в текстах различных стилей, незнанием экзаменуемыми терминологии, отсутствием системного представления об основных стилистических ресурсах языковой системы при взаимосвязанном обучении языку и речи. </w:t>
      </w:r>
    </w:p>
    <w:p w14:paraId="56697C64" w14:textId="794E215F" w:rsidR="00170877" w:rsidRDefault="00170877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D93A82">
        <w:rPr>
          <w:rFonts w:eastAsia="Times New Roman"/>
          <w:b/>
        </w:rPr>
        <w:t>Задание 8</w:t>
      </w:r>
      <w:r w:rsidRPr="00170877">
        <w:rPr>
          <w:rFonts w:eastAsia="Times New Roman"/>
          <w:color w:val="FF0000"/>
        </w:rPr>
        <w:t xml:space="preserve"> </w:t>
      </w:r>
      <w:r w:rsidRPr="00170877">
        <w:rPr>
          <w:rFonts w:eastAsia="Times New Roman"/>
        </w:rPr>
        <w:t>- «Лексический анализ слов» проверяет владение словарным запасом русского языка, знание разных пластов лексики, умение свободно обращаться с лексическим материалом. Средний процент выполнения данного задания довольно высок − 76%</w:t>
      </w:r>
      <w:r w:rsidR="002E71EC">
        <w:rPr>
          <w:rFonts w:eastAsia="Times New Roman"/>
        </w:rPr>
        <w:t>.</w:t>
      </w:r>
    </w:p>
    <w:p w14:paraId="678990A5" w14:textId="17D4F712" w:rsidR="002E71EC" w:rsidRPr="002E71EC" w:rsidRDefault="002E71EC" w:rsidP="00496CC8">
      <w:pPr>
        <w:widowControl w:val="0"/>
        <w:spacing w:before="2" w:line="275" w:lineRule="auto"/>
        <w:ind w:right="-1" w:firstLine="480"/>
        <w:jc w:val="both"/>
        <w:rPr>
          <w:rFonts w:eastAsia="Times New Roman"/>
        </w:rPr>
      </w:pPr>
      <w:r w:rsidRPr="002E71EC">
        <w:rPr>
          <w:rFonts w:eastAsia="Times New Roman"/>
        </w:rPr>
        <w:t xml:space="preserve">С </w:t>
      </w:r>
      <w:r w:rsidRPr="002E71EC">
        <w:rPr>
          <w:rFonts w:eastAsia="Times New Roman"/>
          <w:b/>
        </w:rPr>
        <w:t>заданием</w:t>
      </w:r>
      <w:r w:rsidRPr="002E71EC">
        <w:rPr>
          <w:rFonts w:eastAsia="Times New Roman"/>
        </w:rPr>
        <w:t xml:space="preserve"> 9 (сочинение-рассуждение) </w:t>
      </w:r>
      <w:r w:rsidR="00CE093A">
        <w:rPr>
          <w:rFonts w:eastAsia="Times New Roman"/>
        </w:rPr>
        <w:t xml:space="preserve">базового </w:t>
      </w:r>
      <w:r w:rsidRPr="002E71EC">
        <w:rPr>
          <w:rFonts w:eastAsia="Times New Roman"/>
        </w:rPr>
        <w:t>уровня обучающиеся справились успешно (сред</w:t>
      </w:r>
      <w:r w:rsidR="00CE093A">
        <w:rPr>
          <w:rFonts w:eastAsia="Times New Roman"/>
        </w:rPr>
        <w:t>ний процент выполнения 83%</w:t>
      </w:r>
      <w:r w:rsidRPr="002E71EC">
        <w:rPr>
          <w:rFonts w:eastAsia="Times New Roman"/>
        </w:rPr>
        <w:t xml:space="preserve">). Эти данные свидетельствуют </w:t>
      </w:r>
      <w:r>
        <w:rPr>
          <w:rFonts w:eastAsia="Times New Roman"/>
        </w:rPr>
        <w:t xml:space="preserve">о </w:t>
      </w:r>
      <w:r w:rsidRPr="002E71EC">
        <w:rPr>
          <w:rFonts w:eastAsia="Times New Roman"/>
        </w:rPr>
        <w:t>достаточной сформированности умения создавать письменное монологическ</w:t>
      </w:r>
      <w:r w:rsidR="00CE093A">
        <w:rPr>
          <w:rFonts w:eastAsia="Times New Roman"/>
        </w:rPr>
        <w:t>ое высказывание типа рассуждения</w:t>
      </w:r>
      <w:r w:rsidRPr="002E71EC">
        <w:rPr>
          <w:rFonts w:eastAsia="Times New Roman"/>
        </w:rPr>
        <w:t xml:space="preserve">. Успешно усвоенные элементы содержания: текст как речевое произведение; смысловая и композиционная целостность текста. </w:t>
      </w:r>
    </w:p>
    <w:p w14:paraId="10F5A572" w14:textId="77777777" w:rsidR="00406E15" w:rsidRPr="00FC6BBF" w:rsidRDefault="00406E15" w:rsidP="00170877">
      <w:pPr>
        <w:jc w:val="both"/>
        <w:rPr>
          <w:i/>
          <w:iCs/>
        </w:rPr>
      </w:pPr>
    </w:p>
    <w:p w14:paraId="3AD8C847" w14:textId="528A8535" w:rsidR="00406E15" w:rsidRPr="00D46DC0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46DC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 w:rsidR="00022E68" w:rsidRPr="00D46DC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используемыми в субъекте Российской Федерации учебниками </w:t>
      </w:r>
      <w:r w:rsidRPr="00D46DC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иными особенностями региональной/муниципальной систем образования</w:t>
      </w:r>
    </w:p>
    <w:p w14:paraId="273729C3" w14:textId="3C0C17DC" w:rsidR="001D279D" w:rsidRDefault="001D279D" w:rsidP="00933F41">
      <w:pPr>
        <w:jc w:val="both"/>
      </w:pPr>
    </w:p>
    <w:p w14:paraId="4E6FCF6F" w14:textId="36FC39E0" w:rsidR="00933F41" w:rsidRDefault="001D279D" w:rsidP="00933F41">
      <w:pPr>
        <w:jc w:val="both"/>
      </w:pPr>
      <w:r>
        <w:t xml:space="preserve">       </w:t>
      </w:r>
      <w:r w:rsidR="00933F41">
        <w:t>В школе</w:t>
      </w:r>
      <w:r w:rsidR="00933F41" w:rsidRPr="00933F41">
        <w:t xml:space="preserve"> сложилась система эффективной подготовки к ОГЭ. В своей работе педагоги используют УМК, включенные в Федеральный перечень учебников, содержание и методический аппарат которых позволяет систем</w:t>
      </w:r>
      <w:r w:rsidR="00933F41">
        <w:t>но готовить обучающихся к ОГЭ. И</w:t>
      </w:r>
      <w:r w:rsidR="00933F41" w:rsidRPr="00933F41">
        <w:t xml:space="preserve">спользуется УМК (авторы Т. А. Ладыженская, Л. А. Тростенцова и др.) «Русский язык. Учебник для 5-9 классов общеобразовательных организаций (издательство «Просвещение»). </w:t>
      </w:r>
    </w:p>
    <w:p w14:paraId="6F8C888A" w14:textId="77777777" w:rsidR="001D279D" w:rsidRPr="001D279D" w:rsidRDefault="001D279D" w:rsidP="001D279D">
      <w:pPr>
        <w:jc w:val="both"/>
      </w:pPr>
      <w:r>
        <w:t xml:space="preserve">       </w:t>
      </w:r>
      <w:r w:rsidRPr="001D279D">
        <w:t>Экзаменационная работа включает в себя задания, которые соответствуют требованиям Федерального государственного стандарта основного общего образования по русскому языку.</w:t>
      </w:r>
    </w:p>
    <w:p w14:paraId="5A274559" w14:textId="77777777" w:rsidR="005A2C32" w:rsidRPr="00FA4B3A" w:rsidRDefault="005A2C32" w:rsidP="00406E15">
      <w:pPr>
        <w:spacing w:line="360" w:lineRule="auto"/>
        <w:jc w:val="both"/>
      </w:pPr>
    </w:p>
    <w:p w14:paraId="65273FE5" w14:textId="77777777"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748463B5" w14:textId="77777777" w:rsidR="00783926" w:rsidRDefault="00783926" w:rsidP="0082776F">
      <w:pPr>
        <w:ind w:firstLine="709"/>
        <w:contextualSpacing/>
        <w:jc w:val="both"/>
        <w:rPr>
          <w:b/>
          <w:i/>
          <w:iCs/>
        </w:rPr>
      </w:pPr>
      <w:r w:rsidRPr="004D2536">
        <w:rPr>
          <w:b/>
          <w:i/>
          <w:iCs/>
        </w:rPr>
        <w:lastRenderedPageBreak/>
        <w:t>В данном пункте</w:t>
      </w:r>
      <w:r>
        <w:rPr>
          <w:b/>
          <w:i/>
          <w:iCs/>
        </w:rPr>
        <w:t xml:space="preserve"> рассматриваются метапредметные результаты освоения основной образовательной программы (далее – метапредметные умения), которые могли повлиять на выполнение заданий КИМ.</w:t>
      </w:r>
      <w:r w:rsidRPr="004D2536">
        <w:rPr>
          <w:b/>
          <w:i/>
          <w:iCs/>
        </w:rPr>
        <w:t xml:space="preserve"> </w:t>
      </w:r>
    </w:p>
    <w:p w14:paraId="15F2159C" w14:textId="73CE0528" w:rsidR="00783926" w:rsidRDefault="00783926" w:rsidP="0082776F">
      <w:pPr>
        <w:ind w:firstLine="709"/>
        <w:contextualSpacing/>
        <w:jc w:val="both"/>
        <w:rPr>
          <w:i/>
        </w:rPr>
      </w:pPr>
      <w:r w:rsidRPr="00D65DF5">
        <w:rPr>
          <w:i/>
        </w:rPr>
        <w:t xml:space="preserve">Согласно ФГОС </w:t>
      </w:r>
      <w:r>
        <w:rPr>
          <w:i/>
        </w:rPr>
        <w:t>О</w:t>
      </w:r>
      <w:r w:rsidRPr="00D65DF5">
        <w:rPr>
          <w:i/>
        </w:rPr>
        <w:t>ОО, должны быть достигнуты не только предметные, но и метапредметные результаты о</w:t>
      </w:r>
      <w:r>
        <w:rPr>
          <w:i/>
        </w:rPr>
        <w:t>своения основной образовательной программы</w:t>
      </w:r>
      <w:r w:rsidRPr="00D65DF5">
        <w:rPr>
          <w:i/>
        </w:rPr>
        <w:t>, в том числе</w:t>
      </w:r>
      <w:r>
        <w:rPr>
          <w:i/>
        </w:rPr>
        <w:t xml:space="preserve"> познавательные, коммуникативные, регулятивные (самоорганизация и самоконтроль).</w:t>
      </w:r>
    </w:p>
    <w:p w14:paraId="0333C915" w14:textId="77777777" w:rsidR="00783926" w:rsidRPr="00945BAA" w:rsidRDefault="00783926" w:rsidP="0082776F">
      <w:pPr>
        <w:ind w:firstLine="709"/>
        <w:contextualSpacing/>
        <w:jc w:val="both"/>
        <w:rPr>
          <w:b/>
          <w:i/>
          <w:iCs/>
        </w:rPr>
      </w:pPr>
      <w:r w:rsidRPr="0082776F">
        <w:rPr>
          <w:b/>
          <w:i/>
        </w:rPr>
        <w:t>Для анализа результатов по всем учебным предметам следует взять ЕДИНУЮ КЛАССИФИКАЦИЮ метапредметных умений.</w:t>
      </w:r>
    </w:p>
    <w:p w14:paraId="75E4783B" w14:textId="4324FE4B" w:rsidR="009E774F" w:rsidRPr="00945BAA" w:rsidRDefault="00783926" w:rsidP="00783926">
      <w:pPr>
        <w:ind w:firstLine="709"/>
        <w:jc w:val="both"/>
        <w:rPr>
          <w:i/>
        </w:rPr>
      </w:pPr>
      <w:r w:rsidRPr="0082776F">
        <w:rPr>
          <w:i/>
          <w:iCs/>
        </w:rPr>
        <w:t>В анализе по данному пункту приводятся задания / группы заданий, на успешность выполнения которых могла повлиять слабая сформированность метапредметных умений, и указываются соответствующие метапредметные умения; указываются типичные ошибки при выполнении заданий КИМ, обусловленные слабой сформированностью метапредметных умений.</w:t>
      </w:r>
    </w:p>
    <w:p w14:paraId="19B49733" w14:textId="77777777" w:rsidR="0088702A" w:rsidRDefault="0088702A" w:rsidP="0082776F">
      <w:pPr>
        <w:spacing w:line="360" w:lineRule="auto"/>
        <w:jc w:val="both"/>
      </w:pPr>
    </w:p>
    <w:p w14:paraId="2D6AE62F" w14:textId="25BE8921" w:rsidR="0088702A" w:rsidRPr="0088702A" w:rsidRDefault="0088702A" w:rsidP="0088702A">
      <w:pPr>
        <w:spacing w:line="276" w:lineRule="auto"/>
        <w:jc w:val="both"/>
      </w:pPr>
      <w:r>
        <w:t xml:space="preserve">       </w:t>
      </w:r>
      <w:r w:rsidRPr="0088702A">
        <w:t xml:space="preserve">На основании проведенного анализа основных результатов ОГЭ по русскому языку можно выделить перечень элементов содержания, умений, видов деятельности, усвоение которых можно считать достаточными. Приведенные данные позволяют сделать вывод о том, что уровень коммуникативной компетенции выпускников 9 классов достаточно высокий. Экзаменуемые продемонстрировали важнейшие продуктивные умения: понимать прочитанный и прослушанный текст, сжато излагать содержание прослушанного текста, создавать собственное речевое высказывание заданного типа речи на основе прочитанного текста, извлекать из прочитанного текста соответствующую информацию для аргументации своих утверждений. </w:t>
      </w:r>
    </w:p>
    <w:p w14:paraId="790D67F8" w14:textId="0AACFF2B" w:rsidR="0088702A" w:rsidRPr="0088702A" w:rsidRDefault="0088702A" w:rsidP="0088702A">
      <w:pPr>
        <w:spacing w:line="276" w:lineRule="auto"/>
        <w:jc w:val="both"/>
      </w:pPr>
      <w:r w:rsidRPr="0088702A">
        <w:t xml:space="preserve">      Перечень элементов содержания, умений, видов деятельности, усвоение которых школьниками нельзя считать достаточным. Вместе с тем, анализ выполнения экзаменационной работы позволил выявить ряд проблем: </w:t>
      </w:r>
    </w:p>
    <w:p w14:paraId="125A9F90" w14:textId="763CDBB4" w:rsidR="0088702A" w:rsidRPr="0088702A" w:rsidRDefault="0088702A" w:rsidP="0088702A">
      <w:pPr>
        <w:spacing w:line="276" w:lineRule="auto"/>
        <w:jc w:val="both"/>
      </w:pPr>
      <w:r w:rsidRPr="0088702A">
        <w:sym w:font="Symbol" w:char="F02D"/>
      </w:r>
      <w:r w:rsidR="006C660B">
        <w:t> </w:t>
      </w:r>
      <w:r w:rsidRPr="0088702A">
        <w:t xml:space="preserve">недостаточно высокий уровень </w:t>
      </w:r>
      <w:proofErr w:type="spellStart"/>
      <w:r w:rsidRPr="0088702A">
        <w:t>сформированности</w:t>
      </w:r>
      <w:proofErr w:type="spellEnd"/>
      <w:r w:rsidRPr="0088702A">
        <w:t xml:space="preserve"> языковой и </w:t>
      </w:r>
      <w:proofErr w:type="gramStart"/>
      <w:r w:rsidRPr="0088702A">
        <w:t>лингвистической</w:t>
      </w:r>
      <w:proofErr w:type="gramEnd"/>
      <w:r w:rsidRPr="0088702A">
        <w:t xml:space="preserve"> компетенций участников (задания, требующие особого внимания № 2, 3, 5, требующие сформированных умений проводить фонетический, морфемный, морфологический, орфографический, синтаксический и пунктуационный анализ языкового материала); </w:t>
      </w:r>
    </w:p>
    <w:p w14:paraId="39A82490" w14:textId="0DD71AD6" w:rsidR="0088702A" w:rsidRPr="0088702A" w:rsidRDefault="0088702A" w:rsidP="0088702A">
      <w:pPr>
        <w:spacing w:line="276" w:lineRule="auto"/>
        <w:jc w:val="both"/>
      </w:pPr>
      <w:r w:rsidRPr="0088702A">
        <w:sym w:font="Symbol" w:char="F02D"/>
      </w:r>
      <w:r w:rsidR="006C660B">
        <w:t> </w:t>
      </w:r>
      <w:r w:rsidRPr="0088702A">
        <w:t xml:space="preserve">недостаточно высокий уровень </w:t>
      </w:r>
      <w:proofErr w:type="spellStart"/>
      <w:r w:rsidRPr="0088702A">
        <w:t>сформированности</w:t>
      </w:r>
      <w:proofErr w:type="spellEnd"/>
      <w:r w:rsidRPr="0088702A">
        <w:t xml:space="preserve"> практической грамотности участников: орфографической, пунктуационной, грамматической и речевой; </w:t>
      </w:r>
    </w:p>
    <w:p w14:paraId="40193DA5" w14:textId="028F8C92" w:rsidR="0088702A" w:rsidRDefault="0088702A" w:rsidP="0088702A">
      <w:pPr>
        <w:spacing w:line="276" w:lineRule="auto"/>
        <w:jc w:val="both"/>
      </w:pPr>
      <w:r w:rsidRPr="0088702A">
        <w:sym w:font="Symbol" w:char="F02D"/>
      </w:r>
      <w:r w:rsidRPr="0088702A">
        <w:t xml:space="preserve"> недостаточно полная сформированность важнейших коммуникативных навыков, таких, как понимание и интерпретация текста, его содержательный, речеведческий и языковой анализы.</w:t>
      </w:r>
    </w:p>
    <w:p w14:paraId="5F277394" w14:textId="19A7A07B" w:rsidR="0068691E" w:rsidRDefault="0068691E" w:rsidP="0068691E">
      <w:pPr>
        <w:spacing w:line="276" w:lineRule="auto"/>
        <w:jc w:val="both"/>
      </w:pPr>
      <w:r>
        <w:t xml:space="preserve">       На успешность выполнения заданий ОГЭ тестовой части (задания 2, 5, 7) повлияла слабая сформированность следующих </w:t>
      </w:r>
      <w:r w:rsidRPr="008228D6">
        <w:rPr>
          <w:b/>
        </w:rPr>
        <w:t>метапредметных</w:t>
      </w:r>
      <w:r>
        <w:t xml:space="preserve"> умений, навыков, способов деятельности: </w:t>
      </w:r>
    </w:p>
    <w:p w14:paraId="0789DA4C" w14:textId="3441032E" w:rsidR="0068691E" w:rsidRDefault="0068691E" w:rsidP="0068691E">
      <w:pPr>
        <w:spacing w:line="276" w:lineRule="auto"/>
        <w:jc w:val="both"/>
      </w:pPr>
      <w:r>
        <w:t>-</w:t>
      </w:r>
      <w:r w:rsidR="006C660B">
        <w:t>  </w:t>
      </w: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E884DCE" w14:textId="77777777" w:rsidR="0068691E" w:rsidRDefault="0068691E" w:rsidP="0068691E">
      <w:pPr>
        <w:spacing w:line="276" w:lineRule="auto"/>
        <w:jc w:val="both"/>
      </w:pPr>
      <w:r>
        <w:t>- умение оценивать правильность выполнения учебной задачи, собственные возможности ее решения;</w:t>
      </w:r>
    </w:p>
    <w:p w14:paraId="5E1DBA84" w14:textId="77777777" w:rsidR="0068691E" w:rsidRDefault="0068691E" w:rsidP="0068691E">
      <w:pPr>
        <w:spacing w:line="276" w:lineRule="auto"/>
        <w:jc w:val="both"/>
      </w:pPr>
      <w: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5893C43" w14:textId="22207B45" w:rsidR="0068691E" w:rsidRDefault="0068691E" w:rsidP="0068691E">
      <w:pPr>
        <w:spacing w:line="276" w:lineRule="auto"/>
        <w:jc w:val="both"/>
      </w:pPr>
      <w:r>
        <w:t>-</w:t>
      </w:r>
      <w:r w:rsidR="006C660B">
        <w:t> </w:t>
      </w: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выводы. </w:t>
      </w:r>
    </w:p>
    <w:p w14:paraId="6CD995CD" w14:textId="4EC43BCB" w:rsidR="0068691E" w:rsidRDefault="0068691E" w:rsidP="0068691E">
      <w:pPr>
        <w:spacing w:line="276" w:lineRule="auto"/>
        <w:jc w:val="both"/>
      </w:pPr>
      <w:r>
        <w:t xml:space="preserve">       На успешность выполнения заданий ОГЭ письменной части (задания 1, 9) повлияла слабая сформированность следующих метапредметных способов деятельности: </w:t>
      </w:r>
    </w:p>
    <w:p w14:paraId="7254D3E7" w14:textId="77777777" w:rsidR="0068691E" w:rsidRDefault="0068691E" w:rsidP="0068691E">
      <w:pPr>
        <w:spacing w:line="276" w:lineRule="auto"/>
        <w:jc w:val="both"/>
      </w:pPr>
      <w:r>
        <w:t>- смысловое чтение;</w:t>
      </w:r>
    </w:p>
    <w:p w14:paraId="3B523D7A" w14:textId="77777777" w:rsidR="0068691E" w:rsidRDefault="0068691E" w:rsidP="0068691E">
      <w:pPr>
        <w:spacing w:line="276" w:lineRule="auto"/>
        <w:jc w:val="both"/>
      </w:pPr>
      <w:r>
        <w:t>- умение формулировать, аргументировать и отстаивать свое мнение;</w:t>
      </w:r>
    </w:p>
    <w:p w14:paraId="5D0D5533" w14:textId="69EFB3CB" w:rsidR="0068691E" w:rsidRDefault="0068691E" w:rsidP="0068691E">
      <w:pPr>
        <w:spacing w:line="276" w:lineRule="auto"/>
        <w:jc w:val="both"/>
      </w:pPr>
      <w:r>
        <w:t>-</w:t>
      </w:r>
      <w:r w:rsidR="006C660B">
        <w:t> 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14:paraId="638A643C" w14:textId="5936B290" w:rsidR="0068691E" w:rsidRDefault="0068691E" w:rsidP="0068691E">
      <w:pPr>
        <w:spacing w:line="276" w:lineRule="auto"/>
        <w:jc w:val="both"/>
      </w:pPr>
      <w:r>
        <w:t xml:space="preserve">       Типичные ошибки при выполнении заданий КИМ, обусловленные слабой сформированностью вышеуказанных метапредметных результатов:</w:t>
      </w:r>
    </w:p>
    <w:p w14:paraId="4F34426A" w14:textId="77777777" w:rsidR="0068691E" w:rsidRDefault="0068691E" w:rsidP="0068691E">
      <w:pPr>
        <w:spacing w:line="276" w:lineRule="auto"/>
        <w:jc w:val="both"/>
      </w:pPr>
      <w:r>
        <w:t>- отсутствие анализа утверждений, предложенных для выбора правильного ответа;</w:t>
      </w:r>
    </w:p>
    <w:p w14:paraId="22E4B693" w14:textId="77777777" w:rsidR="0068691E" w:rsidRDefault="0068691E" w:rsidP="0068691E">
      <w:pPr>
        <w:spacing w:line="276" w:lineRule="auto"/>
        <w:jc w:val="both"/>
      </w:pPr>
      <w:r>
        <w:t>- неправильный выбор способа действия с языковым материалом;</w:t>
      </w:r>
    </w:p>
    <w:p w14:paraId="3B3CE59E" w14:textId="77777777" w:rsidR="0068691E" w:rsidRDefault="0068691E" w:rsidP="0068691E">
      <w:pPr>
        <w:spacing w:line="276" w:lineRule="auto"/>
        <w:jc w:val="both"/>
      </w:pPr>
      <w:r>
        <w:t>- нарушение причинно-следственных связей при создании письменного монологического высказывания;</w:t>
      </w:r>
    </w:p>
    <w:p w14:paraId="2A41AB6D" w14:textId="77777777" w:rsidR="0068691E" w:rsidRDefault="0068691E" w:rsidP="0068691E">
      <w:pPr>
        <w:spacing w:line="276" w:lineRule="auto"/>
        <w:jc w:val="both"/>
      </w:pPr>
      <w:r>
        <w:t>- отсутствие восприятия содержания текста в целом;</w:t>
      </w:r>
    </w:p>
    <w:p w14:paraId="345A43F3" w14:textId="77777777" w:rsidR="0068691E" w:rsidRDefault="0068691E" w:rsidP="0068691E">
      <w:pPr>
        <w:spacing w:line="276" w:lineRule="auto"/>
        <w:jc w:val="both"/>
      </w:pPr>
      <w:r>
        <w:t>- смешение микротем;</w:t>
      </w:r>
    </w:p>
    <w:p w14:paraId="05ED8278" w14:textId="77777777" w:rsidR="0068691E" w:rsidRDefault="0068691E" w:rsidP="0068691E">
      <w:pPr>
        <w:spacing w:line="276" w:lineRule="auto"/>
        <w:jc w:val="both"/>
      </w:pPr>
      <w:r>
        <w:t>- замена главной информации второстепенной;</w:t>
      </w:r>
    </w:p>
    <w:p w14:paraId="5B843ECB" w14:textId="4D97E999" w:rsidR="009B0E3B" w:rsidRDefault="0068691E" w:rsidP="0068691E">
      <w:pPr>
        <w:spacing w:line="276" w:lineRule="auto"/>
        <w:jc w:val="both"/>
      </w:pPr>
      <w:r>
        <w:t xml:space="preserve">- неверный выбор лексических и грамматических средств, позволяющих связно и кратко передать основную информацию. </w:t>
      </w:r>
    </w:p>
    <w:p w14:paraId="226D13A8" w14:textId="77777777" w:rsidR="0068691E" w:rsidRPr="0082776F" w:rsidRDefault="0068691E" w:rsidP="0068691E">
      <w:pPr>
        <w:spacing w:line="276" w:lineRule="auto"/>
        <w:jc w:val="both"/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6E1B214" w14:textId="77777777" w:rsidR="00406E15" w:rsidRPr="00FA5C08" w:rsidRDefault="00406E15" w:rsidP="00406E15"/>
    <w:p w14:paraId="3B796270" w14:textId="7B991FB2"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3C61FCAE" w14:textId="77777777" w:rsidR="003B63D9" w:rsidRDefault="003B63D9" w:rsidP="0068691E">
      <w:pPr>
        <w:jc w:val="both"/>
        <w:rPr>
          <w:rFonts w:eastAsia="Times New Roman"/>
          <w:bCs/>
          <w:iCs/>
        </w:rPr>
      </w:pPr>
    </w:p>
    <w:p w14:paraId="0FF27680" w14:textId="14A7C4D0" w:rsidR="0068691E" w:rsidRPr="0068691E" w:rsidRDefault="0068691E" w:rsidP="0068691E">
      <w:pPr>
        <w:jc w:val="both"/>
        <w:rPr>
          <w:rFonts w:eastAsia="Times New Roman"/>
          <w:bCs/>
          <w:iCs/>
        </w:rPr>
      </w:pPr>
      <w:r w:rsidRPr="0068691E">
        <w:t>1.</w:t>
      </w:r>
      <w:r w:rsidR="00EB2F05">
        <w:t xml:space="preserve"> </w:t>
      </w:r>
      <w:r w:rsidRPr="0068691E">
        <w:t>Формирование навыков проведения различных видов анализа слова (фонетического, морфемного,</w:t>
      </w:r>
      <w:r w:rsidRPr="0068691E">
        <w:tab/>
        <w:t>словообразовательного,</w:t>
      </w:r>
      <w:r>
        <w:t> </w:t>
      </w:r>
      <w:r w:rsidRPr="0068691E">
        <w:t>лексического,</w:t>
      </w:r>
      <w:r>
        <w:t xml:space="preserve"> морфологического), </w:t>
      </w:r>
      <w:r w:rsidRPr="0068691E">
        <w:t>синтаксического анализа словосочетания и предложения, а также многоаспектного</w:t>
      </w:r>
      <w:r w:rsidRPr="0068691E">
        <w:rPr>
          <w:rFonts w:eastAsia="Times New Roman"/>
          <w:bCs/>
          <w:iCs/>
        </w:rPr>
        <w:t xml:space="preserve"> анализа текста: анализ текста и распознавание основных признаков текста; умение выделять тему, основную мысль, ключевые слова, микротемы, разбивать текст на абзацы, композиционные элементы текста;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использования.</w:t>
      </w:r>
    </w:p>
    <w:p w14:paraId="09D10116" w14:textId="77777777" w:rsidR="0068691E" w:rsidRPr="0068691E" w:rsidRDefault="0068691E" w:rsidP="0068691E">
      <w:pPr>
        <w:jc w:val="both"/>
        <w:rPr>
          <w:rFonts w:eastAsia="Times New Roman"/>
          <w:bCs/>
          <w:iCs/>
        </w:rPr>
      </w:pPr>
    </w:p>
    <w:p w14:paraId="062E1C9F" w14:textId="4BBCBC3B" w:rsidR="00EB2F05" w:rsidRDefault="00EB2F05" w:rsidP="00EB2F05">
      <w:pPr>
        <w:jc w:val="both"/>
      </w:pPr>
      <w:r w:rsidRPr="00EB2F05">
        <w:t xml:space="preserve">2.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</w:t>
      </w:r>
      <w:r w:rsidRPr="00EB2F05">
        <w:lastRenderedPageBreak/>
        <w:t>комментирование текстов различных функционально-смысловых</w:t>
      </w:r>
      <w:r w:rsidRPr="00EB2F05">
        <w:tab/>
        <w:t>тип</w:t>
      </w:r>
      <w:r>
        <w:t>ов</w:t>
      </w:r>
      <w:r>
        <w:tab/>
        <w:t xml:space="preserve">речи </w:t>
      </w:r>
      <w:r w:rsidRPr="00EB2F05">
        <w:t>(повествование,</w:t>
      </w:r>
      <w:r w:rsidRPr="00EB2F05">
        <w:tab/>
        <w:t>описание,</w:t>
      </w:r>
      <w:r w:rsidRPr="00EB2F05">
        <w:tab/>
        <w:t>рассуждение)</w:t>
      </w:r>
      <w:r w:rsidRPr="00EB2F05">
        <w:tab/>
        <w:t>и функциональных разновидностей языка; 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</w:t>
      </w:r>
      <w:r>
        <w:t xml:space="preserve"> </w:t>
      </w:r>
    </w:p>
    <w:p w14:paraId="61210B56" w14:textId="77777777" w:rsidR="00EB2F05" w:rsidRPr="00EB2F05" w:rsidRDefault="00EB2F05" w:rsidP="00EB2F05">
      <w:pPr>
        <w:jc w:val="both"/>
      </w:pPr>
    </w:p>
    <w:p w14:paraId="320CB27D" w14:textId="3D178E25" w:rsidR="00EB2F05" w:rsidRDefault="00EB2F05" w:rsidP="00EB2F05">
      <w:pPr>
        <w:jc w:val="both"/>
      </w:pPr>
      <w:r w:rsidRPr="00EB2F05">
        <w:t>3. Овладение основными нормами литературного языка (орфоэпическими, лексическими, грамматическими,</w:t>
      </w:r>
      <w:r w:rsidRPr="00EB2F05">
        <w:tab/>
        <w:t>орфографическими,</w:t>
      </w:r>
      <w:r w:rsidRPr="00EB2F05">
        <w:tab/>
        <w:t>пунктуационными),</w:t>
      </w:r>
      <w:r w:rsidRPr="00EB2F05">
        <w:tab/>
        <w:t>нормами</w:t>
      </w:r>
      <w:r>
        <w:t> </w:t>
      </w:r>
      <w:r w:rsidRPr="00EB2F05">
        <w:t>речевого</w:t>
      </w:r>
      <w:r w:rsidRPr="00EB2F05">
        <w:tab/>
        <w:t>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применение правил постановки знаков препинания в конце предложения, в простом и сложном предложениях, при прямой речи, цитировании, диалоге.</w:t>
      </w:r>
      <w:r>
        <w:t xml:space="preserve"> </w:t>
      </w:r>
    </w:p>
    <w:p w14:paraId="228E030B" w14:textId="77777777" w:rsidR="00EB2F05" w:rsidRPr="00EB2F05" w:rsidRDefault="00EB2F05" w:rsidP="00EB2F05">
      <w:pPr>
        <w:jc w:val="both"/>
      </w:pPr>
    </w:p>
    <w:p w14:paraId="5C603037" w14:textId="5BB5FFF4" w:rsidR="00EB2F05" w:rsidRPr="00EB2F05" w:rsidRDefault="00EB2F05" w:rsidP="00EB2F05">
      <w:pPr>
        <w:jc w:val="both"/>
      </w:pPr>
      <w:r w:rsidRPr="00EB2F05">
        <w:t>4. Формирование навыков проведения различных видов анализа слова (фонетического, морфемного,</w:t>
      </w:r>
      <w:r w:rsidRPr="00EB2F05">
        <w:tab/>
        <w:t>словообразовательного,</w:t>
      </w:r>
      <w:r>
        <w:t> </w:t>
      </w:r>
      <w:r w:rsidRPr="00EB2F05">
        <w:t>лексического,</w:t>
      </w:r>
      <w:r>
        <w:t> </w:t>
      </w:r>
      <w:r w:rsidRPr="00EB2F05">
        <w:t>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словосочетании.</w:t>
      </w:r>
    </w:p>
    <w:p w14:paraId="5E25ADC0" w14:textId="557700CF" w:rsidR="00EB2F05" w:rsidRPr="00EB2F05" w:rsidRDefault="00EB2F05" w:rsidP="00EB2F05">
      <w:pPr>
        <w:jc w:val="both"/>
      </w:pPr>
    </w:p>
    <w:p w14:paraId="1E4FA5AF" w14:textId="59CF029C" w:rsidR="00EB2F05" w:rsidRPr="00EB2F05" w:rsidRDefault="00EB2F05" w:rsidP="00EB2F05">
      <w:pPr>
        <w:jc w:val="both"/>
      </w:pPr>
      <w:r w:rsidRPr="00EB2F05">
        <w:t>5. Формирование навыков проведения различных видов анализа слова (фонетического, морфемного,</w:t>
      </w:r>
      <w:r w:rsidRPr="00EB2F05">
        <w:tab/>
        <w:t>словообразовательного,</w:t>
      </w:r>
      <w:r>
        <w:t> </w:t>
      </w:r>
      <w:r w:rsidRPr="00EB2F05">
        <w:t>лексического,</w:t>
      </w:r>
      <w:r>
        <w:t xml:space="preserve"> морфологического), </w:t>
      </w:r>
      <w:r w:rsidRPr="00EB2F05">
        <w:t>синтаксического анализа словосочетания и предложения, а также многоаспектного анализа текста: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антонимов.</w:t>
      </w:r>
      <w:r>
        <w:t xml:space="preserve"> </w:t>
      </w:r>
    </w:p>
    <w:p w14:paraId="32C041C4" w14:textId="77777777" w:rsidR="00EB2F05" w:rsidRPr="00EB2F05" w:rsidRDefault="00EB2F05" w:rsidP="00EB2F05">
      <w:pPr>
        <w:jc w:val="both"/>
      </w:pPr>
      <w:r w:rsidRPr="00EB2F05">
        <w:t>6. Осуществление адекватного выбора языковых средств для создания высказывания в соответствии с целью, темой и коммуникативным замыслом: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литературного языка.</w:t>
      </w:r>
    </w:p>
    <w:p w14:paraId="3AD81BD9" w14:textId="77777777" w:rsidR="003B63D9" w:rsidRPr="00EB2F05" w:rsidRDefault="003B63D9" w:rsidP="00EB2F05">
      <w:pPr>
        <w:jc w:val="both"/>
      </w:pPr>
    </w:p>
    <w:p w14:paraId="7B80512F" w14:textId="67BAEE4B" w:rsidR="003B63D9" w:rsidRDefault="00406E15" w:rsidP="00EB2F0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14:paraId="0DB21FC7" w14:textId="77777777" w:rsidR="00EB2F05" w:rsidRDefault="00EB2F05" w:rsidP="00EB2F05">
      <w:pPr>
        <w:jc w:val="both"/>
        <w:rPr>
          <w:rFonts w:eastAsia="Times New Roman"/>
          <w:b/>
          <w:bCs/>
          <w:iCs/>
        </w:rPr>
      </w:pPr>
    </w:p>
    <w:p w14:paraId="7B83B25A" w14:textId="60B6117E" w:rsidR="00EB2F05" w:rsidRDefault="00EB2F05" w:rsidP="00EB2F05">
      <w:pPr>
        <w:widowControl w:val="0"/>
        <w:spacing w:line="239" w:lineRule="auto"/>
        <w:ind w:left="1" w:right="-16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1.Обогащ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 xml:space="preserve">ние </w:t>
      </w:r>
      <w:r>
        <w:rPr>
          <w:rFonts w:eastAsia="Times New Roman"/>
          <w:color w:val="000000"/>
          <w:spacing w:val="1"/>
          <w:sz w:val="23"/>
          <w:szCs w:val="23"/>
        </w:rPr>
        <w:t>ак</w:t>
      </w:r>
      <w:r>
        <w:rPr>
          <w:rFonts w:eastAsia="Times New Roman"/>
          <w:color w:val="000000"/>
          <w:sz w:val="23"/>
          <w:szCs w:val="23"/>
        </w:rPr>
        <w:t>тивно</w:t>
      </w:r>
      <w:r>
        <w:rPr>
          <w:rFonts w:eastAsia="Times New Roman"/>
          <w:color w:val="000000"/>
          <w:spacing w:val="-1"/>
          <w:sz w:val="23"/>
          <w:szCs w:val="23"/>
        </w:rPr>
        <w:t>г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пот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</w:t>
      </w:r>
      <w:r>
        <w:rPr>
          <w:rFonts w:eastAsia="Times New Roman"/>
          <w:color w:val="000000"/>
          <w:spacing w:val="-1"/>
          <w:sz w:val="23"/>
          <w:szCs w:val="23"/>
        </w:rPr>
        <w:t>ц</w:t>
      </w:r>
      <w:r>
        <w:rPr>
          <w:rFonts w:eastAsia="Times New Roman"/>
          <w:color w:val="000000"/>
          <w:sz w:val="23"/>
          <w:szCs w:val="23"/>
        </w:rPr>
        <w:t>иал</w:t>
      </w:r>
      <w:r>
        <w:rPr>
          <w:rFonts w:eastAsia="Times New Roman"/>
          <w:color w:val="000000"/>
          <w:spacing w:val="1"/>
          <w:sz w:val="23"/>
          <w:szCs w:val="23"/>
        </w:rPr>
        <w:t>ь</w:t>
      </w:r>
      <w:r>
        <w:rPr>
          <w:rFonts w:eastAsia="Times New Roman"/>
          <w:color w:val="000000"/>
          <w:sz w:val="23"/>
          <w:szCs w:val="23"/>
        </w:rPr>
        <w:t>но</w:t>
      </w:r>
      <w:r>
        <w:rPr>
          <w:rFonts w:eastAsia="Times New Roman"/>
          <w:color w:val="000000"/>
          <w:spacing w:val="-1"/>
          <w:sz w:val="23"/>
          <w:szCs w:val="23"/>
        </w:rPr>
        <w:t>г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лов</w:t>
      </w:r>
      <w:r>
        <w:rPr>
          <w:rFonts w:eastAsia="Times New Roman"/>
          <w:color w:val="000000"/>
          <w:spacing w:val="-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рно</w:t>
      </w:r>
      <w:r>
        <w:rPr>
          <w:rFonts w:eastAsia="Times New Roman"/>
          <w:color w:val="000000"/>
          <w:spacing w:val="-1"/>
          <w:sz w:val="23"/>
          <w:szCs w:val="23"/>
        </w:rPr>
        <w:t>г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з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паса,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расши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ен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е</w:t>
      </w:r>
      <w:r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-1"/>
          <w:sz w:val="23"/>
          <w:szCs w:val="23"/>
        </w:rPr>
        <w:t>б</w:t>
      </w:r>
      <w:r>
        <w:rPr>
          <w:rFonts w:eastAsia="Times New Roman"/>
          <w:color w:val="000000"/>
          <w:sz w:val="23"/>
          <w:szCs w:val="23"/>
        </w:rPr>
        <w:t>ъ</w:t>
      </w:r>
      <w:r>
        <w:rPr>
          <w:rFonts w:eastAsia="Times New Roman"/>
          <w:color w:val="000000"/>
          <w:spacing w:val="1"/>
          <w:sz w:val="23"/>
          <w:szCs w:val="23"/>
        </w:rPr>
        <w:t>ё</w:t>
      </w:r>
      <w:r>
        <w:rPr>
          <w:rFonts w:eastAsia="Times New Roman"/>
          <w:color w:val="000000"/>
          <w:spacing w:val="-1"/>
          <w:sz w:val="23"/>
          <w:szCs w:val="23"/>
        </w:rPr>
        <w:t>м</w:t>
      </w:r>
      <w:r>
        <w:rPr>
          <w:rFonts w:eastAsia="Times New Roman"/>
          <w:color w:val="000000"/>
          <w:sz w:val="23"/>
          <w:szCs w:val="23"/>
        </w:rPr>
        <w:t>а</w:t>
      </w:r>
      <w:r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спольз</w:t>
      </w:r>
      <w:r>
        <w:rPr>
          <w:rFonts w:eastAsia="Times New Roman"/>
          <w:color w:val="000000"/>
          <w:spacing w:val="-4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ем</w:t>
      </w:r>
      <w:r>
        <w:rPr>
          <w:rFonts w:eastAsia="Times New Roman"/>
          <w:color w:val="000000"/>
          <w:spacing w:val="1"/>
          <w:sz w:val="23"/>
          <w:szCs w:val="23"/>
        </w:rPr>
        <w:t>ы</w:t>
      </w:r>
      <w:r>
        <w:rPr>
          <w:rFonts w:eastAsia="Times New Roman"/>
          <w:color w:val="000000"/>
          <w:sz w:val="23"/>
          <w:szCs w:val="23"/>
        </w:rPr>
        <w:t>х в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чи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грам</w:t>
      </w:r>
      <w:r>
        <w:rPr>
          <w:rFonts w:eastAsia="Times New Roman"/>
          <w:color w:val="000000"/>
          <w:spacing w:val="1"/>
          <w:sz w:val="23"/>
          <w:szCs w:val="23"/>
        </w:rPr>
        <w:t>ма</w:t>
      </w:r>
      <w:r>
        <w:rPr>
          <w:rFonts w:eastAsia="Times New Roman"/>
          <w:color w:val="000000"/>
          <w:sz w:val="23"/>
          <w:szCs w:val="23"/>
        </w:rPr>
        <w:t>тич</w:t>
      </w:r>
      <w:r>
        <w:rPr>
          <w:rFonts w:eastAsia="Times New Roman"/>
          <w:color w:val="000000"/>
          <w:spacing w:val="-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с</w:t>
      </w:r>
      <w:r>
        <w:rPr>
          <w:rFonts w:eastAsia="Times New Roman"/>
          <w:color w:val="000000"/>
          <w:spacing w:val="1"/>
          <w:sz w:val="23"/>
          <w:szCs w:val="23"/>
        </w:rPr>
        <w:t>к</w:t>
      </w:r>
      <w:r>
        <w:rPr>
          <w:rFonts w:eastAsia="Times New Roman"/>
          <w:color w:val="000000"/>
          <w:sz w:val="23"/>
          <w:szCs w:val="23"/>
        </w:rPr>
        <w:t>их</w:t>
      </w:r>
      <w:r>
        <w:rPr>
          <w:rFonts w:eastAsia="Times New Roman"/>
          <w:color w:val="000000"/>
          <w:spacing w:val="9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дств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для</w:t>
      </w:r>
      <w:r>
        <w:rPr>
          <w:rFonts w:eastAsia="Times New Roman"/>
          <w:color w:val="000000"/>
          <w:spacing w:val="1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сво</w:t>
      </w:r>
      <w:r>
        <w:rPr>
          <w:rFonts w:eastAsia="Times New Roman"/>
          <w:color w:val="000000"/>
          <w:spacing w:val="-1"/>
          <w:sz w:val="23"/>
          <w:szCs w:val="23"/>
        </w:rPr>
        <w:t>б</w:t>
      </w:r>
      <w:r>
        <w:rPr>
          <w:rFonts w:eastAsia="Times New Roman"/>
          <w:color w:val="000000"/>
          <w:sz w:val="23"/>
          <w:szCs w:val="23"/>
        </w:rPr>
        <w:t>одно</w:t>
      </w:r>
      <w:r>
        <w:rPr>
          <w:rFonts w:eastAsia="Times New Roman"/>
          <w:color w:val="000000"/>
          <w:spacing w:val="-1"/>
          <w:sz w:val="23"/>
          <w:szCs w:val="23"/>
        </w:rPr>
        <w:t>г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1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выражения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мыслей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"/>
          <w:sz w:val="23"/>
          <w:szCs w:val="23"/>
        </w:rPr>
        <w:t>ч</w:t>
      </w:r>
      <w:r>
        <w:rPr>
          <w:rFonts w:eastAsia="Times New Roman"/>
          <w:color w:val="000000"/>
          <w:sz w:val="23"/>
          <w:szCs w:val="23"/>
        </w:rPr>
        <w:t>увств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дек</w:t>
      </w:r>
      <w:r>
        <w:rPr>
          <w:rFonts w:eastAsia="Times New Roman"/>
          <w:color w:val="000000"/>
          <w:spacing w:val="1"/>
          <w:sz w:val="23"/>
          <w:szCs w:val="23"/>
        </w:rPr>
        <w:t>ватно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ит</w:t>
      </w:r>
      <w:r>
        <w:rPr>
          <w:rFonts w:eastAsia="Times New Roman"/>
          <w:color w:val="000000"/>
          <w:spacing w:val="-3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а</w:t>
      </w:r>
      <w:r>
        <w:rPr>
          <w:rFonts w:eastAsia="Times New Roman"/>
          <w:color w:val="000000"/>
          <w:spacing w:val="7"/>
          <w:sz w:val="23"/>
          <w:szCs w:val="23"/>
        </w:rPr>
        <w:t>ц</w:t>
      </w:r>
      <w:r>
        <w:rPr>
          <w:rFonts w:eastAsia="Times New Roman"/>
          <w:color w:val="000000"/>
          <w:sz w:val="23"/>
          <w:szCs w:val="23"/>
        </w:rPr>
        <w:t>ии и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тилю</w:t>
      </w:r>
      <w:r>
        <w:rPr>
          <w:rFonts w:eastAsia="Times New Roman"/>
          <w:color w:val="000000"/>
          <w:spacing w:val="4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общения:</w:t>
      </w:r>
      <w:r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м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pacing w:val="2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ие</w:t>
      </w:r>
      <w:r>
        <w:rPr>
          <w:rFonts w:eastAsia="Times New Roman"/>
          <w:color w:val="000000"/>
          <w:spacing w:val="4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использовать</w:t>
      </w:r>
      <w:r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pacing w:val="-1"/>
          <w:sz w:val="23"/>
          <w:szCs w:val="23"/>
        </w:rPr>
        <w:t>л</w:t>
      </w:r>
      <w:r>
        <w:rPr>
          <w:rFonts w:eastAsia="Times New Roman"/>
          <w:color w:val="000000"/>
          <w:sz w:val="23"/>
          <w:szCs w:val="23"/>
        </w:rPr>
        <w:t>ова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(в</w:t>
      </w:r>
      <w:r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том</w:t>
      </w:r>
      <w:r>
        <w:rPr>
          <w:rFonts w:eastAsia="Times New Roman"/>
          <w:color w:val="000000"/>
          <w:spacing w:val="4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числе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м</w:t>
      </w:r>
      <w:r>
        <w:rPr>
          <w:rFonts w:eastAsia="Times New Roman"/>
          <w:color w:val="000000"/>
          <w:spacing w:val="-2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льт</w:t>
      </w:r>
      <w:r>
        <w:rPr>
          <w:rFonts w:eastAsia="Times New Roman"/>
          <w:color w:val="000000"/>
          <w:spacing w:val="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м</w:t>
      </w:r>
      <w:r>
        <w:rPr>
          <w:rFonts w:eastAsia="Times New Roman"/>
          <w:color w:val="000000"/>
          <w:spacing w:val="2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дийные)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при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ш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</w:t>
      </w:r>
      <w:r>
        <w:rPr>
          <w:rFonts w:eastAsia="Times New Roman"/>
          <w:color w:val="000000"/>
          <w:spacing w:val="-2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и з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д</w:t>
      </w:r>
      <w:r>
        <w:rPr>
          <w:rFonts w:eastAsia="Times New Roman"/>
          <w:color w:val="000000"/>
          <w:spacing w:val="1"/>
          <w:sz w:val="23"/>
          <w:szCs w:val="23"/>
        </w:rPr>
        <w:t>ач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по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т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оения</w:t>
      </w:r>
      <w:r>
        <w:rPr>
          <w:rFonts w:eastAsia="Times New Roman"/>
          <w:color w:val="000000"/>
          <w:spacing w:val="2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3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стного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письменного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речевых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</w:t>
      </w:r>
      <w:r>
        <w:rPr>
          <w:rFonts w:eastAsia="Times New Roman"/>
          <w:color w:val="000000"/>
          <w:spacing w:val="1"/>
          <w:sz w:val="23"/>
          <w:szCs w:val="23"/>
        </w:rPr>
        <w:t>ы</w:t>
      </w:r>
      <w:r>
        <w:rPr>
          <w:rFonts w:eastAsia="Times New Roman"/>
          <w:color w:val="000000"/>
          <w:sz w:val="23"/>
          <w:szCs w:val="23"/>
        </w:rPr>
        <w:t>ск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зывани</w:t>
      </w:r>
      <w:r>
        <w:rPr>
          <w:rFonts w:eastAsia="Times New Roman"/>
          <w:color w:val="000000"/>
          <w:spacing w:val="-1"/>
          <w:sz w:val="23"/>
          <w:szCs w:val="23"/>
        </w:rPr>
        <w:t>й</w:t>
      </w:r>
      <w:r>
        <w:rPr>
          <w:rFonts w:eastAsia="Times New Roman"/>
          <w:color w:val="000000"/>
          <w:sz w:val="23"/>
          <w:szCs w:val="23"/>
        </w:rPr>
        <w:t>,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pacing w:val="-2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ществлять</w:t>
      </w:r>
      <w:r>
        <w:rPr>
          <w:rFonts w:eastAsia="Times New Roman"/>
          <w:color w:val="000000"/>
          <w:spacing w:val="2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эффекти</w:t>
      </w:r>
      <w:r>
        <w:rPr>
          <w:rFonts w:eastAsia="Times New Roman"/>
          <w:color w:val="000000"/>
          <w:spacing w:val="-1"/>
          <w:sz w:val="23"/>
          <w:szCs w:val="23"/>
        </w:rPr>
        <w:t>в</w:t>
      </w:r>
      <w:r>
        <w:rPr>
          <w:rFonts w:eastAsia="Times New Roman"/>
          <w:color w:val="000000"/>
          <w:sz w:val="23"/>
          <w:szCs w:val="23"/>
        </w:rPr>
        <w:t>ный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 xml:space="preserve"> опер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тивный</w:t>
      </w:r>
      <w:r>
        <w:rPr>
          <w:rFonts w:eastAsia="Times New Roman"/>
          <w:color w:val="000000"/>
          <w:spacing w:val="3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поиск</w:t>
      </w:r>
      <w:r>
        <w:rPr>
          <w:rFonts w:eastAsia="Times New Roman"/>
          <w:color w:val="000000"/>
          <w:spacing w:val="3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на</w:t>
      </w:r>
      <w:r>
        <w:rPr>
          <w:rFonts w:eastAsia="Times New Roman"/>
          <w:color w:val="000000"/>
          <w:spacing w:val="3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нове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знаний</w:t>
      </w:r>
      <w:r>
        <w:rPr>
          <w:rFonts w:eastAsia="Times New Roman"/>
          <w:color w:val="000000"/>
          <w:spacing w:val="3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2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азна</w:t>
      </w:r>
      <w:r>
        <w:rPr>
          <w:rFonts w:eastAsia="Times New Roman"/>
          <w:color w:val="000000"/>
          <w:spacing w:val="-2"/>
          <w:sz w:val="23"/>
          <w:szCs w:val="23"/>
        </w:rPr>
        <w:t>ч</w:t>
      </w:r>
      <w:r>
        <w:rPr>
          <w:rFonts w:eastAsia="Times New Roman"/>
          <w:color w:val="000000"/>
          <w:sz w:val="23"/>
          <w:szCs w:val="23"/>
        </w:rPr>
        <w:t>ении</w:t>
      </w:r>
      <w:r>
        <w:rPr>
          <w:rFonts w:eastAsia="Times New Roman"/>
          <w:color w:val="000000"/>
          <w:spacing w:val="3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различных</w:t>
      </w:r>
      <w:r>
        <w:rPr>
          <w:rFonts w:eastAsia="Times New Roman"/>
          <w:color w:val="000000"/>
          <w:spacing w:val="38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видов</w:t>
      </w:r>
      <w:r>
        <w:rPr>
          <w:rFonts w:eastAsia="Times New Roman"/>
          <w:color w:val="000000"/>
          <w:spacing w:val="3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ловар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й,</w:t>
      </w:r>
      <w:r>
        <w:rPr>
          <w:rFonts w:eastAsia="Times New Roman"/>
          <w:color w:val="000000"/>
          <w:spacing w:val="3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их</w:t>
      </w:r>
      <w:r>
        <w:rPr>
          <w:rFonts w:eastAsia="Times New Roman"/>
          <w:color w:val="000000"/>
          <w:spacing w:val="38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pacing w:val="5"/>
          <w:sz w:val="23"/>
          <w:szCs w:val="23"/>
        </w:rPr>
        <w:t>т</w:t>
      </w:r>
      <w:r>
        <w:rPr>
          <w:rFonts w:eastAsia="Times New Roman"/>
          <w:color w:val="000000"/>
          <w:sz w:val="23"/>
          <w:szCs w:val="23"/>
        </w:rPr>
        <w:t>ро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ния</w:t>
      </w:r>
      <w:r>
        <w:rPr>
          <w:rFonts w:eastAsia="Times New Roman"/>
          <w:color w:val="000000"/>
          <w:spacing w:val="3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 способах констр</w:t>
      </w:r>
      <w:r>
        <w:rPr>
          <w:rFonts w:eastAsia="Times New Roman"/>
          <w:color w:val="000000"/>
          <w:spacing w:val="-3"/>
          <w:sz w:val="23"/>
          <w:szCs w:val="23"/>
        </w:rPr>
        <w:t>у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рова</w:t>
      </w:r>
      <w:r>
        <w:rPr>
          <w:rFonts w:eastAsia="Times New Roman"/>
          <w:color w:val="000000"/>
          <w:spacing w:val="1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ия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1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форм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ционных</w:t>
      </w:r>
      <w:r>
        <w:rPr>
          <w:rFonts w:eastAsia="Times New Roman"/>
          <w:color w:val="000000"/>
          <w:spacing w:val="2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з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просов;</w:t>
      </w:r>
      <w:r>
        <w:rPr>
          <w:rFonts w:eastAsia="Times New Roman"/>
          <w:color w:val="000000"/>
          <w:spacing w:val="2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п</w:t>
      </w:r>
      <w:r>
        <w:rPr>
          <w:rFonts w:eastAsia="Times New Roman"/>
          <w:color w:val="000000"/>
          <w:sz w:val="23"/>
          <w:szCs w:val="23"/>
        </w:rPr>
        <w:t>ользование</w:t>
      </w:r>
      <w:r>
        <w:rPr>
          <w:rFonts w:eastAsia="Times New Roman"/>
          <w:color w:val="000000"/>
          <w:spacing w:val="2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орфоэпическими,</w:t>
      </w:r>
      <w:r>
        <w:rPr>
          <w:rFonts w:eastAsia="Times New Roman"/>
          <w:color w:val="000000"/>
          <w:spacing w:val="2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орфографи</w:t>
      </w:r>
      <w:r>
        <w:rPr>
          <w:rFonts w:eastAsia="Times New Roman"/>
          <w:color w:val="000000"/>
          <w:spacing w:val="-1"/>
          <w:sz w:val="23"/>
          <w:szCs w:val="23"/>
        </w:rPr>
        <w:t>ч</w:t>
      </w:r>
      <w:r>
        <w:rPr>
          <w:rFonts w:eastAsia="Times New Roman"/>
          <w:color w:val="000000"/>
          <w:sz w:val="23"/>
          <w:szCs w:val="23"/>
        </w:rPr>
        <w:t>ескими словарями.</w:t>
      </w:r>
    </w:p>
    <w:p w14:paraId="2C40199A" w14:textId="77777777" w:rsidR="00EB2F05" w:rsidRPr="00EB2F05" w:rsidRDefault="00EB2F05" w:rsidP="00EB2F05">
      <w:pPr>
        <w:jc w:val="both"/>
        <w:rPr>
          <w:rFonts w:eastAsia="Times New Roman"/>
          <w:b/>
          <w:bCs/>
          <w:iCs/>
        </w:rPr>
      </w:pPr>
    </w:p>
    <w:p w14:paraId="3060F09F" w14:textId="637143F1" w:rsidR="00EB2F05" w:rsidRDefault="00EB2F05" w:rsidP="00AF748C">
      <w:pPr>
        <w:widowControl w:val="0"/>
        <w:tabs>
          <w:tab w:val="left" w:pos="1534"/>
          <w:tab w:val="left" w:pos="2615"/>
          <w:tab w:val="left" w:pos="3867"/>
          <w:tab w:val="left" w:pos="4139"/>
          <w:tab w:val="left" w:pos="5760"/>
          <w:tab w:val="left" w:pos="6751"/>
          <w:tab w:val="left" w:pos="7132"/>
          <w:tab w:val="left" w:pos="7998"/>
          <w:tab w:val="left" w:pos="8307"/>
        </w:tabs>
        <w:ind w:left="1" w:right="-19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2.Формирование</w:t>
      </w:r>
      <w:r>
        <w:rPr>
          <w:rFonts w:eastAsia="Times New Roman"/>
          <w:color w:val="000000"/>
          <w:spacing w:val="159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на</w:t>
      </w:r>
      <w:r>
        <w:rPr>
          <w:rFonts w:eastAsia="Times New Roman"/>
          <w:color w:val="000000"/>
          <w:spacing w:val="-1"/>
          <w:sz w:val="23"/>
          <w:szCs w:val="23"/>
        </w:rPr>
        <w:t>вы</w:t>
      </w:r>
      <w:r>
        <w:rPr>
          <w:rFonts w:eastAsia="Times New Roman"/>
          <w:color w:val="000000"/>
          <w:sz w:val="23"/>
          <w:szCs w:val="23"/>
        </w:rPr>
        <w:t>ков</w:t>
      </w:r>
      <w:r>
        <w:rPr>
          <w:rFonts w:eastAsia="Times New Roman"/>
          <w:color w:val="000000"/>
          <w:spacing w:val="158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провед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ния</w:t>
      </w:r>
      <w:r>
        <w:rPr>
          <w:rFonts w:eastAsia="Times New Roman"/>
          <w:color w:val="000000"/>
          <w:spacing w:val="158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различных</w:t>
      </w:r>
      <w:r>
        <w:t> </w:t>
      </w:r>
      <w:r>
        <w:rPr>
          <w:rFonts w:eastAsia="Times New Roman"/>
          <w:color w:val="000000"/>
          <w:sz w:val="23"/>
          <w:szCs w:val="23"/>
        </w:rPr>
        <w:t>видов</w:t>
      </w:r>
      <w:r>
        <w:rPr>
          <w:rFonts w:eastAsia="Times New Roman"/>
          <w:color w:val="000000"/>
          <w:spacing w:val="158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анализа</w:t>
      </w:r>
      <w:r>
        <w:rPr>
          <w:rFonts w:eastAsia="Times New Roman"/>
          <w:color w:val="000000"/>
          <w:spacing w:val="157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слова</w:t>
      </w:r>
      <w:r w:rsidR="00AF748C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(фо</w:t>
      </w:r>
      <w:r>
        <w:rPr>
          <w:rFonts w:eastAsia="Times New Roman"/>
          <w:color w:val="000000"/>
          <w:spacing w:val="-2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етического, морф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много,</w:t>
      </w:r>
      <w:r>
        <w:rPr>
          <w:rFonts w:eastAsia="Times New Roman"/>
          <w:color w:val="000000"/>
          <w:sz w:val="23"/>
          <w:szCs w:val="23"/>
        </w:rPr>
        <w:tab/>
        <w:t>словооб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азовательного,</w:t>
      </w:r>
      <w:r>
        <w:rPr>
          <w:rFonts w:eastAsia="Times New Roman"/>
          <w:color w:val="000000"/>
          <w:sz w:val="23"/>
          <w:szCs w:val="23"/>
        </w:rPr>
        <w:tab/>
        <w:t>лекс</w:t>
      </w:r>
      <w:r>
        <w:rPr>
          <w:rFonts w:eastAsia="Times New Roman"/>
          <w:color w:val="000000"/>
          <w:spacing w:val="1"/>
          <w:sz w:val="23"/>
          <w:szCs w:val="23"/>
        </w:rPr>
        <w:t>и</w:t>
      </w:r>
      <w:r>
        <w:rPr>
          <w:rFonts w:eastAsia="Times New Roman"/>
          <w:color w:val="000000"/>
          <w:spacing w:val="-2"/>
          <w:sz w:val="23"/>
          <w:szCs w:val="23"/>
        </w:rPr>
        <w:t>ч</w:t>
      </w:r>
      <w:r>
        <w:rPr>
          <w:rFonts w:eastAsia="Times New Roman"/>
          <w:color w:val="000000"/>
          <w:sz w:val="23"/>
          <w:szCs w:val="23"/>
        </w:rPr>
        <w:t>еск</w:t>
      </w:r>
      <w:r>
        <w:rPr>
          <w:rFonts w:eastAsia="Times New Roman"/>
          <w:color w:val="000000"/>
          <w:spacing w:val="1"/>
          <w:sz w:val="23"/>
          <w:szCs w:val="23"/>
        </w:rPr>
        <w:t>ого,</w:t>
      </w:r>
      <w:r>
        <w:rPr>
          <w:rFonts w:eastAsia="Times New Roman"/>
          <w:color w:val="000000"/>
          <w:sz w:val="23"/>
          <w:szCs w:val="23"/>
        </w:rPr>
        <w:t> морфологич</w:t>
      </w:r>
      <w:r>
        <w:rPr>
          <w:rFonts w:eastAsia="Times New Roman"/>
          <w:color w:val="000000"/>
          <w:spacing w:val="3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ского), синтаксическо</w:t>
      </w:r>
      <w:r>
        <w:rPr>
          <w:rFonts w:eastAsia="Times New Roman"/>
          <w:color w:val="000000"/>
          <w:spacing w:val="-1"/>
          <w:sz w:val="23"/>
          <w:szCs w:val="23"/>
        </w:rPr>
        <w:t>г</w:t>
      </w:r>
      <w:r>
        <w:rPr>
          <w:rFonts w:eastAsia="Times New Roman"/>
          <w:color w:val="000000"/>
          <w:sz w:val="23"/>
          <w:szCs w:val="23"/>
        </w:rPr>
        <w:t>о анализа</w:t>
      </w:r>
      <w:r>
        <w:rPr>
          <w:rFonts w:eastAsia="Times New Roman"/>
          <w:color w:val="000000"/>
          <w:spacing w:val="3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словосоче</w:t>
      </w:r>
      <w:r>
        <w:rPr>
          <w:rFonts w:eastAsia="Times New Roman"/>
          <w:color w:val="000000"/>
          <w:spacing w:val="-1"/>
          <w:sz w:val="23"/>
          <w:szCs w:val="23"/>
        </w:rPr>
        <w:t>т</w:t>
      </w:r>
      <w:r>
        <w:rPr>
          <w:rFonts w:eastAsia="Times New Roman"/>
          <w:color w:val="000000"/>
          <w:sz w:val="23"/>
          <w:szCs w:val="23"/>
        </w:rPr>
        <w:t>ания</w:t>
      </w:r>
      <w:r>
        <w:rPr>
          <w:rFonts w:eastAsia="Times New Roman"/>
          <w:color w:val="000000"/>
          <w:spacing w:val="3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3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дложения,</w:t>
      </w:r>
      <w:r>
        <w:rPr>
          <w:rFonts w:eastAsia="Times New Roman"/>
          <w:color w:val="000000"/>
          <w:spacing w:val="3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а</w:t>
      </w:r>
      <w:r>
        <w:rPr>
          <w:rFonts w:eastAsia="Times New Roman"/>
          <w:color w:val="000000"/>
          <w:spacing w:val="3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т</w:t>
      </w:r>
      <w:r>
        <w:rPr>
          <w:rFonts w:eastAsia="Times New Roman"/>
          <w:color w:val="000000"/>
          <w:spacing w:val="1"/>
          <w:sz w:val="23"/>
          <w:szCs w:val="23"/>
        </w:rPr>
        <w:t>акже</w:t>
      </w:r>
      <w:r>
        <w:rPr>
          <w:rFonts w:eastAsia="Times New Roman"/>
          <w:color w:val="000000"/>
          <w:spacing w:val="3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многоа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пектного</w:t>
      </w:r>
      <w:r>
        <w:rPr>
          <w:rFonts w:eastAsia="Times New Roman"/>
          <w:color w:val="000000"/>
          <w:spacing w:val="3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нализа</w:t>
      </w:r>
      <w:r>
        <w:rPr>
          <w:rFonts w:eastAsia="Times New Roman"/>
          <w:color w:val="000000"/>
          <w:spacing w:val="3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текста:</w:t>
      </w:r>
      <w:r>
        <w:rPr>
          <w:rFonts w:eastAsia="Times New Roman"/>
          <w:color w:val="000000"/>
          <w:spacing w:val="3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опозна</w:t>
      </w:r>
      <w:r>
        <w:rPr>
          <w:rFonts w:eastAsia="Times New Roman"/>
          <w:color w:val="000000"/>
          <w:spacing w:val="-1"/>
          <w:sz w:val="23"/>
          <w:szCs w:val="23"/>
        </w:rPr>
        <w:t>в</w:t>
      </w:r>
      <w:r>
        <w:rPr>
          <w:rFonts w:eastAsia="Times New Roman"/>
          <w:color w:val="000000"/>
          <w:sz w:val="23"/>
          <w:szCs w:val="23"/>
        </w:rPr>
        <w:t>ание основных</w:t>
      </w:r>
      <w:r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диниц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инт</w:t>
      </w:r>
      <w:r>
        <w:rPr>
          <w:rFonts w:eastAsia="Times New Roman"/>
          <w:color w:val="000000"/>
          <w:spacing w:val="-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к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-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а;</w:t>
      </w:r>
      <w:r>
        <w:rPr>
          <w:rFonts w:eastAsia="Times New Roman"/>
          <w:color w:val="000000"/>
          <w:spacing w:val="4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прове</w:t>
      </w:r>
      <w:r>
        <w:rPr>
          <w:rFonts w:eastAsia="Times New Roman"/>
          <w:color w:val="000000"/>
          <w:spacing w:val="-1"/>
          <w:sz w:val="23"/>
          <w:szCs w:val="23"/>
        </w:rPr>
        <w:t>д</w:t>
      </w:r>
      <w:r>
        <w:rPr>
          <w:rFonts w:eastAsia="Times New Roman"/>
          <w:color w:val="000000"/>
          <w:sz w:val="23"/>
          <w:szCs w:val="23"/>
        </w:rPr>
        <w:t>ение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инта</w:t>
      </w:r>
      <w:r>
        <w:rPr>
          <w:rFonts w:eastAsia="Times New Roman"/>
          <w:color w:val="000000"/>
          <w:spacing w:val="1"/>
          <w:sz w:val="23"/>
          <w:szCs w:val="23"/>
        </w:rPr>
        <w:t>кс</w:t>
      </w:r>
      <w:r>
        <w:rPr>
          <w:rFonts w:eastAsia="Times New Roman"/>
          <w:color w:val="000000"/>
          <w:sz w:val="23"/>
          <w:szCs w:val="23"/>
        </w:rPr>
        <w:t>ич</w:t>
      </w:r>
      <w:r>
        <w:rPr>
          <w:rFonts w:eastAsia="Times New Roman"/>
          <w:color w:val="000000"/>
          <w:spacing w:val="-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с</w:t>
      </w:r>
      <w:r>
        <w:rPr>
          <w:rFonts w:eastAsia="Times New Roman"/>
          <w:color w:val="000000"/>
          <w:spacing w:val="1"/>
          <w:sz w:val="23"/>
          <w:szCs w:val="23"/>
        </w:rPr>
        <w:t>к</w:t>
      </w:r>
      <w:r>
        <w:rPr>
          <w:rFonts w:eastAsia="Times New Roman"/>
          <w:color w:val="000000"/>
          <w:sz w:val="23"/>
          <w:szCs w:val="23"/>
        </w:rPr>
        <w:t>ого</w:t>
      </w:r>
      <w:r>
        <w:rPr>
          <w:rFonts w:eastAsia="Times New Roman"/>
          <w:color w:val="000000"/>
          <w:spacing w:val="38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нализа</w:t>
      </w:r>
      <w:r>
        <w:rPr>
          <w:rFonts w:eastAsia="Times New Roman"/>
          <w:color w:val="000000"/>
          <w:spacing w:val="39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предложения,</w:t>
      </w:r>
      <w:r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определен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е синта</w:t>
      </w:r>
      <w:r>
        <w:rPr>
          <w:rFonts w:eastAsia="Times New Roman"/>
          <w:color w:val="000000"/>
          <w:spacing w:val="1"/>
          <w:sz w:val="23"/>
          <w:szCs w:val="23"/>
        </w:rPr>
        <w:t>к</w:t>
      </w:r>
      <w:r>
        <w:rPr>
          <w:rFonts w:eastAsia="Times New Roman"/>
          <w:color w:val="000000"/>
          <w:sz w:val="23"/>
          <w:szCs w:val="23"/>
        </w:rPr>
        <w:t>сической</w:t>
      </w:r>
      <w:r>
        <w:rPr>
          <w:rFonts w:eastAsia="Times New Roman"/>
          <w:color w:val="000000"/>
          <w:spacing w:val="15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роли</w:t>
      </w:r>
      <w:r>
        <w:rPr>
          <w:rFonts w:eastAsia="Times New Roman"/>
          <w:color w:val="000000"/>
          <w:spacing w:val="15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амостоятель</w:t>
      </w:r>
      <w:r>
        <w:rPr>
          <w:rFonts w:eastAsia="Times New Roman"/>
          <w:color w:val="000000"/>
          <w:spacing w:val="1"/>
          <w:sz w:val="23"/>
          <w:szCs w:val="23"/>
        </w:rPr>
        <w:t>ных</w:t>
      </w:r>
      <w:r>
        <w:rPr>
          <w:rFonts w:eastAsia="Times New Roman"/>
          <w:color w:val="000000"/>
          <w:spacing w:val="15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частей</w:t>
      </w:r>
      <w:r>
        <w:rPr>
          <w:rFonts w:eastAsia="Times New Roman"/>
          <w:color w:val="000000"/>
          <w:spacing w:val="15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речи</w:t>
      </w:r>
      <w:r>
        <w:rPr>
          <w:rFonts w:eastAsia="Times New Roman"/>
          <w:color w:val="000000"/>
          <w:spacing w:val="15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</w:t>
      </w:r>
      <w:r>
        <w:rPr>
          <w:rFonts w:eastAsia="Times New Roman"/>
          <w:color w:val="000000"/>
          <w:spacing w:val="15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</w:t>
      </w:r>
      <w:r>
        <w:rPr>
          <w:rFonts w:eastAsia="Times New Roman"/>
          <w:color w:val="000000"/>
          <w:spacing w:val="4"/>
          <w:sz w:val="23"/>
          <w:szCs w:val="23"/>
        </w:rPr>
        <w:t>д</w:t>
      </w:r>
      <w:r>
        <w:rPr>
          <w:rFonts w:eastAsia="Times New Roman"/>
          <w:color w:val="000000"/>
          <w:sz w:val="23"/>
          <w:szCs w:val="23"/>
        </w:rPr>
        <w:t>ложе</w:t>
      </w:r>
      <w:r>
        <w:rPr>
          <w:rFonts w:eastAsia="Times New Roman"/>
          <w:color w:val="000000"/>
          <w:spacing w:val="-1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;</w:t>
      </w:r>
      <w:r>
        <w:rPr>
          <w:rFonts w:eastAsia="Times New Roman"/>
          <w:color w:val="000000"/>
          <w:spacing w:val="158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м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е</w:t>
      </w:r>
      <w:r>
        <w:rPr>
          <w:rFonts w:eastAsia="Times New Roman"/>
          <w:color w:val="000000"/>
          <w:spacing w:val="15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выделять словосочетание</w:t>
      </w:r>
      <w:r>
        <w:rPr>
          <w:rFonts w:eastAsia="Times New Roman"/>
          <w:color w:val="000000"/>
          <w:spacing w:val="15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</w:t>
      </w:r>
      <w:r>
        <w:rPr>
          <w:rFonts w:eastAsia="Times New Roman"/>
          <w:color w:val="000000"/>
          <w:spacing w:val="15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со</w:t>
      </w:r>
      <w:r>
        <w:rPr>
          <w:rFonts w:eastAsia="Times New Roman"/>
          <w:color w:val="000000"/>
          <w:spacing w:val="-2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таве</w:t>
      </w:r>
      <w:r>
        <w:rPr>
          <w:rFonts w:eastAsia="Times New Roman"/>
          <w:color w:val="000000"/>
          <w:spacing w:val="15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</w:t>
      </w:r>
      <w:r>
        <w:rPr>
          <w:rFonts w:eastAsia="Times New Roman"/>
          <w:color w:val="000000"/>
          <w:spacing w:val="-1"/>
          <w:sz w:val="23"/>
          <w:szCs w:val="23"/>
        </w:rPr>
        <w:t>д</w:t>
      </w:r>
      <w:r>
        <w:rPr>
          <w:rFonts w:eastAsia="Times New Roman"/>
          <w:color w:val="000000"/>
          <w:sz w:val="23"/>
          <w:szCs w:val="23"/>
        </w:rPr>
        <w:t>ложения,</w:t>
      </w:r>
      <w:r>
        <w:rPr>
          <w:rFonts w:eastAsia="Times New Roman"/>
          <w:color w:val="000000"/>
          <w:spacing w:val="15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опред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лен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е</w:t>
      </w:r>
      <w:r>
        <w:rPr>
          <w:rFonts w:eastAsia="Times New Roman"/>
          <w:color w:val="000000"/>
          <w:spacing w:val="15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главного</w:t>
      </w:r>
      <w:r>
        <w:rPr>
          <w:rFonts w:eastAsia="Times New Roman"/>
          <w:color w:val="000000"/>
          <w:spacing w:val="15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15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з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висимого</w:t>
      </w:r>
      <w:r>
        <w:rPr>
          <w:rFonts w:eastAsia="Times New Roman"/>
          <w:color w:val="000000"/>
          <w:spacing w:val="15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ло</w:t>
      </w:r>
      <w:r>
        <w:rPr>
          <w:rFonts w:eastAsia="Times New Roman"/>
          <w:color w:val="000000"/>
          <w:spacing w:val="-1"/>
          <w:sz w:val="23"/>
          <w:szCs w:val="23"/>
        </w:rPr>
        <w:t>в</w:t>
      </w:r>
      <w:r>
        <w:rPr>
          <w:rFonts w:eastAsia="Times New Roman"/>
          <w:color w:val="000000"/>
          <w:sz w:val="23"/>
          <w:szCs w:val="23"/>
        </w:rPr>
        <w:t>а</w:t>
      </w:r>
      <w:r>
        <w:rPr>
          <w:rFonts w:eastAsia="Times New Roman"/>
          <w:color w:val="000000"/>
          <w:spacing w:val="15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 словосочетани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;</w:t>
      </w:r>
      <w:r>
        <w:rPr>
          <w:rFonts w:eastAsia="Times New Roman"/>
          <w:color w:val="000000"/>
          <w:spacing w:val="10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определение</w:t>
      </w:r>
      <w:r>
        <w:rPr>
          <w:rFonts w:eastAsia="Times New Roman"/>
          <w:color w:val="000000"/>
          <w:spacing w:val="10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вида</w:t>
      </w:r>
      <w:r>
        <w:rPr>
          <w:rFonts w:eastAsia="Times New Roman"/>
          <w:color w:val="000000"/>
          <w:spacing w:val="10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едложе</w:t>
      </w:r>
      <w:r>
        <w:rPr>
          <w:rFonts w:eastAsia="Times New Roman"/>
          <w:color w:val="000000"/>
          <w:spacing w:val="-1"/>
          <w:sz w:val="23"/>
          <w:szCs w:val="23"/>
        </w:rPr>
        <w:t>ни</w:t>
      </w:r>
      <w:r>
        <w:rPr>
          <w:rFonts w:eastAsia="Times New Roman"/>
          <w:color w:val="000000"/>
          <w:sz w:val="23"/>
          <w:szCs w:val="23"/>
        </w:rPr>
        <w:t>я</w:t>
      </w:r>
      <w:r>
        <w:rPr>
          <w:rFonts w:eastAsia="Times New Roman"/>
          <w:color w:val="000000"/>
          <w:spacing w:val="103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по</w:t>
      </w:r>
      <w:r>
        <w:rPr>
          <w:rFonts w:eastAsia="Times New Roman"/>
          <w:color w:val="000000"/>
          <w:spacing w:val="10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lastRenderedPageBreak/>
        <w:t>цели</w:t>
      </w:r>
      <w:r>
        <w:rPr>
          <w:rFonts w:eastAsia="Times New Roman"/>
          <w:color w:val="000000"/>
          <w:spacing w:val="10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</w:t>
      </w:r>
      <w:r>
        <w:rPr>
          <w:rFonts w:eastAsia="Times New Roman"/>
          <w:color w:val="000000"/>
          <w:spacing w:val="1"/>
          <w:sz w:val="23"/>
          <w:szCs w:val="23"/>
        </w:rPr>
        <w:t>ыск</w:t>
      </w:r>
      <w:r>
        <w:rPr>
          <w:rFonts w:eastAsia="Times New Roman"/>
          <w:color w:val="000000"/>
          <w:sz w:val="23"/>
          <w:szCs w:val="23"/>
        </w:rPr>
        <w:t>а</w:t>
      </w:r>
      <w:r>
        <w:rPr>
          <w:rFonts w:eastAsia="Times New Roman"/>
          <w:color w:val="000000"/>
          <w:spacing w:val="-1"/>
          <w:sz w:val="23"/>
          <w:szCs w:val="23"/>
        </w:rPr>
        <w:t>зы</w:t>
      </w:r>
      <w:r>
        <w:rPr>
          <w:rFonts w:eastAsia="Times New Roman"/>
          <w:color w:val="000000"/>
          <w:sz w:val="23"/>
          <w:szCs w:val="23"/>
        </w:rPr>
        <w:t>вания</w:t>
      </w:r>
      <w:r>
        <w:rPr>
          <w:rFonts w:eastAsia="Times New Roman"/>
          <w:color w:val="000000"/>
          <w:spacing w:val="10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10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эмоциональной окраске;</w:t>
      </w:r>
      <w:r>
        <w:rPr>
          <w:rFonts w:eastAsia="Times New Roman"/>
          <w:color w:val="000000"/>
          <w:spacing w:val="1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распознавание</w:t>
      </w:r>
      <w:r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второ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т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пенных</w:t>
      </w:r>
      <w:r>
        <w:rPr>
          <w:rFonts w:eastAsia="Times New Roman"/>
          <w:color w:val="000000"/>
          <w:spacing w:val="1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чл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нов</w:t>
      </w:r>
      <w:r>
        <w:rPr>
          <w:rFonts w:eastAsia="Times New Roman"/>
          <w:color w:val="000000"/>
          <w:spacing w:val="1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предложения,</w:t>
      </w:r>
      <w:r>
        <w:rPr>
          <w:rFonts w:eastAsia="Times New Roman"/>
          <w:color w:val="000000"/>
          <w:spacing w:val="1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однород</w:t>
      </w:r>
      <w:r>
        <w:rPr>
          <w:rFonts w:eastAsia="Times New Roman"/>
          <w:color w:val="000000"/>
          <w:spacing w:val="-2"/>
          <w:sz w:val="23"/>
          <w:szCs w:val="23"/>
        </w:rPr>
        <w:t>н</w:t>
      </w:r>
      <w:r>
        <w:rPr>
          <w:rFonts w:eastAsia="Times New Roman"/>
          <w:color w:val="000000"/>
          <w:sz w:val="23"/>
          <w:szCs w:val="23"/>
        </w:rPr>
        <w:t>ых</w:t>
      </w:r>
      <w:r>
        <w:rPr>
          <w:rFonts w:eastAsia="Times New Roman"/>
          <w:color w:val="000000"/>
          <w:spacing w:val="2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чл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нов</w:t>
      </w:r>
      <w:r>
        <w:rPr>
          <w:rFonts w:eastAsia="Times New Roman"/>
          <w:color w:val="000000"/>
          <w:spacing w:val="1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</w:t>
      </w:r>
      <w:r>
        <w:rPr>
          <w:rFonts w:eastAsia="Times New Roman"/>
          <w:color w:val="000000"/>
          <w:spacing w:val="-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дложения, обо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обленных</w:t>
      </w:r>
      <w:r w:rsidR="00AF748C">
        <w:rPr>
          <w:rFonts w:eastAsia="Times New Roman"/>
          <w:color w:val="000000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ч</w:t>
      </w:r>
      <w:r>
        <w:rPr>
          <w:rFonts w:eastAsia="Times New Roman"/>
          <w:color w:val="000000"/>
          <w:spacing w:val="-2"/>
          <w:sz w:val="23"/>
          <w:szCs w:val="23"/>
        </w:rPr>
        <w:t>л</w:t>
      </w:r>
      <w:r>
        <w:rPr>
          <w:rFonts w:eastAsia="Times New Roman"/>
          <w:color w:val="000000"/>
          <w:sz w:val="23"/>
          <w:szCs w:val="23"/>
        </w:rPr>
        <w:t>енов</w:t>
      </w:r>
      <w:r w:rsidR="00AF748C">
        <w:rPr>
          <w:rFonts w:eastAsia="Times New Roman"/>
          <w:color w:val="000000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 xml:space="preserve">предложения,    </w:t>
      </w:r>
      <w:r>
        <w:rPr>
          <w:rFonts w:eastAsia="Times New Roman"/>
          <w:color w:val="000000"/>
          <w:spacing w:val="-2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об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pacing w:val="-2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щ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ни</w:t>
      </w:r>
      <w:r>
        <w:rPr>
          <w:rFonts w:eastAsia="Times New Roman"/>
          <w:color w:val="000000"/>
          <w:spacing w:val="-1"/>
          <w:sz w:val="23"/>
          <w:szCs w:val="23"/>
        </w:rPr>
        <w:t>й</w:t>
      </w:r>
      <w:r>
        <w:rPr>
          <w:rFonts w:eastAsia="Times New Roman"/>
          <w:color w:val="000000"/>
          <w:sz w:val="23"/>
          <w:szCs w:val="23"/>
        </w:rPr>
        <w:t xml:space="preserve">,    </w:t>
      </w:r>
      <w:r>
        <w:rPr>
          <w:rFonts w:eastAsia="Times New Roman"/>
          <w:color w:val="000000"/>
          <w:spacing w:val="-2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вводных</w:t>
      </w:r>
      <w:r w:rsidR="00AF748C">
        <w:rPr>
          <w:rFonts w:eastAsia="Times New Roman"/>
          <w:color w:val="000000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и</w:t>
      </w:r>
      <w:r w:rsidR="00AF748C">
        <w:rPr>
          <w:rFonts w:eastAsia="Times New Roman"/>
          <w:color w:val="000000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>вст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вных</w:t>
      </w:r>
      <w:r>
        <w:rPr>
          <w:rFonts w:eastAsia="Times New Roman"/>
          <w:color w:val="000000"/>
          <w:sz w:val="23"/>
          <w:szCs w:val="23"/>
        </w:rPr>
        <w:tab/>
        <w:t>констр</w:t>
      </w:r>
      <w:r>
        <w:rPr>
          <w:rFonts w:eastAsia="Times New Roman"/>
          <w:color w:val="000000"/>
          <w:spacing w:val="-3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 xml:space="preserve">кций; распознавание     </w:t>
      </w:r>
      <w:r>
        <w:rPr>
          <w:rFonts w:eastAsia="Times New Roman"/>
          <w:color w:val="000000"/>
          <w:spacing w:val="-4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2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аспр</w:t>
      </w:r>
      <w:r>
        <w:rPr>
          <w:rFonts w:eastAsia="Times New Roman"/>
          <w:color w:val="000000"/>
          <w:spacing w:val="-2"/>
          <w:sz w:val="23"/>
          <w:szCs w:val="23"/>
        </w:rPr>
        <w:t>о</w:t>
      </w:r>
      <w:r>
        <w:rPr>
          <w:rFonts w:eastAsia="Times New Roman"/>
          <w:color w:val="000000"/>
          <w:sz w:val="23"/>
          <w:szCs w:val="23"/>
        </w:rPr>
        <w:t>странённых</w:t>
      </w:r>
      <w:r>
        <w:rPr>
          <w:rFonts w:eastAsia="Times New Roman"/>
          <w:color w:val="000000"/>
          <w:sz w:val="23"/>
          <w:szCs w:val="23"/>
        </w:rPr>
        <w:tab/>
        <w:t xml:space="preserve">и     </w:t>
      </w:r>
      <w:r>
        <w:rPr>
          <w:rFonts w:eastAsia="Times New Roman"/>
          <w:color w:val="000000"/>
          <w:spacing w:val="-4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не</w:t>
      </w:r>
      <w:r>
        <w:rPr>
          <w:rFonts w:eastAsia="Times New Roman"/>
          <w:color w:val="000000"/>
          <w:spacing w:val="-1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а</w:t>
      </w:r>
      <w:r>
        <w:rPr>
          <w:rFonts w:eastAsia="Times New Roman"/>
          <w:color w:val="000000"/>
          <w:spacing w:val="-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 xml:space="preserve">пространённых     </w:t>
      </w:r>
      <w:r>
        <w:rPr>
          <w:rFonts w:eastAsia="Times New Roman"/>
          <w:color w:val="000000"/>
          <w:spacing w:val="-4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</w:t>
      </w:r>
      <w:r>
        <w:rPr>
          <w:rFonts w:eastAsia="Times New Roman"/>
          <w:color w:val="000000"/>
          <w:spacing w:val="-2"/>
          <w:sz w:val="23"/>
          <w:szCs w:val="23"/>
        </w:rPr>
        <w:t>р</w:t>
      </w:r>
      <w:r>
        <w:rPr>
          <w:rFonts w:eastAsia="Times New Roman"/>
          <w:color w:val="000000"/>
          <w:sz w:val="23"/>
          <w:szCs w:val="23"/>
        </w:rPr>
        <w:t>ед</w:t>
      </w:r>
      <w:r>
        <w:rPr>
          <w:rFonts w:eastAsia="Times New Roman"/>
          <w:color w:val="000000"/>
          <w:spacing w:val="-1"/>
          <w:sz w:val="23"/>
          <w:szCs w:val="23"/>
        </w:rPr>
        <w:t>л</w:t>
      </w:r>
      <w:r>
        <w:rPr>
          <w:rFonts w:eastAsia="Times New Roman"/>
          <w:color w:val="000000"/>
          <w:sz w:val="23"/>
          <w:szCs w:val="23"/>
        </w:rPr>
        <w:t>ожен</w:t>
      </w:r>
      <w:r>
        <w:rPr>
          <w:rFonts w:eastAsia="Times New Roman"/>
          <w:color w:val="000000"/>
          <w:spacing w:val="-1"/>
          <w:sz w:val="23"/>
          <w:szCs w:val="23"/>
        </w:rPr>
        <w:t>ий</w:t>
      </w:r>
      <w:r>
        <w:rPr>
          <w:rFonts w:eastAsia="Times New Roman"/>
          <w:color w:val="000000"/>
          <w:sz w:val="23"/>
          <w:szCs w:val="23"/>
        </w:rPr>
        <w:t>,</w:t>
      </w:r>
      <w:r>
        <w:rPr>
          <w:rFonts w:eastAsia="Times New Roman"/>
          <w:color w:val="000000"/>
          <w:sz w:val="23"/>
          <w:szCs w:val="23"/>
        </w:rPr>
        <w:tab/>
        <w:t>предложений осложнённой</w:t>
      </w:r>
      <w:r>
        <w:rPr>
          <w:rFonts w:eastAsia="Times New Roman"/>
          <w:color w:val="000000"/>
          <w:spacing w:val="4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4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неосложнённой</w:t>
      </w:r>
      <w:r>
        <w:rPr>
          <w:rFonts w:eastAsia="Times New Roman"/>
          <w:color w:val="000000"/>
          <w:spacing w:val="4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т</w:t>
      </w:r>
      <w:r>
        <w:rPr>
          <w:rFonts w:eastAsia="Times New Roman"/>
          <w:color w:val="000000"/>
          <w:spacing w:val="3"/>
          <w:sz w:val="23"/>
          <w:szCs w:val="23"/>
        </w:rPr>
        <w:t>р</w:t>
      </w:r>
      <w:r>
        <w:rPr>
          <w:rFonts w:eastAsia="Times New Roman"/>
          <w:color w:val="000000"/>
          <w:spacing w:val="-4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к</w:t>
      </w:r>
      <w:r>
        <w:rPr>
          <w:rFonts w:eastAsia="Times New Roman"/>
          <w:color w:val="000000"/>
          <w:spacing w:val="3"/>
          <w:sz w:val="23"/>
          <w:szCs w:val="23"/>
        </w:rPr>
        <w:t>т</w:t>
      </w:r>
      <w:r>
        <w:rPr>
          <w:rFonts w:eastAsia="Times New Roman"/>
          <w:color w:val="000000"/>
          <w:spacing w:val="-1"/>
          <w:sz w:val="23"/>
          <w:szCs w:val="23"/>
        </w:rPr>
        <w:t>у</w:t>
      </w:r>
      <w:r>
        <w:rPr>
          <w:rFonts w:eastAsia="Times New Roman"/>
          <w:color w:val="000000"/>
          <w:sz w:val="23"/>
          <w:szCs w:val="23"/>
        </w:rPr>
        <w:t>ры,</w:t>
      </w:r>
      <w:r>
        <w:rPr>
          <w:rFonts w:eastAsia="Times New Roman"/>
          <w:color w:val="000000"/>
          <w:spacing w:val="4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</w:t>
      </w:r>
      <w:r>
        <w:rPr>
          <w:rFonts w:eastAsia="Times New Roman"/>
          <w:color w:val="000000"/>
          <w:spacing w:val="1"/>
          <w:sz w:val="23"/>
          <w:szCs w:val="23"/>
        </w:rPr>
        <w:t>о</w:t>
      </w:r>
      <w:r>
        <w:rPr>
          <w:rFonts w:eastAsia="Times New Roman"/>
          <w:color w:val="000000"/>
          <w:sz w:val="23"/>
          <w:szCs w:val="23"/>
        </w:rPr>
        <w:t>лных</w:t>
      </w:r>
      <w:r>
        <w:rPr>
          <w:rFonts w:eastAsia="Times New Roman"/>
          <w:color w:val="000000"/>
          <w:spacing w:val="4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и</w:t>
      </w:r>
      <w:r>
        <w:rPr>
          <w:rFonts w:eastAsia="Times New Roman"/>
          <w:color w:val="000000"/>
          <w:spacing w:val="44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неполных;</w:t>
      </w:r>
      <w:r>
        <w:rPr>
          <w:rFonts w:eastAsia="Times New Roman"/>
          <w:color w:val="000000"/>
          <w:spacing w:val="4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опред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л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ние</w:t>
      </w:r>
      <w:r>
        <w:rPr>
          <w:rFonts w:eastAsia="Times New Roman"/>
          <w:color w:val="000000"/>
          <w:spacing w:val="4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грамм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тическ</w:t>
      </w:r>
      <w:r>
        <w:rPr>
          <w:rFonts w:eastAsia="Times New Roman"/>
          <w:color w:val="000000"/>
          <w:spacing w:val="7"/>
          <w:sz w:val="23"/>
          <w:szCs w:val="23"/>
        </w:rPr>
        <w:t>о</w:t>
      </w:r>
      <w:r>
        <w:rPr>
          <w:rFonts w:eastAsia="Times New Roman"/>
          <w:color w:val="000000"/>
          <w:sz w:val="23"/>
          <w:szCs w:val="23"/>
        </w:rPr>
        <w:t>й основы</w:t>
      </w:r>
      <w:r>
        <w:rPr>
          <w:rFonts w:eastAsia="Times New Roman"/>
          <w:color w:val="000000"/>
          <w:spacing w:val="108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предложения;</w:t>
      </w:r>
      <w:r>
        <w:rPr>
          <w:rFonts w:eastAsia="Times New Roman"/>
          <w:color w:val="000000"/>
          <w:spacing w:val="10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опознавание</w:t>
      </w:r>
      <w:r>
        <w:rPr>
          <w:rFonts w:eastAsia="Times New Roman"/>
          <w:color w:val="000000"/>
          <w:spacing w:val="108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ложного</w:t>
      </w:r>
      <w:r>
        <w:rPr>
          <w:rFonts w:eastAsia="Times New Roman"/>
          <w:color w:val="000000"/>
          <w:spacing w:val="10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предложения,</w:t>
      </w:r>
      <w:r>
        <w:rPr>
          <w:rFonts w:eastAsia="Times New Roman"/>
          <w:color w:val="000000"/>
          <w:spacing w:val="10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типов</w:t>
      </w:r>
      <w:r>
        <w:rPr>
          <w:rFonts w:eastAsia="Times New Roman"/>
          <w:color w:val="000000"/>
          <w:spacing w:val="11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ложного</w:t>
      </w:r>
      <w:r>
        <w:rPr>
          <w:rFonts w:eastAsia="Times New Roman"/>
          <w:color w:val="000000"/>
          <w:spacing w:val="10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предложения, сложных</w:t>
      </w:r>
      <w:r>
        <w:rPr>
          <w:rFonts w:eastAsia="Times New Roman"/>
          <w:color w:val="000000"/>
          <w:spacing w:val="4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пр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дло</w:t>
      </w:r>
      <w:r>
        <w:rPr>
          <w:rFonts w:eastAsia="Times New Roman"/>
          <w:color w:val="000000"/>
          <w:spacing w:val="-1"/>
          <w:sz w:val="23"/>
          <w:szCs w:val="23"/>
        </w:rPr>
        <w:t>ж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й</w:t>
      </w:r>
      <w:r>
        <w:rPr>
          <w:rFonts w:eastAsia="Times New Roman"/>
          <w:color w:val="000000"/>
          <w:spacing w:val="4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pacing w:val="4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р</w:t>
      </w:r>
      <w:r>
        <w:rPr>
          <w:rFonts w:eastAsia="Times New Roman"/>
          <w:color w:val="000000"/>
          <w:spacing w:val="1"/>
          <w:sz w:val="23"/>
          <w:szCs w:val="23"/>
        </w:rPr>
        <w:t>а</w:t>
      </w:r>
      <w:r>
        <w:rPr>
          <w:rFonts w:eastAsia="Times New Roman"/>
          <w:color w:val="000000"/>
          <w:sz w:val="23"/>
          <w:szCs w:val="23"/>
        </w:rPr>
        <w:t>зличными</w:t>
      </w:r>
      <w:r>
        <w:rPr>
          <w:rFonts w:eastAsia="Times New Roman"/>
          <w:color w:val="000000"/>
          <w:spacing w:val="46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видами</w:t>
      </w:r>
      <w:r>
        <w:rPr>
          <w:rFonts w:eastAsia="Times New Roman"/>
          <w:color w:val="000000"/>
          <w:spacing w:val="4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вяз</w:t>
      </w:r>
      <w:r>
        <w:rPr>
          <w:rFonts w:eastAsia="Times New Roman"/>
          <w:color w:val="000000"/>
          <w:spacing w:val="-1"/>
          <w:sz w:val="23"/>
          <w:szCs w:val="23"/>
        </w:rPr>
        <w:t>и</w:t>
      </w:r>
      <w:r>
        <w:rPr>
          <w:rFonts w:eastAsia="Times New Roman"/>
          <w:color w:val="000000"/>
          <w:sz w:val="23"/>
          <w:szCs w:val="23"/>
        </w:rPr>
        <w:t>;</w:t>
      </w:r>
      <w:r>
        <w:rPr>
          <w:rFonts w:eastAsia="Times New Roman"/>
          <w:color w:val="000000"/>
          <w:spacing w:val="4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в</w:t>
      </w:r>
      <w:r>
        <w:rPr>
          <w:rFonts w:eastAsia="Times New Roman"/>
          <w:color w:val="000000"/>
          <w:spacing w:val="1"/>
          <w:sz w:val="23"/>
          <w:szCs w:val="23"/>
        </w:rPr>
        <w:t>ы</w:t>
      </w:r>
      <w:r>
        <w:rPr>
          <w:rFonts w:eastAsia="Times New Roman"/>
          <w:color w:val="000000"/>
          <w:sz w:val="23"/>
          <w:szCs w:val="23"/>
        </w:rPr>
        <w:t>д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л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z w:val="23"/>
          <w:szCs w:val="23"/>
        </w:rPr>
        <w:t>ние</w:t>
      </w:r>
      <w:r>
        <w:rPr>
          <w:rFonts w:eastAsia="Times New Roman"/>
          <w:color w:val="000000"/>
          <w:spacing w:val="4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р</w:t>
      </w:r>
      <w:r>
        <w:rPr>
          <w:rFonts w:eastAsia="Times New Roman"/>
          <w:color w:val="000000"/>
          <w:spacing w:val="1"/>
          <w:sz w:val="23"/>
          <w:szCs w:val="23"/>
        </w:rPr>
        <w:t>е</w:t>
      </w:r>
      <w:r>
        <w:rPr>
          <w:rFonts w:eastAsia="Times New Roman"/>
          <w:color w:val="000000"/>
          <w:spacing w:val="-1"/>
          <w:sz w:val="23"/>
          <w:szCs w:val="23"/>
        </w:rPr>
        <w:t>д</w:t>
      </w:r>
      <w:r>
        <w:rPr>
          <w:rFonts w:eastAsia="Times New Roman"/>
          <w:color w:val="000000"/>
          <w:sz w:val="23"/>
          <w:szCs w:val="23"/>
        </w:rPr>
        <w:t>ств</w:t>
      </w:r>
      <w:r>
        <w:rPr>
          <w:rFonts w:eastAsia="Times New Roman"/>
          <w:color w:val="000000"/>
          <w:spacing w:val="4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интаксической</w:t>
      </w:r>
      <w:r>
        <w:rPr>
          <w:rFonts w:eastAsia="Times New Roman"/>
          <w:color w:val="000000"/>
          <w:spacing w:val="4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с</w:t>
      </w:r>
      <w:r>
        <w:rPr>
          <w:rFonts w:eastAsia="Times New Roman"/>
          <w:color w:val="000000"/>
          <w:sz w:val="23"/>
          <w:szCs w:val="23"/>
        </w:rPr>
        <w:t>вязи</w:t>
      </w:r>
    </w:p>
    <w:p w14:paraId="73F06A6B" w14:textId="6E7BFE71" w:rsidR="00EB2F05" w:rsidRDefault="00EB2F05" w:rsidP="00AF748C">
      <w:pPr>
        <w:jc w:val="both"/>
      </w:pPr>
      <w:r w:rsidRPr="00EB2F05">
        <w:t xml:space="preserve">между частями сложного предложения. </w:t>
      </w:r>
    </w:p>
    <w:p w14:paraId="74E02A75" w14:textId="77777777" w:rsidR="00AF748C" w:rsidRPr="00EB2F05" w:rsidRDefault="00AF748C" w:rsidP="00AF748C">
      <w:pPr>
        <w:jc w:val="both"/>
      </w:pPr>
    </w:p>
    <w:p w14:paraId="56C9C6E2" w14:textId="77777777" w:rsidR="00AF748C" w:rsidRDefault="00EB2F05" w:rsidP="00AF748C">
      <w:pPr>
        <w:jc w:val="both"/>
      </w:pPr>
      <w:r w:rsidRPr="00EB2F05">
        <w:t>3. Овладение основными нормами литературного языка (орфоэпическими, лексическими, грамматическими,</w:t>
      </w:r>
      <w:r w:rsidRPr="00EB2F05">
        <w:tab/>
        <w:t>орфографическими,</w:t>
      </w:r>
      <w:r w:rsidRPr="00EB2F05">
        <w:tab/>
        <w:t>пунктуационными),</w:t>
      </w:r>
      <w:r w:rsidRPr="00EB2F05">
        <w:tab/>
        <w:t>нормами</w:t>
      </w:r>
      <w:r w:rsidR="00AF748C">
        <w:t> </w:t>
      </w:r>
      <w:r w:rsidRPr="00EB2F05">
        <w:t>речевого</w:t>
      </w:r>
      <w:r w:rsidR="00AF748C">
        <w:t> </w:t>
      </w:r>
      <w:r w:rsidRPr="00EB2F05">
        <w:t xml:space="preserve">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нормативное изменение форм существительных, прилагательных, местоимений, числительных, глаголов. </w:t>
      </w:r>
    </w:p>
    <w:p w14:paraId="42F03D90" w14:textId="77777777" w:rsidR="00AF748C" w:rsidRDefault="00AF748C" w:rsidP="00AF748C">
      <w:pPr>
        <w:jc w:val="both"/>
      </w:pPr>
    </w:p>
    <w:p w14:paraId="692F7D5C" w14:textId="21219C0C" w:rsidR="00EB2F05" w:rsidRDefault="00EB2F05" w:rsidP="00AF748C">
      <w:pPr>
        <w:jc w:val="both"/>
      </w:pPr>
      <w:r w:rsidRPr="00EB2F05">
        <w:t>4.</w:t>
      </w:r>
      <w:r w:rsidR="00AF748C">
        <w:t xml:space="preserve"> </w:t>
      </w:r>
      <w:r w:rsidRPr="00EB2F05">
        <w:t>Понимание определяющей роли языка в развитии интеллектуальных и творческих способностей личности, в процессе образования и самообразования: соблюдение основных языковых норм в устной и письменной речи.</w:t>
      </w:r>
    </w:p>
    <w:p w14:paraId="15769ECC" w14:textId="77777777" w:rsidR="00AF748C" w:rsidRPr="00EB2F05" w:rsidRDefault="00AF748C" w:rsidP="00AF748C">
      <w:pPr>
        <w:jc w:val="both"/>
      </w:pPr>
    </w:p>
    <w:p w14:paraId="7B80B0D5" w14:textId="77777777" w:rsidR="00EB2F05" w:rsidRDefault="00EB2F05" w:rsidP="00AF748C">
      <w:pPr>
        <w:jc w:val="both"/>
      </w:pPr>
      <w:r w:rsidRPr="00EB2F05">
        <w:t xml:space="preserve">5. 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рассуждение)объёмом не менее 400-450 слов: письменно формулировать тему и главную мысль текста, отвечать на вопросы по содержанию текста. </w:t>
      </w:r>
    </w:p>
    <w:p w14:paraId="02B6B7A7" w14:textId="77777777" w:rsidR="00AF748C" w:rsidRDefault="00AF748C" w:rsidP="00AF748C">
      <w:pPr>
        <w:jc w:val="both"/>
      </w:pPr>
    </w:p>
    <w:p w14:paraId="5DE9213D" w14:textId="37915B9F" w:rsidR="00EB2F05" w:rsidRPr="00EB2F05" w:rsidRDefault="00EB2F05" w:rsidP="00AF748C">
      <w:pPr>
        <w:jc w:val="both"/>
      </w:pPr>
      <w:r w:rsidRPr="00EB2F05">
        <w:t>6.</w:t>
      </w:r>
      <w:r w:rsidR="00AF748C">
        <w:t xml:space="preserve"> </w:t>
      </w:r>
      <w:r w:rsidRPr="00EB2F05">
        <w:t>Использование коммуникативно-эстетических возможностей русского и родного языков: распознавание и характеристика основных видов выразительных средств фонетики, лексики синтаксиса (звукопись, эпитет, метафора, развёрнутая и скрытая метафора, гипербола, олицетворение, сравнение, сравнительный оборот, фразеологизм, синонимы, антонимы, омонимы) в речи.</w:t>
      </w:r>
    </w:p>
    <w:p w14:paraId="37435A4C" w14:textId="77777777" w:rsidR="00EB2F05" w:rsidRDefault="00EB2F05" w:rsidP="002178E5">
      <w:pPr>
        <w:spacing w:line="360" w:lineRule="auto"/>
        <w:jc w:val="both"/>
      </w:pPr>
    </w:p>
    <w:p w14:paraId="455C2195" w14:textId="4B8C6089" w:rsidR="00406E15" w:rsidRDefault="00406E15" w:rsidP="002178E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о вероятных причинах затруднений </w:t>
      </w:r>
      <w:r w:rsidR="00671A68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и типичных ошибок обучающихся 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субъекта Российской Федерации</w:t>
      </w:r>
    </w:p>
    <w:p w14:paraId="636898F5" w14:textId="77777777" w:rsidR="00AF748C" w:rsidRDefault="00AF748C" w:rsidP="00AF748C">
      <w:pPr>
        <w:jc w:val="both"/>
        <w:rPr>
          <w:rFonts w:eastAsia="Times New Roman"/>
          <w:bCs/>
          <w:iCs/>
        </w:rPr>
      </w:pPr>
    </w:p>
    <w:p w14:paraId="51EFA12F" w14:textId="196F07CE" w:rsidR="00AF748C" w:rsidRPr="00AF748C" w:rsidRDefault="001532A3" w:rsidP="00AF748C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     </w:t>
      </w:r>
      <w:r w:rsidR="00AF748C" w:rsidRPr="00AF748C">
        <w:rPr>
          <w:rFonts w:eastAsia="Times New Roman"/>
          <w:bCs/>
          <w:iCs/>
        </w:rPr>
        <w:t>Результаты ОГЭ по русскому языку показали, что основные компоненты содержания обучения русскому языку на базовом уровне сложности осваивают большинство выпускников. Анализ результатов выполнения экзаменационной работы показывает, что участники</w:t>
      </w:r>
      <w:r w:rsidR="00AF748C" w:rsidRPr="00AF748C">
        <w:rPr>
          <w:rFonts w:eastAsia="Times New Roman"/>
          <w:bCs/>
          <w:iCs/>
        </w:rPr>
        <w:tab/>
        <w:t>экзамена</w:t>
      </w:r>
      <w:r w:rsidR="00AF748C">
        <w:rPr>
          <w:rFonts w:eastAsia="Times New Roman"/>
          <w:bCs/>
          <w:iCs/>
        </w:rPr>
        <w:t> </w:t>
      </w:r>
      <w:r w:rsidR="00AF748C" w:rsidRPr="00AF748C">
        <w:rPr>
          <w:rFonts w:eastAsia="Times New Roman"/>
          <w:bCs/>
          <w:iCs/>
        </w:rPr>
        <w:t>в</w:t>
      </w:r>
      <w:r w:rsidR="00AF748C" w:rsidRPr="00AF748C">
        <w:rPr>
          <w:rFonts w:eastAsia="Times New Roman"/>
          <w:bCs/>
          <w:iCs/>
        </w:rPr>
        <w:tab/>
        <w:t>целом</w:t>
      </w:r>
      <w:r w:rsidR="00AF748C" w:rsidRPr="00AF748C">
        <w:rPr>
          <w:rFonts w:eastAsia="Times New Roman"/>
          <w:bCs/>
          <w:iCs/>
        </w:rPr>
        <w:tab/>
        <w:t>справились</w:t>
      </w:r>
      <w:r w:rsidR="00AF748C">
        <w:rPr>
          <w:rFonts w:eastAsia="Times New Roman"/>
          <w:bCs/>
          <w:iCs/>
        </w:rPr>
        <w:t> </w:t>
      </w:r>
      <w:r w:rsidR="00AF748C" w:rsidRPr="00AF748C">
        <w:rPr>
          <w:rFonts w:eastAsia="Times New Roman"/>
          <w:bCs/>
          <w:iCs/>
        </w:rPr>
        <w:t>с</w:t>
      </w:r>
      <w:r w:rsidR="00AF748C">
        <w:rPr>
          <w:rFonts w:eastAsia="Times New Roman"/>
          <w:bCs/>
          <w:iCs/>
        </w:rPr>
        <w:t> </w:t>
      </w:r>
      <w:r w:rsidR="00AF748C" w:rsidRPr="00AF748C">
        <w:rPr>
          <w:rFonts w:eastAsia="Times New Roman"/>
          <w:bCs/>
          <w:iCs/>
        </w:rPr>
        <w:t>заданиями,</w:t>
      </w:r>
      <w:r w:rsidR="00AF748C" w:rsidRPr="00AF748C">
        <w:rPr>
          <w:rFonts w:eastAsia="Times New Roman"/>
          <w:bCs/>
          <w:iCs/>
        </w:rPr>
        <w:tab/>
        <w:t>проверяющими</w:t>
      </w:r>
      <w:r w:rsidR="00AF748C" w:rsidRPr="00AF748C">
        <w:rPr>
          <w:rFonts w:eastAsia="Times New Roman"/>
          <w:bCs/>
          <w:iCs/>
        </w:rPr>
        <w:tab/>
        <w:t xml:space="preserve">уровень сформированности основных предметных компетенций (умение воспринимать устную и письменную речь и создавать собственные высказывания). Однако анализ результатов выполнения экзаменационной работы по русскому языку выпускниками с различными уровнями подготовки показал, что наибольшие трудности выпускники всех групп испытывают, применяя пунктуационные и орфографические нормы в письменной речи. Орфографические и пунктуационные нормы осваиваются главным образом на уровне умений, и к концу школьного обучения умения обучающихся не переходят в навыки </w:t>
      </w:r>
      <w:r w:rsidR="00AF748C" w:rsidRPr="00AF748C">
        <w:rPr>
          <w:rFonts w:eastAsia="Times New Roman"/>
          <w:bCs/>
          <w:iCs/>
        </w:rPr>
        <w:lastRenderedPageBreak/>
        <w:t>грамотного письма. Об этом свидетельствует низкая практическая грамотность, отмеченная в творческих работах.</w:t>
      </w:r>
    </w:p>
    <w:p w14:paraId="71076342" w14:textId="19A22231" w:rsidR="00AF748C" w:rsidRPr="00AF748C" w:rsidRDefault="00AF748C" w:rsidP="00AF748C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     </w:t>
      </w:r>
      <w:r w:rsidRPr="00AF748C">
        <w:rPr>
          <w:rFonts w:eastAsia="Times New Roman"/>
          <w:bCs/>
          <w:iCs/>
        </w:rPr>
        <w:t>Анализ результатов выполнения экзаменационной работы позволил выявить вероятные причины затруднений и типичных ошибок выпускников:</w:t>
      </w:r>
    </w:p>
    <w:p w14:paraId="4377DD5A" w14:textId="77777777" w:rsidR="00AF748C" w:rsidRPr="00AF748C" w:rsidRDefault="00AF748C" w:rsidP="00AF748C">
      <w:pPr>
        <w:jc w:val="both"/>
        <w:rPr>
          <w:rFonts w:eastAsia="Times New Roman"/>
          <w:bCs/>
          <w:iCs/>
        </w:rPr>
      </w:pPr>
      <w:r w:rsidRPr="00AF748C">
        <w:rPr>
          <w:rFonts w:eastAsia="Times New Roman"/>
          <w:bCs/>
          <w:iCs/>
        </w:rPr>
        <w:t>- недостаточно высокий для обучающихся основной школы уровень орфографической и пунктуационной грамотности, грамматической и речевой грамотности на практическом уровне;</w:t>
      </w:r>
    </w:p>
    <w:p w14:paraId="6873A1A1" w14:textId="77777777" w:rsidR="00AF748C" w:rsidRPr="00AF748C" w:rsidRDefault="00AF748C" w:rsidP="00AF748C">
      <w:pPr>
        <w:jc w:val="both"/>
        <w:rPr>
          <w:rFonts w:eastAsia="Times New Roman"/>
          <w:bCs/>
          <w:iCs/>
        </w:rPr>
      </w:pPr>
      <w:r w:rsidRPr="00AF748C">
        <w:rPr>
          <w:rFonts w:eastAsia="Times New Roman"/>
          <w:bCs/>
          <w:iCs/>
        </w:rPr>
        <w:t>- низкий уровень теоретических знаний по основным разделам русского языка; неумение определять грамматическую основу предложения; неумение искать орфограммы в слове, классифицировать их и применять правила написания слов с орфограммами;</w:t>
      </w:r>
    </w:p>
    <w:p w14:paraId="370C98D2" w14:textId="77777777" w:rsidR="00AF748C" w:rsidRPr="00AF748C" w:rsidRDefault="00AF748C" w:rsidP="00AF748C">
      <w:pPr>
        <w:jc w:val="both"/>
        <w:rPr>
          <w:rFonts w:eastAsia="Times New Roman"/>
          <w:bCs/>
          <w:iCs/>
        </w:rPr>
      </w:pPr>
      <w:r w:rsidRPr="00AF748C">
        <w:rPr>
          <w:rFonts w:eastAsia="Times New Roman"/>
          <w:bCs/>
          <w:iCs/>
        </w:rPr>
        <w:t>- невнимательное, невдумчивое чтение задания;</w:t>
      </w:r>
    </w:p>
    <w:p w14:paraId="794F8960" w14:textId="1C6D4EE0" w:rsidR="00AF748C" w:rsidRPr="00AF748C" w:rsidRDefault="00AF748C" w:rsidP="00AF748C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</w:t>
      </w:r>
      <w:r w:rsidR="006C660B">
        <w:rPr>
          <w:rFonts w:eastAsia="Times New Roman"/>
          <w:bCs/>
          <w:iCs/>
        </w:rPr>
        <w:t> </w:t>
      </w:r>
      <w:r w:rsidRPr="00AF748C">
        <w:rPr>
          <w:rFonts w:eastAsia="Times New Roman"/>
          <w:bCs/>
          <w:iCs/>
        </w:rPr>
        <w:t>неумение адекватно понимать содержание прочитанных текстов различных функционально-смысловых типов речи;</w:t>
      </w:r>
    </w:p>
    <w:p w14:paraId="7B5626F3" w14:textId="77777777" w:rsidR="00AF748C" w:rsidRPr="00AF748C" w:rsidRDefault="00AF748C" w:rsidP="00AF748C">
      <w:pPr>
        <w:jc w:val="both"/>
        <w:rPr>
          <w:rFonts w:eastAsia="Times New Roman"/>
          <w:bCs/>
          <w:iCs/>
        </w:rPr>
      </w:pPr>
      <w:r w:rsidRPr="00AF748C">
        <w:rPr>
          <w:rFonts w:eastAsia="Times New Roman"/>
          <w:bCs/>
          <w:iCs/>
        </w:rPr>
        <w:t>- неумение использовать словари при решении задач построения письменного речевого высказывания, осуществлять эффективный и оперативный поиск определения нормативного написания слова.</w:t>
      </w:r>
    </w:p>
    <w:p w14:paraId="51E685E7" w14:textId="786A5270" w:rsidR="003B63D9" w:rsidRDefault="00AF748C" w:rsidP="00AF748C">
      <w:pPr>
        <w:jc w:val="both"/>
        <w:rPr>
          <w:rFonts w:eastAsia="Times New Roman"/>
          <w:bCs/>
          <w:iCs/>
        </w:rPr>
      </w:pPr>
      <w:r w:rsidRPr="00AF748C">
        <w:rPr>
          <w:rFonts w:eastAsia="Times New Roman"/>
          <w:bCs/>
          <w:iCs/>
        </w:rPr>
        <w:t>- бедность словарного запаса обучающихся, неумение определять лексическое значение слова, примитивность, однообразие синтаксического строя речи, слабо сформированное чувство стиля.</w:t>
      </w:r>
      <w:r>
        <w:rPr>
          <w:rFonts w:eastAsia="Times New Roman"/>
          <w:bCs/>
          <w:iCs/>
        </w:rPr>
        <w:t xml:space="preserve"> </w:t>
      </w:r>
    </w:p>
    <w:p w14:paraId="01536C31" w14:textId="77777777" w:rsidR="00AF748C" w:rsidRPr="00AF748C" w:rsidRDefault="00AF748C" w:rsidP="00AF748C">
      <w:pPr>
        <w:jc w:val="both"/>
        <w:rPr>
          <w:rFonts w:eastAsia="Times New Roman"/>
          <w:bCs/>
          <w:iCs/>
        </w:rPr>
      </w:pPr>
    </w:p>
    <w:p w14:paraId="533D848D" w14:textId="56297A7B"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  <w:r w:rsidR="00AF748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D9E8A39" w14:textId="77777777" w:rsidR="00AF748C" w:rsidRPr="00EF3C04" w:rsidRDefault="00AF748C" w:rsidP="00AF74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23C70174" w14:textId="104CAF5B" w:rsidR="00AF748C" w:rsidRDefault="00AF748C" w:rsidP="00AF748C">
      <w:pPr>
        <w:spacing w:line="276" w:lineRule="auto"/>
        <w:jc w:val="both"/>
      </w:pPr>
      <w:r>
        <w:t xml:space="preserve">       Анализ результатов выполнения заданий ОГЭ показывает, что участники экзамена в целом справились с заданиями, проверяющими уровень сформированности основных предметных компетенций.</w:t>
      </w:r>
    </w:p>
    <w:p w14:paraId="56BAC7B5" w14:textId="77777777" w:rsidR="00AF748C" w:rsidRDefault="00AF748C" w:rsidP="00AF748C">
      <w:pPr>
        <w:spacing w:line="276" w:lineRule="auto"/>
        <w:jc w:val="both"/>
      </w:pPr>
      <w:r>
        <w:t xml:space="preserve">       При выполнении тестовой части (задания 2 – 8) допущены ошибки в заданиях, связанных с синтаксисом и пунктуацией.  Такой результат выполнения данных заданий можно объяснить недостаточным уровнем сформированности у обучающихся умения определять способы подчинительной связи в словосочетаниях и заменять один способ связи другим; вычленять грамматическую основу в простом и сложном предложениях; определять осложняющие компоненты в простом предложении, особенно обособленные приложения, определения; различать способ связи между частями сложного предложения, определять структуру сложного предложения. При изучении синтаксиса в основной школе необходимо особое внимание уделить формированию умения анализировать словосочетание, простое и сложное предложения, учить не только строить графическую схему предложения, но и анализировать схемы предложений разных типов.       </w:t>
      </w:r>
    </w:p>
    <w:p w14:paraId="3306B134" w14:textId="5EFF4394" w:rsidR="00AF748C" w:rsidRDefault="00AF748C" w:rsidP="00AF748C">
      <w:pPr>
        <w:spacing w:line="276" w:lineRule="auto"/>
        <w:jc w:val="both"/>
      </w:pPr>
      <w:r>
        <w:t xml:space="preserve">       Таким образом, лингвистическая (языковедческая) и языковая компетенции обучающихся требуют проведения целенаправленной работы по формированию соответствующего умения не только со слабоуспевающими учащимися, но и с учащимся групп более высокого уровня подготовки.</w:t>
      </w:r>
    </w:p>
    <w:p w14:paraId="0F874049" w14:textId="01D06859" w:rsidR="00AF748C" w:rsidRDefault="00AF748C" w:rsidP="00AF748C">
      <w:pPr>
        <w:spacing w:line="276" w:lineRule="auto"/>
        <w:jc w:val="both"/>
      </w:pPr>
      <w:r>
        <w:t xml:space="preserve">       Письменные работы (изложение), выполненные обучающимися, показали, что они, передавая содержание, добавляют или опускают, объединяют одну-две микротемы. Это свидетельствует о том, что экзаменуемыми недостаточно освоены критерии выделения главной и второстепенной информации, а также приемы сжатия текста. Именно поэтому сокращения, которые экзаменуемые производят в исходном тексте, часто имеют случайный, субъективный характер и приводят к искажению авторского замысла. </w:t>
      </w:r>
    </w:p>
    <w:p w14:paraId="404A00DC" w14:textId="333FE12B" w:rsidR="00AF748C" w:rsidRDefault="00AF748C" w:rsidP="00AF748C">
      <w:pPr>
        <w:spacing w:line="276" w:lineRule="auto"/>
        <w:jc w:val="both"/>
      </w:pPr>
      <w:r>
        <w:lastRenderedPageBreak/>
        <w:t xml:space="preserve">       Большое значение также имеет формирование умения определять в тексте наиболее важные с содержательной точки зрения опорные слова, анализировать их структурно-смысловые связи. Следует усилить работу по формированию у обучающихся умения членить текст на смысловые части, т. е. определять не только его главную тему, но и микротемы. Нужно формировать у обучающихся умение дифференцировать информацию текста на главную и второстепенную, распознавать ее на слух. Наконец, чтобы успешно справиться с задачей, обучающиеся должны овладеть основными приемами сжатия текста.</w:t>
      </w:r>
    </w:p>
    <w:p w14:paraId="720FDC66" w14:textId="0AA85E08" w:rsidR="00AF748C" w:rsidRDefault="00AF748C" w:rsidP="00AF748C">
      <w:pPr>
        <w:spacing w:line="276" w:lineRule="auto"/>
        <w:jc w:val="both"/>
      </w:pPr>
      <w:r>
        <w:t xml:space="preserve">       Экзаменуемые не всегда логически строят текст сочинения, неправильно аргументируют ту или иную мысль; есть проблема недостаточной сформированности репродуктивных и продуктивных коммуникативных умений, недостаточного владения   умением реализовывать свой замысел в соответствующей композиционной форме, обеспечивающей смысловую цельность, связность и последовательность письменного высказывания. Сочинение-рассуждение требует постоянной работы над анализом текста. Именно систематическая работа по формированию умения анализировать текст поможет избежать допущенных в этом году ошибок. Необходимо постоянно работать над анализом текстов разного стиля, типа, жанра.</w:t>
      </w:r>
    </w:p>
    <w:p w14:paraId="65872525" w14:textId="782BFFA4" w:rsidR="00AF748C" w:rsidRDefault="00AF748C" w:rsidP="00AF748C">
      <w:pPr>
        <w:spacing w:line="276" w:lineRule="auto"/>
        <w:jc w:val="both"/>
      </w:pPr>
      <w:r>
        <w:t xml:space="preserve">       Также важно ориентироваться на формирование, развитие, проверку и оценивание </w:t>
      </w:r>
    </w:p>
    <w:p w14:paraId="0CA8F275" w14:textId="77777777" w:rsidR="00AF748C" w:rsidRDefault="00AF748C" w:rsidP="00AF748C">
      <w:pPr>
        <w:spacing w:line="276" w:lineRule="auto"/>
        <w:jc w:val="both"/>
      </w:pPr>
      <w:r>
        <w:t xml:space="preserve">не только предметных, но и метапредметных результатов, которые тесно связаны с понятием функциональной грамотности. </w:t>
      </w:r>
    </w:p>
    <w:p w14:paraId="6FE15052" w14:textId="3B7654C6" w:rsidR="0082776F" w:rsidRDefault="00AF748C" w:rsidP="00AF748C">
      <w:pPr>
        <w:spacing w:line="276" w:lineRule="auto"/>
        <w:jc w:val="both"/>
      </w:pPr>
      <w:r>
        <w:t xml:space="preserve">       Системное изучение лингвистики на деятельностной основе позволит формировать коммуникативную компетенцию школьников, в частности умение строить собственное высказывание в соответствии с заданным типом речи, при этом особое внимание нужно уделять умению аргументировать свое мнение. </w:t>
      </w:r>
    </w:p>
    <w:p w14:paraId="7B81BE81" w14:textId="77777777" w:rsidR="00AF748C" w:rsidRDefault="00AF748C" w:rsidP="00AF748C">
      <w:pPr>
        <w:spacing w:line="276" w:lineRule="auto"/>
        <w:jc w:val="both"/>
      </w:pPr>
    </w:p>
    <w:p w14:paraId="5F2CBD5F" w14:textId="137BB3CA" w:rsidR="00643A8E" w:rsidRDefault="00661C2E" w:rsidP="005D18D8">
      <w:pPr>
        <w:spacing w:after="200" w:line="276" w:lineRule="auto"/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C2786" w14:textId="05DF6079" w:rsidR="00A23C40" w:rsidRPr="00A23C40" w:rsidRDefault="005A2C32" w:rsidP="00A23C40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  <w:r w:rsidR="005D18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4D54913" w14:textId="77777777" w:rsidR="005D18D8" w:rsidRDefault="005D18D8" w:rsidP="005D18D8">
      <w:pPr>
        <w:ind w:left="1"/>
        <w:jc w:val="both"/>
        <w:rPr>
          <w:rFonts w:eastAsia="Times New Roman"/>
          <w:bCs/>
          <w:iCs/>
        </w:rPr>
      </w:pPr>
    </w:p>
    <w:p w14:paraId="6584AD30" w14:textId="5568B681" w:rsidR="00A23C40" w:rsidRPr="005D18D8" w:rsidRDefault="005D18D8" w:rsidP="00A23C40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     </w:t>
      </w:r>
      <w:r w:rsidRPr="005D18D8">
        <w:rPr>
          <w:rFonts w:eastAsia="Times New Roman"/>
          <w:bCs/>
          <w:iCs/>
        </w:rPr>
        <w:t>Анализ результатов ОГЭ по русскому языку позволяет дать следующие рекомендации по совершенствованию процесса преподавания русского языка:</w:t>
      </w:r>
      <w:r w:rsidR="00A23C40">
        <w:rPr>
          <w:rFonts w:eastAsia="Times New Roman"/>
          <w:bCs/>
          <w:iCs/>
        </w:rPr>
        <w:t xml:space="preserve"> </w:t>
      </w:r>
    </w:p>
    <w:p w14:paraId="1BCE1549" w14:textId="40B76DD0" w:rsidR="005D18D8" w:rsidRP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б</w:t>
      </w:r>
      <w:r w:rsidRPr="005D18D8">
        <w:rPr>
          <w:rFonts w:eastAsia="Times New Roman"/>
          <w:bCs/>
          <w:iCs/>
        </w:rPr>
        <w:t>олее точно следовать рекомендациям государственного образовательного стандарта и школьных программ по русскому языку. Особенно это касается разделов программ, связанных с развитием коммуникативных умений обучающих</w:t>
      </w:r>
      <w:r>
        <w:rPr>
          <w:rFonts w:eastAsia="Times New Roman"/>
          <w:bCs/>
          <w:iCs/>
        </w:rPr>
        <w:t>ся;</w:t>
      </w:r>
    </w:p>
    <w:p w14:paraId="4C1349DD" w14:textId="0E84278E" w:rsidR="005D18D8" w:rsidRP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р</w:t>
      </w:r>
      <w:r w:rsidRPr="005D18D8">
        <w:rPr>
          <w:rFonts w:eastAsia="Times New Roman"/>
          <w:bCs/>
          <w:iCs/>
        </w:rPr>
        <w:t>егулярно проводить работу по развитию устной монологической и диалогической речи учащихся; работать над развитием всех видов речевой деятельности (слушание, говорение, чтение, письмо) в их единстве и взаимосвязи, совершенствовать формы, приёмы и методы обучения. Усилить в преподавании коммуникативную и практическую направленность, осуществлять развитие всех видов речевой деятельности в их единстве и взаимосвязи</w:t>
      </w:r>
      <w:r>
        <w:rPr>
          <w:rFonts w:eastAsia="Times New Roman"/>
          <w:bCs/>
          <w:iCs/>
        </w:rPr>
        <w:t>;</w:t>
      </w:r>
    </w:p>
    <w:p w14:paraId="1B0593E8" w14:textId="24A3336E" w:rsidR="005D18D8" w:rsidRP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о</w:t>
      </w:r>
      <w:r w:rsidRPr="005D18D8">
        <w:rPr>
          <w:rFonts w:eastAsia="Times New Roman"/>
          <w:bCs/>
          <w:iCs/>
        </w:rPr>
        <w:t xml:space="preserve">беспечить обучение восприятию текста и обучение связной письменной речи путем использования современных методик и добиваться того, чтобы обучающиеся овладели </w:t>
      </w:r>
      <w:r w:rsidRPr="005D18D8">
        <w:rPr>
          <w:rFonts w:eastAsia="Times New Roman"/>
          <w:bCs/>
          <w:iCs/>
        </w:rPr>
        <w:lastRenderedPageBreak/>
        <w:t>основными функциональными стилями, типами и формами речи, необходимыми для коммуникации в современн</w:t>
      </w:r>
      <w:r>
        <w:rPr>
          <w:rFonts w:eastAsia="Times New Roman"/>
          <w:bCs/>
          <w:iCs/>
        </w:rPr>
        <w:t>ом мире;</w:t>
      </w:r>
    </w:p>
    <w:p w14:paraId="4007DEFB" w14:textId="4D169C8C" w:rsidR="005D18D8" w:rsidRP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с</w:t>
      </w:r>
      <w:r w:rsidRPr="005D18D8">
        <w:rPr>
          <w:rFonts w:eastAsia="Times New Roman"/>
          <w:bCs/>
          <w:iCs/>
        </w:rPr>
        <w:t>пособствовать освоению умений смыслового чтения и информационной переработки текстов посредством конспектирования, реферирования, составления планов, отзывов и пр.</w:t>
      </w:r>
      <w:r>
        <w:rPr>
          <w:rFonts w:eastAsia="Times New Roman"/>
          <w:bCs/>
          <w:iCs/>
        </w:rPr>
        <w:t>;</w:t>
      </w:r>
    </w:p>
    <w:p w14:paraId="090229C4" w14:textId="18491F87" w:rsidR="005D18D8" w:rsidRP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с</w:t>
      </w:r>
      <w:r w:rsidRPr="005D18D8">
        <w:rPr>
          <w:rFonts w:eastAsia="Times New Roman"/>
          <w:bCs/>
          <w:iCs/>
        </w:rPr>
        <w:t>оздавать условия для понимания учащимися ценности русского языка, понимания связи мыслительной деятельности и уровня владения языком.</w:t>
      </w:r>
    </w:p>
    <w:p w14:paraId="3308EADE" w14:textId="756A680A" w:rsidR="005D18D8" w:rsidRP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 </w:t>
      </w:r>
      <w:r w:rsidRPr="005D18D8">
        <w:t>учителям русского яз</w:t>
      </w:r>
      <w:r>
        <w:t>ыка</w:t>
      </w:r>
      <w:r w:rsidRPr="005D18D8">
        <w:t>уделять внимание формированию у учащихся орфографической зоркости.</w:t>
      </w:r>
      <w:r w:rsidRPr="005D18D8">
        <w:rPr>
          <w:rFonts w:eastAsia="Times New Roman"/>
          <w:bCs/>
          <w:iCs/>
        </w:rPr>
        <w:t xml:space="preserve"> При изучении курса русского языка в 9 классе в целом увеличить количество упражнений, направленных на анализ синтаксических явлений не только сложного, но и простого предложения, добиваться осознанного применения правил постановки знаков препинания в предложениях разных типов;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    речевой     деятельности,</w:t>
      </w:r>
      <w:r w:rsidRPr="005D18D8">
        <w:rPr>
          <w:rFonts w:eastAsia="Times New Roman"/>
          <w:bCs/>
          <w:iCs/>
        </w:rPr>
        <w:tab/>
        <w:t>добиваясь</w:t>
      </w:r>
      <w:r w:rsidRPr="005D18D8">
        <w:rPr>
          <w:rFonts w:eastAsia="Times New Roman"/>
          <w:bCs/>
          <w:iCs/>
        </w:rPr>
        <w:tab/>
        <w:t>осознанного</w:t>
      </w:r>
      <w:r w:rsidRPr="005D18D8">
        <w:rPr>
          <w:rFonts w:eastAsia="Times New Roman"/>
          <w:bCs/>
          <w:iCs/>
        </w:rPr>
        <w:tab/>
        <w:t>употребления</w:t>
      </w:r>
      <w:r w:rsidRPr="005D18D8">
        <w:rPr>
          <w:rFonts w:eastAsia="Times New Roman"/>
          <w:bCs/>
          <w:iCs/>
        </w:rPr>
        <w:tab/>
        <w:t>знаков препинания, формируя представления об их функциях в письменной ре</w:t>
      </w:r>
      <w:r>
        <w:rPr>
          <w:rFonts w:eastAsia="Times New Roman"/>
          <w:bCs/>
          <w:iCs/>
        </w:rPr>
        <w:t>чи;</w:t>
      </w:r>
    </w:p>
    <w:p w14:paraId="782715FF" w14:textId="3225268D" w:rsidR="005D18D8" w:rsidRPr="005D18D8" w:rsidRDefault="005D18D8" w:rsidP="005D18D8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н</w:t>
      </w:r>
      <w:r w:rsidRPr="005D18D8">
        <w:rPr>
          <w:rFonts w:eastAsia="Times New Roman"/>
          <w:bCs/>
          <w:iCs/>
        </w:rPr>
        <w:t>аряду с традиционными формами проверки знаний, умений и навыков обучающихся, применять тестовые формы контроля, используя проверочные тесты, схожие с КИМ, включающие различные по форме задания (с выбором ответа, с краткой записью ответа, с развернутым ответом) по всем предмет</w:t>
      </w:r>
      <w:r>
        <w:rPr>
          <w:rFonts w:eastAsia="Times New Roman"/>
          <w:bCs/>
          <w:iCs/>
        </w:rPr>
        <w:t>ам;</w:t>
      </w:r>
    </w:p>
    <w:p w14:paraId="0E83BF31" w14:textId="29EDA369" w:rsidR="005D18D8" w:rsidRDefault="005D18D8" w:rsidP="005D18D8">
      <w:pPr>
        <w:ind w:left="1"/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 ч</w:t>
      </w:r>
      <w:r w:rsidRPr="005D18D8">
        <w:rPr>
          <w:rFonts w:eastAsia="Times New Roman"/>
          <w:bCs/>
          <w:iCs/>
        </w:rPr>
        <w:t>аще практиковать написание сжатого изложения на основе аудиозаписи для отработки соответствующих навыков; усилить работу с текстом на уроках русского языка, чтобы обучающиеся понимали значение терминов «текст», «проблема», «аргумент» и могли правильно их применять, формировать умение аргументировать свои мысли и утверждени</w:t>
      </w:r>
      <w:r>
        <w:rPr>
          <w:rFonts w:eastAsia="Times New Roman"/>
          <w:bCs/>
          <w:iCs/>
        </w:rPr>
        <w:t xml:space="preserve">я; </w:t>
      </w:r>
    </w:p>
    <w:p w14:paraId="09A56A5A" w14:textId="418D9991" w:rsidR="005D18D8" w:rsidRDefault="005D18D8" w:rsidP="005D18D8">
      <w:r w:rsidRPr="005D18D8">
        <w:t>- при работе с текстом уделять внимание морфемному анализу, вопросам морфологии, структурно-семантическим</w:t>
      </w:r>
      <w:r w:rsidR="00A23C40">
        <w:t xml:space="preserve"> </w:t>
      </w:r>
      <w:r w:rsidRPr="005D18D8">
        <w:t>особенностям простых и сложных  предложений, их коммуникативным</w:t>
      </w:r>
      <w:r w:rsidR="00A23C40">
        <w:t> </w:t>
      </w:r>
      <w:r w:rsidRPr="005D18D8">
        <w:t>особенн</w:t>
      </w:r>
      <w:r w:rsidR="00A23C40">
        <w:t xml:space="preserve">остям. </w:t>
      </w:r>
      <w:r w:rsidRPr="005D18D8">
        <w:t>Систематически     отрабатывать     комплекс</w:t>
      </w:r>
      <w:r w:rsidRPr="005D18D8">
        <w:tab/>
        <w:t>умений, необходимых для написания сочинения-рассуждения по видам, включённым в демоверсию (на лингвистическую тему, по фразе из исходного текста, на морально-этическую тему</w:t>
      </w:r>
      <w:r w:rsidR="00A23C40">
        <w:t xml:space="preserve">). </w:t>
      </w:r>
    </w:p>
    <w:p w14:paraId="67185BC0" w14:textId="6DD3C1FC" w:rsidR="00A23C40" w:rsidRDefault="00A23C40" w:rsidP="00A23C40">
      <w:pPr>
        <w:widowControl w:val="0"/>
        <w:ind w:left="1" w:right="-1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ол</w:t>
      </w:r>
      <w:r>
        <w:rPr>
          <w:rFonts w:eastAsia="Times New Roman"/>
          <w:color w:val="000000"/>
          <w:spacing w:val="1"/>
        </w:rPr>
        <w:t>ьз</w:t>
      </w:r>
      <w:r>
        <w:rPr>
          <w:rFonts w:eastAsia="Times New Roman"/>
          <w:color w:val="000000"/>
        </w:rPr>
        <w:t>овать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ор</w:t>
      </w:r>
      <w:r>
        <w:rPr>
          <w:rFonts w:eastAsia="Times New Roman"/>
          <w:color w:val="000000"/>
          <w:spacing w:val="-1"/>
          <w:w w:val="99"/>
        </w:rPr>
        <w:t>г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  <w:w w:val="99"/>
        </w:rPr>
        <w:t>ц</w:t>
      </w:r>
      <w:r>
        <w:rPr>
          <w:rFonts w:eastAsia="Times New Roman"/>
          <w:color w:val="000000"/>
          <w:w w:val="99"/>
        </w:rPr>
        <w:t>ии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>обра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ел</w:t>
      </w:r>
      <w:r>
        <w:rPr>
          <w:rFonts w:eastAsia="Times New Roman"/>
          <w:color w:val="000000"/>
          <w:spacing w:val="-1"/>
          <w:w w:val="99"/>
        </w:rPr>
        <w:t>ь</w:t>
      </w:r>
      <w:r>
        <w:rPr>
          <w:rFonts w:eastAsia="Times New Roman"/>
          <w:color w:val="000000"/>
        </w:rPr>
        <w:t>ного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це</w:t>
      </w:r>
      <w:r>
        <w:rPr>
          <w:rFonts w:eastAsia="Times New Roman"/>
          <w:color w:val="000000"/>
          <w:spacing w:val="-1"/>
        </w:rPr>
        <w:t>сс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екс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оориен</w:t>
      </w:r>
      <w:r>
        <w:rPr>
          <w:rFonts w:eastAsia="Times New Roman"/>
          <w:color w:val="000000"/>
          <w:spacing w:val="1"/>
          <w:w w:val="99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рованны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д</w:t>
      </w:r>
      <w:r>
        <w:rPr>
          <w:rFonts w:eastAsia="Times New Roman"/>
          <w:color w:val="000000"/>
          <w:spacing w:val="1"/>
        </w:rPr>
        <w:t>х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д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49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от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ром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</w:rPr>
        <w:t>текст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ро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  <w:spacing w:val="3"/>
        </w:rPr>
        <w:t>я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яе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49"/>
        </w:rPr>
        <w:t xml:space="preserve"> </w:t>
      </w:r>
      <w:r>
        <w:rPr>
          <w:rFonts w:eastAsia="Times New Roman"/>
          <w:color w:val="000000"/>
        </w:rPr>
        <w:t>выс</w:t>
      </w:r>
      <w:r>
        <w:rPr>
          <w:rFonts w:eastAsia="Times New Roman"/>
          <w:color w:val="000000"/>
          <w:spacing w:val="1"/>
          <w:w w:val="99"/>
        </w:rPr>
        <w:t>ш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49"/>
        </w:rPr>
        <w:t xml:space="preserve"> 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дак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ической</w:t>
      </w:r>
      <w:r>
        <w:rPr>
          <w:rFonts w:eastAsia="Times New Roman"/>
          <w:color w:val="000000"/>
          <w:spacing w:val="48"/>
        </w:rPr>
        <w:t xml:space="preserve"> </w:t>
      </w:r>
      <w:r>
        <w:rPr>
          <w:rFonts w:eastAsia="Times New Roman"/>
          <w:color w:val="000000"/>
        </w:rPr>
        <w:t>ед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ни</w:t>
      </w:r>
      <w:r>
        <w:rPr>
          <w:rFonts w:eastAsia="Times New Roman"/>
          <w:color w:val="000000"/>
          <w:spacing w:val="1"/>
        </w:rPr>
        <w:t>ц</w:t>
      </w:r>
      <w:r>
        <w:rPr>
          <w:rFonts w:eastAsia="Times New Roman"/>
          <w:color w:val="000000"/>
        </w:rPr>
        <w:t>ей;</w:t>
      </w:r>
      <w:r>
        <w:rPr>
          <w:rFonts w:eastAsia="Times New Roman"/>
          <w:color w:val="000000"/>
          <w:spacing w:val="49"/>
        </w:rPr>
        <w:t xml:space="preserve"> </w:t>
      </w:r>
      <w:r>
        <w:rPr>
          <w:rFonts w:eastAsia="Times New Roman"/>
          <w:color w:val="000000"/>
        </w:rPr>
        <w:t>рабо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</w:rPr>
        <w:t>текстом до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ж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78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редварят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78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стемо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79"/>
        </w:rPr>
        <w:t xml:space="preserve"> </w:t>
      </w:r>
      <w:proofErr w:type="spellStart"/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ред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екс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овых</w:t>
      </w:r>
      <w:proofErr w:type="spellEnd"/>
      <w:r>
        <w:rPr>
          <w:rFonts w:eastAsia="Times New Roman"/>
          <w:color w:val="000000"/>
          <w:spacing w:val="80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80"/>
        </w:rPr>
        <w:t xml:space="preserve"> </w:t>
      </w:r>
      <w:proofErr w:type="spellStart"/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осле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екс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овых</w:t>
      </w:r>
      <w:proofErr w:type="spellEnd"/>
      <w:r>
        <w:rPr>
          <w:rFonts w:eastAsia="Times New Roman"/>
          <w:color w:val="000000"/>
          <w:spacing w:val="78"/>
        </w:rPr>
        <w:t xml:space="preserve"> </w:t>
      </w:r>
      <w:r>
        <w:rPr>
          <w:rFonts w:eastAsia="Times New Roman"/>
          <w:color w:val="000000"/>
          <w:spacing w:val="8"/>
          <w:w w:val="99"/>
        </w:rPr>
        <w:t>з</w:t>
      </w:r>
      <w:r>
        <w:rPr>
          <w:rFonts w:eastAsia="Times New Roman"/>
          <w:color w:val="000000"/>
        </w:rPr>
        <w:t>адан</w:t>
      </w:r>
      <w:r>
        <w:rPr>
          <w:rFonts w:eastAsia="Times New Roman"/>
          <w:color w:val="000000"/>
          <w:spacing w:val="1"/>
        </w:rPr>
        <w:t>ий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о</w:t>
      </w:r>
      <w:r w:rsidR="006C660B">
        <w:rPr>
          <w:rFonts w:eastAsia="Times New Roman"/>
          <w:color w:val="000000"/>
          <w:spacing w:val="79"/>
        </w:rPr>
        <w:t> 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-2"/>
          <w:w w:val="99"/>
        </w:rPr>
        <w:t>л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т</w:t>
      </w:r>
      <w:r w:rsidR="006C660B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со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дать</w:t>
      </w:r>
      <w:r w:rsidR="006C660B">
        <w:rPr>
          <w:rFonts w:eastAsia="Times New Roman"/>
          <w:color w:val="000000"/>
          <w:spacing w:val="96"/>
        </w:rPr>
        <w:t> </w:t>
      </w:r>
      <w:r>
        <w:rPr>
          <w:rFonts w:eastAsia="Times New Roman"/>
          <w:color w:val="000000"/>
        </w:rPr>
        <w:t>у</w:t>
      </w:r>
      <w:r w:rsidR="006C660B">
        <w:rPr>
          <w:rFonts w:eastAsia="Times New Roman"/>
          <w:color w:val="000000"/>
          <w:spacing w:val="87"/>
        </w:rPr>
        <w:t> </w:t>
      </w:r>
      <w:r>
        <w:rPr>
          <w:rFonts w:eastAsia="Times New Roman"/>
          <w:color w:val="000000"/>
        </w:rPr>
        <w:t>школ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ов</w:t>
      </w:r>
      <w:r w:rsidR="006C660B">
        <w:rPr>
          <w:rFonts w:eastAsia="Times New Roman"/>
          <w:color w:val="000000"/>
          <w:spacing w:val="91"/>
        </w:rPr>
        <w:t> 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рав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ьн</w:t>
      </w:r>
      <w:r>
        <w:rPr>
          <w:rFonts w:eastAsia="Times New Roman"/>
          <w:color w:val="000000"/>
        </w:rPr>
        <w:t>ое</w:t>
      </w:r>
      <w:r w:rsidR="006C660B">
        <w:rPr>
          <w:rFonts w:eastAsia="Times New Roman"/>
          <w:color w:val="000000"/>
          <w:spacing w:val="90"/>
        </w:rPr>
        <w:t> 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редс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вл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1"/>
        </w:rPr>
        <w:t>ни</w:t>
      </w:r>
      <w:r>
        <w:rPr>
          <w:rFonts w:eastAsia="Times New Roman"/>
          <w:color w:val="000000"/>
        </w:rPr>
        <w:t>е</w:t>
      </w:r>
      <w:r w:rsidR="006C660B">
        <w:rPr>
          <w:rFonts w:eastAsia="Times New Roman"/>
          <w:color w:val="000000"/>
          <w:spacing w:val="92"/>
        </w:rPr>
        <w:t> </w:t>
      </w:r>
      <w:r>
        <w:rPr>
          <w:rFonts w:eastAsia="Times New Roman"/>
          <w:color w:val="000000"/>
        </w:rPr>
        <w:t>о</w:t>
      </w:r>
      <w:r w:rsidR="006C660B">
        <w:rPr>
          <w:rFonts w:eastAsia="Times New Roman"/>
          <w:color w:val="000000"/>
          <w:spacing w:val="94"/>
        </w:rPr>
        <w:t> </w:t>
      </w:r>
      <w:proofErr w:type="gramStart"/>
      <w:r>
        <w:rPr>
          <w:rFonts w:eastAsia="Times New Roman"/>
          <w:color w:val="000000"/>
        </w:rPr>
        <w:t>много</w:t>
      </w:r>
      <w:r>
        <w:rPr>
          <w:rFonts w:eastAsia="Times New Roman"/>
          <w:color w:val="000000"/>
          <w:spacing w:val="3"/>
        </w:rPr>
        <w:t>ф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</w:rPr>
        <w:t>нкциональ</w:t>
      </w:r>
      <w:r w:rsidR="006C660B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и</w:t>
      </w:r>
      <w:proofErr w:type="spellEnd"/>
      <w:proofErr w:type="gramEnd"/>
      <w:r>
        <w:rPr>
          <w:rFonts w:eastAsia="Times New Roman"/>
          <w:color w:val="000000"/>
          <w:spacing w:val="91"/>
        </w:rPr>
        <w:t xml:space="preserve"> 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ыково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о яв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 xml:space="preserve">я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 xml:space="preserve">ак 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рам</w:t>
      </w:r>
      <w:r>
        <w:rPr>
          <w:rFonts w:eastAsia="Times New Roman"/>
          <w:color w:val="000000"/>
          <w:spacing w:val="-1"/>
        </w:rPr>
        <w:t>ма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че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 xml:space="preserve">о,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ом</w:t>
      </w:r>
      <w:r>
        <w:rPr>
          <w:rFonts w:eastAsia="Times New Roman"/>
          <w:color w:val="000000"/>
          <w:spacing w:val="4"/>
        </w:rPr>
        <w:t>м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</w:rPr>
        <w:t>ника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ого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эс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иче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кого фак</w:t>
      </w:r>
      <w:r>
        <w:rPr>
          <w:rFonts w:eastAsia="Times New Roman"/>
          <w:color w:val="000000"/>
          <w:spacing w:val="1"/>
          <w:w w:val="99"/>
        </w:rPr>
        <w:t>т</w:t>
      </w:r>
      <w:r>
        <w:rPr>
          <w:rFonts w:eastAsia="Times New Roman"/>
          <w:color w:val="000000"/>
        </w:rPr>
        <w:t>а;</w:t>
      </w:r>
    </w:p>
    <w:p w14:paraId="2C84B57C" w14:textId="25666D6F" w:rsidR="00A23C40" w:rsidRDefault="00A23C40" w:rsidP="00A23C40">
      <w:pPr>
        <w:widowControl w:val="0"/>
        <w:ind w:left="1" w:right="-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од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отовке</w:t>
      </w:r>
      <w:r>
        <w:rPr>
          <w:rFonts w:eastAsia="Times New Roman"/>
          <w:color w:val="000000"/>
          <w:spacing w:val="83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щ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82"/>
        </w:rPr>
        <w:t xml:space="preserve"> </w:t>
      </w:r>
      <w:r>
        <w:rPr>
          <w:rFonts w:eastAsia="Times New Roman"/>
          <w:color w:val="000000"/>
        </w:rPr>
        <w:t>эк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ам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3"/>
        </w:rPr>
        <w:t>н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ра</w:t>
      </w:r>
      <w:r>
        <w:rPr>
          <w:rFonts w:eastAsia="Times New Roman"/>
          <w:color w:val="000000"/>
          <w:w w:val="99"/>
        </w:rPr>
        <w:t>ть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82"/>
        </w:rPr>
        <w:t xml:space="preserve"> </w:t>
      </w:r>
      <w:r>
        <w:rPr>
          <w:rFonts w:eastAsia="Times New Roman"/>
          <w:color w:val="000000"/>
        </w:rPr>
        <w:t>ак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ивно</w:t>
      </w:r>
      <w:r>
        <w:rPr>
          <w:rFonts w:eastAsia="Times New Roman"/>
          <w:color w:val="000000"/>
          <w:spacing w:val="82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пол</w:t>
      </w:r>
      <w:r>
        <w:rPr>
          <w:rFonts w:eastAsia="Times New Roman"/>
          <w:color w:val="000000"/>
          <w:spacing w:val="1"/>
          <w:w w:val="99"/>
        </w:rPr>
        <w:t>ьз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w w:val="99"/>
        </w:rPr>
        <w:t>ть</w:t>
      </w:r>
      <w:r>
        <w:rPr>
          <w:rFonts w:eastAsia="Times New Roman"/>
          <w:color w:val="000000"/>
          <w:spacing w:val="82"/>
        </w:rPr>
        <w:t xml:space="preserve"> </w:t>
      </w:r>
      <w:r>
        <w:rPr>
          <w:rFonts w:eastAsia="Times New Roman"/>
          <w:color w:val="000000"/>
        </w:rPr>
        <w:t>мат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2"/>
          <w:w w:val="99"/>
        </w:rPr>
        <w:t>л</w:t>
      </w:r>
      <w:r>
        <w:rPr>
          <w:rFonts w:eastAsia="Times New Roman"/>
          <w:color w:val="000000"/>
        </w:rPr>
        <w:t>ы от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рыто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о ба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2"/>
        </w:rPr>
        <w:t>к</w:t>
      </w:r>
      <w:r>
        <w:rPr>
          <w:rFonts w:eastAsia="Times New Roman"/>
          <w:color w:val="000000"/>
        </w:rPr>
        <w:t>а зад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-1"/>
          <w:w w:val="99"/>
        </w:rPr>
        <w:t>ни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</w:rPr>
        <w:t xml:space="preserve"> ОГ</w:t>
      </w:r>
      <w:r>
        <w:rPr>
          <w:rFonts w:eastAsia="Times New Roman"/>
          <w:color w:val="000000"/>
          <w:w w:val="99"/>
        </w:rPr>
        <w:t>Э</w:t>
      </w:r>
      <w:r>
        <w:rPr>
          <w:rFonts w:eastAsia="Times New Roman"/>
          <w:color w:val="000000"/>
        </w:rPr>
        <w:t>, о</w:t>
      </w:r>
      <w:r>
        <w:rPr>
          <w:rFonts w:eastAsia="Times New Roman"/>
          <w:color w:val="000000"/>
          <w:spacing w:val="4"/>
          <w:w w:val="99"/>
        </w:rPr>
        <w:t>п</w:t>
      </w:r>
      <w:r>
        <w:rPr>
          <w:rFonts w:eastAsia="Times New Roman"/>
          <w:color w:val="000000"/>
          <w:spacing w:val="-7"/>
        </w:rPr>
        <w:t>у</w:t>
      </w:r>
      <w:r>
        <w:rPr>
          <w:rFonts w:eastAsia="Times New Roman"/>
          <w:color w:val="000000"/>
        </w:rPr>
        <w:t>бл</w:t>
      </w:r>
      <w:r>
        <w:rPr>
          <w:rFonts w:eastAsia="Times New Roman"/>
          <w:color w:val="000000"/>
          <w:spacing w:val="1"/>
        </w:rPr>
        <w:t>ик</w:t>
      </w:r>
      <w:r>
        <w:rPr>
          <w:rFonts w:eastAsia="Times New Roman"/>
          <w:color w:val="000000"/>
        </w:rPr>
        <w:t>ован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ые на оф</w:t>
      </w:r>
      <w:r>
        <w:rPr>
          <w:rFonts w:eastAsia="Times New Roman"/>
          <w:color w:val="000000"/>
          <w:spacing w:val="1"/>
        </w:rPr>
        <w:t>ици</w:t>
      </w:r>
      <w:r>
        <w:rPr>
          <w:rFonts w:eastAsia="Times New Roman"/>
          <w:color w:val="000000"/>
        </w:rPr>
        <w:t>ал</w:t>
      </w:r>
      <w:r>
        <w:rPr>
          <w:rFonts w:eastAsia="Times New Roman"/>
          <w:color w:val="000000"/>
          <w:spacing w:val="-1"/>
        </w:rPr>
        <w:t>ь</w:t>
      </w:r>
      <w:r>
        <w:rPr>
          <w:rFonts w:eastAsia="Times New Roman"/>
          <w:color w:val="000000"/>
        </w:rPr>
        <w:t xml:space="preserve">ном </w:t>
      </w:r>
      <w:r>
        <w:rPr>
          <w:rFonts w:eastAsia="Times New Roman"/>
          <w:color w:val="000000"/>
          <w:spacing w:val="-1"/>
        </w:rPr>
        <w:t>са</w:t>
      </w:r>
      <w:r>
        <w:rPr>
          <w:rFonts w:eastAsia="Times New Roman"/>
          <w:color w:val="000000"/>
          <w:spacing w:val="1"/>
        </w:rPr>
        <w:t>й</w:t>
      </w:r>
      <w:r>
        <w:rPr>
          <w:rFonts w:eastAsia="Times New Roman"/>
          <w:color w:val="000000"/>
          <w:spacing w:val="-1"/>
          <w:w w:val="99"/>
        </w:rPr>
        <w:t>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ФИ</w:t>
      </w:r>
      <w:r>
        <w:rPr>
          <w:rFonts w:eastAsia="Times New Roman"/>
          <w:color w:val="000000"/>
          <w:spacing w:val="-1"/>
        </w:rPr>
        <w:t>П</w:t>
      </w:r>
      <w:r>
        <w:rPr>
          <w:rFonts w:eastAsia="Times New Roman"/>
          <w:color w:val="000000"/>
        </w:rPr>
        <w:t>И;</w:t>
      </w:r>
    </w:p>
    <w:p w14:paraId="7A331CA0" w14:textId="1EF6F8E8" w:rsidR="00A23C40" w:rsidRDefault="00A23C40" w:rsidP="00A23C40">
      <w:pPr>
        <w:widowControl w:val="0"/>
        <w:ind w:left="1" w:right="-5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- в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едрять</w:t>
      </w:r>
      <w:r>
        <w:rPr>
          <w:rFonts w:eastAsia="Times New Roman"/>
          <w:color w:val="000000"/>
          <w:spacing w:val="138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38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3"/>
          <w:w w:val="99"/>
        </w:rPr>
        <w:t>н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37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ро</w:t>
      </w:r>
      <w:r>
        <w:rPr>
          <w:rFonts w:eastAsia="Times New Roman"/>
          <w:color w:val="000000"/>
          <w:spacing w:val="1"/>
          <w:w w:val="99"/>
        </w:rPr>
        <w:t>ц</w:t>
      </w:r>
      <w:r>
        <w:rPr>
          <w:rFonts w:eastAsia="Times New Roman"/>
          <w:color w:val="000000"/>
        </w:rPr>
        <w:t>есс</w:t>
      </w:r>
      <w:r>
        <w:rPr>
          <w:rFonts w:eastAsia="Times New Roman"/>
          <w:color w:val="000000"/>
          <w:spacing w:val="135"/>
        </w:rPr>
        <w:t xml:space="preserve"> </w:t>
      </w:r>
      <w:r>
        <w:rPr>
          <w:rFonts w:eastAsia="Times New Roman"/>
          <w:color w:val="000000"/>
        </w:rPr>
        <w:t>ра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ообра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ные</w:t>
      </w:r>
      <w:r>
        <w:rPr>
          <w:rFonts w:eastAsia="Times New Roman"/>
          <w:color w:val="000000"/>
          <w:spacing w:val="135"/>
        </w:rPr>
        <w:t xml:space="preserve"> </w:t>
      </w:r>
      <w:r>
        <w:rPr>
          <w:rFonts w:eastAsia="Times New Roman"/>
          <w:color w:val="000000"/>
        </w:rPr>
        <w:t>виды</w:t>
      </w:r>
      <w:r>
        <w:rPr>
          <w:rFonts w:eastAsia="Times New Roman"/>
          <w:color w:val="000000"/>
          <w:spacing w:val="136"/>
        </w:rPr>
        <w:t xml:space="preserve"> 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ыково</w:t>
      </w:r>
      <w:r>
        <w:rPr>
          <w:rFonts w:eastAsia="Times New Roman"/>
          <w:color w:val="000000"/>
          <w:spacing w:val="-1"/>
        </w:rPr>
        <w:t>г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36"/>
        </w:rPr>
        <w:t xml:space="preserve"> </w:t>
      </w:r>
      <w:r>
        <w:rPr>
          <w:rFonts w:eastAsia="Times New Roman"/>
          <w:color w:val="000000"/>
        </w:rPr>
        <w:t>анал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135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38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чё</w:t>
      </w:r>
      <w:r>
        <w:rPr>
          <w:rFonts w:eastAsia="Times New Roman"/>
          <w:color w:val="000000"/>
        </w:rPr>
        <w:t>том с</w:t>
      </w:r>
      <w:r>
        <w:rPr>
          <w:rFonts w:eastAsia="Times New Roman"/>
          <w:color w:val="000000"/>
          <w:spacing w:val="-1"/>
        </w:rPr>
        <w:t>ем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че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арактер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 xml:space="preserve"> я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ыкового яв</w:t>
      </w:r>
      <w:r>
        <w:rPr>
          <w:rFonts w:eastAsia="Times New Roman"/>
          <w:color w:val="000000"/>
          <w:spacing w:val="-2"/>
        </w:rPr>
        <w:t>л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1"/>
        </w:rPr>
        <w:t>ни</w:t>
      </w:r>
      <w:r>
        <w:rPr>
          <w:rFonts w:eastAsia="Times New Roman"/>
          <w:color w:val="000000"/>
        </w:rPr>
        <w:t>я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его </w:t>
      </w:r>
      <w:r>
        <w:rPr>
          <w:rFonts w:eastAsia="Times New Roman"/>
          <w:color w:val="000000"/>
          <w:spacing w:val="2"/>
        </w:rPr>
        <w:t>ф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</w:rPr>
        <w:t>нкцио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</w:rPr>
        <w:t>л</w:t>
      </w:r>
      <w:r>
        <w:rPr>
          <w:rFonts w:eastAsia="Times New Roman"/>
          <w:color w:val="000000"/>
        </w:rPr>
        <w:t>ьн</w:t>
      </w:r>
      <w:r>
        <w:rPr>
          <w:rFonts w:eastAsia="Times New Roman"/>
          <w:color w:val="000000"/>
          <w:spacing w:val="-1"/>
        </w:rPr>
        <w:t>ы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особен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w w:val="99"/>
        </w:rPr>
        <w:t>о</w:t>
      </w:r>
      <w:r>
        <w:rPr>
          <w:rFonts w:eastAsia="Times New Roman"/>
          <w:color w:val="000000"/>
        </w:rPr>
        <w:t>сте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</w:rPr>
        <w:t>;</w:t>
      </w:r>
    </w:p>
    <w:p w14:paraId="15DE2A60" w14:textId="49FADBB9" w:rsidR="00A23C40" w:rsidRDefault="00A23C40" w:rsidP="00A23C40">
      <w:pPr>
        <w:widowControl w:val="0"/>
        <w:ind w:left="1" w:right="-1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ш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w w:val="99"/>
        </w:rPr>
        <w:t>о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67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л</w:t>
      </w:r>
      <w:r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ть</w:t>
      </w:r>
      <w:r>
        <w:rPr>
          <w:rFonts w:eastAsia="Times New Roman"/>
          <w:color w:val="000000"/>
          <w:spacing w:val="67"/>
        </w:rPr>
        <w:t xml:space="preserve"> </w:t>
      </w:r>
      <w:r>
        <w:rPr>
          <w:rFonts w:eastAsia="Times New Roman"/>
          <w:color w:val="000000"/>
        </w:rPr>
        <w:t>современ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ые</w:t>
      </w:r>
      <w:r>
        <w:rPr>
          <w:rFonts w:eastAsia="Times New Roman"/>
          <w:color w:val="000000"/>
          <w:spacing w:val="65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ед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</w:rPr>
        <w:t>гог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ческ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66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68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формац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онные</w:t>
      </w:r>
      <w:r>
        <w:rPr>
          <w:rFonts w:eastAsia="Times New Roman"/>
          <w:color w:val="000000"/>
          <w:spacing w:val="66"/>
        </w:rPr>
        <w:t xml:space="preserve"> 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  <w:w w:val="99"/>
        </w:rPr>
        <w:t>г</w:t>
      </w:r>
      <w:r>
        <w:rPr>
          <w:rFonts w:eastAsia="Times New Roman"/>
          <w:color w:val="000000"/>
          <w:w w:val="99"/>
        </w:rPr>
        <w:t>ии</w:t>
      </w:r>
      <w:r>
        <w:rPr>
          <w:rFonts w:eastAsia="Times New Roman"/>
          <w:color w:val="000000"/>
          <w:spacing w:val="67"/>
        </w:rPr>
        <w:t xml:space="preserve"> </w:t>
      </w:r>
      <w:r>
        <w:rPr>
          <w:rFonts w:eastAsia="Times New Roman"/>
          <w:color w:val="000000"/>
        </w:rPr>
        <w:t xml:space="preserve">в 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ода</w:t>
      </w:r>
      <w:r>
        <w:rPr>
          <w:rFonts w:eastAsia="Times New Roman"/>
          <w:color w:val="000000"/>
          <w:w w:val="99"/>
        </w:rPr>
        <w:t>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92"/>
        </w:rPr>
        <w:t xml:space="preserve"> 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</w:rPr>
        <w:t>сско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91"/>
        </w:rPr>
        <w:t xml:space="preserve"> 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ыка</w:t>
      </w:r>
      <w:r>
        <w:rPr>
          <w:rFonts w:eastAsia="Times New Roman"/>
          <w:color w:val="000000"/>
          <w:spacing w:val="90"/>
        </w:rPr>
        <w:t xml:space="preserve"> </w:t>
      </w:r>
      <w:r>
        <w:rPr>
          <w:rFonts w:eastAsia="Times New Roman"/>
          <w:color w:val="000000"/>
          <w:w w:val="99"/>
        </w:rPr>
        <w:t>в</w:t>
      </w:r>
      <w:r>
        <w:rPr>
          <w:rFonts w:eastAsia="Times New Roman"/>
          <w:color w:val="000000"/>
          <w:spacing w:val="91"/>
        </w:rPr>
        <w:t xml:space="preserve"> </w:t>
      </w:r>
      <w:r>
        <w:rPr>
          <w:rFonts w:eastAsia="Times New Roman"/>
          <w:color w:val="000000"/>
          <w:spacing w:val="1"/>
        </w:rPr>
        <w:t>ц</w:t>
      </w:r>
      <w:r>
        <w:rPr>
          <w:rFonts w:eastAsia="Times New Roman"/>
          <w:color w:val="000000"/>
        </w:rPr>
        <w:t>елях</w:t>
      </w:r>
      <w:r>
        <w:rPr>
          <w:rFonts w:eastAsia="Times New Roman"/>
          <w:color w:val="000000"/>
          <w:spacing w:val="92"/>
        </w:rPr>
        <w:t xml:space="preserve"> </w:t>
      </w:r>
      <w:r>
        <w:rPr>
          <w:rFonts w:eastAsia="Times New Roman"/>
          <w:color w:val="000000"/>
        </w:rPr>
        <w:t>оп</w:t>
      </w:r>
      <w:r>
        <w:rPr>
          <w:rFonts w:eastAsia="Times New Roman"/>
          <w:color w:val="000000"/>
          <w:spacing w:val="-1"/>
          <w:w w:val="99"/>
        </w:rPr>
        <w:t>т</w:t>
      </w:r>
      <w:r>
        <w:rPr>
          <w:rFonts w:eastAsia="Times New Roman"/>
          <w:color w:val="000000"/>
        </w:rPr>
        <w:t>ими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</w:rPr>
        <w:t>ц</w:t>
      </w:r>
      <w:r>
        <w:rPr>
          <w:rFonts w:eastAsia="Times New Roman"/>
          <w:color w:val="000000"/>
        </w:rPr>
        <w:t>ии</w:t>
      </w:r>
      <w:r>
        <w:rPr>
          <w:rFonts w:eastAsia="Times New Roman"/>
          <w:color w:val="000000"/>
          <w:spacing w:val="90"/>
        </w:rPr>
        <w:t xml:space="preserve"> </w:t>
      </w:r>
      <w:r>
        <w:rPr>
          <w:rFonts w:eastAsia="Times New Roman"/>
          <w:color w:val="000000"/>
        </w:rPr>
        <w:t>про</w:t>
      </w:r>
      <w:r>
        <w:rPr>
          <w:rFonts w:eastAsia="Times New Roman"/>
          <w:color w:val="000000"/>
          <w:spacing w:val="1"/>
        </w:rPr>
        <w:t>ц</w:t>
      </w:r>
      <w:r>
        <w:rPr>
          <w:rFonts w:eastAsia="Times New Roman"/>
          <w:color w:val="000000"/>
        </w:rPr>
        <w:t>ес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90"/>
        </w:rPr>
        <w:t xml:space="preserve"> </w:t>
      </w:r>
      <w:r>
        <w:rPr>
          <w:rFonts w:eastAsia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-2"/>
        </w:rPr>
        <w:t>у</w:t>
      </w:r>
      <w:r>
        <w:rPr>
          <w:rFonts w:eastAsia="Times New Roman"/>
          <w:color w:val="000000"/>
        </w:rPr>
        <w:t>чения</w:t>
      </w:r>
      <w:r>
        <w:rPr>
          <w:rFonts w:eastAsia="Times New Roman"/>
          <w:color w:val="000000"/>
          <w:spacing w:val="91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92"/>
        </w:rPr>
        <w:t xml:space="preserve"> </w:t>
      </w:r>
      <w:r>
        <w:rPr>
          <w:rFonts w:eastAsia="Times New Roman"/>
          <w:color w:val="000000"/>
        </w:rPr>
        <w:t>акт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-2"/>
        </w:rPr>
        <w:t>в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  <w:w w:val="99"/>
        </w:rPr>
        <w:t>ци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 xml:space="preserve"> с</w:t>
      </w:r>
      <w:r>
        <w:rPr>
          <w:rFonts w:eastAsia="Times New Roman"/>
          <w:color w:val="000000"/>
          <w:spacing w:val="-1"/>
        </w:rPr>
        <w:t>ам</w:t>
      </w:r>
      <w:r>
        <w:rPr>
          <w:rFonts w:eastAsia="Times New Roman"/>
          <w:color w:val="000000"/>
        </w:rPr>
        <w:t>остоятел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оз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ав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тель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дея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ел</w:t>
      </w:r>
      <w:r>
        <w:rPr>
          <w:rFonts w:eastAsia="Times New Roman"/>
          <w:color w:val="000000"/>
          <w:spacing w:val="1"/>
        </w:rPr>
        <w:t>ьн</w:t>
      </w:r>
      <w:r>
        <w:rPr>
          <w:rFonts w:eastAsia="Times New Roman"/>
          <w:color w:val="000000"/>
        </w:rPr>
        <w:t>ос</w:t>
      </w:r>
      <w:r>
        <w:rPr>
          <w:rFonts w:eastAsia="Times New Roman"/>
          <w:color w:val="000000"/>
          <w:spacing w:val="-2"/>
          <w:w w:val="99"/>
        </w:rPr>
        <w:t>т</w:t>
      </w:r>
      <w:r>
        <w:rPr>
          <w:rFonts w:eastAsia="Times New Roman"/>
          <w:color w:val="000000"/>
        </w:rPr>
        <w:t>и о</w:t>
      </w:r>
      <w:r>
        <w:rPr>
          <w:rFonts w:eastAsia="Times New Roman"/>
          <w:color w:val="000000"/>
          <w:spacing w:val="3"/>
        </w:rPr>
        <w:t>б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ч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w w:val="99"/>
        </w:rPr>
        <w:t>ющ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ся;</w:t>
      </w:r>
    </w:p>
    <w:p w14:paraId="37439BFC" w14:textId="1FA4A15E" w:rsidR="005D18D8" w:rsidRPr="006B39D5" w:rsidRDefault="00A23C40" w:rsidP="006B39D5">
      <w:pPr>
        <w:widowControl w:val="0"/>
        <w:ind w:left="1" w:right="-1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ор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овыв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ть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/>
          <w:color w:val="000000"/>
        </w:rPr>
        <w:t>деятел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ост</w:t>
      </w:r>
      <w:r>
        <w:rPr>
          <w:rFonts w:eastAsia="Times New Roman"/>
          <w:color w:val="000000"/>
          <w:w w:val="99"/>
        </w:rPr>
        <w:t>ь</w:t>
      </w:r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-1"/>
        </w:rPr>
        <w:t>ча</w:t>
      </w:r>
      <w:r>
        <w:rPr>
          <w:rFonts w:eastAsia="Times New Roman"/>
          <w:color w:val="000000"/>
          <w:w w:val="99"/>
        </w:rPr>
        <w:t>щ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ся,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1"/>
        </w:rPr>
        <w:t>ц</w:t>
      </w:r>
      <w:r>
        <w:rPr>
          <w:rFonts w:eastAsia="Times New Roman"/>
          <w:color w:val="000000"/>
        </w:rPr>
        <w:t>ел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4"/>
        </w:rPr>
        <w:t>н</w:t>
      </w:r>
      <w:r>
        <w:rPr>
          <w:rFonts w:eastAsia="Times New Roman"/>
          <w:color w:val="000000"/>
          <w:spacing w:val="-7"/>
        </w:rPr>
        <w:t>у</w:t>
      </w:r>
      <w:r>
        <w:rPr>
          <w:rFonts w:eastAsia="Times New Roman"/>
          <w:color w:val="000000"/>
          <w:w w:val="99"/>
        </w:rPr>
        <w:t>ю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форм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рован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авыка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-1"/>
        </w:rPr>
        <w:t>че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1"/>
          <w:w w:val="99"/>
        </w:rPr>
        <w:t>г</w:t>
      </w:r>
      <w:r>
        <w:rPr>
          <w:rFonts w:eastAsia="Times New Roman"/>
          <w:color w:val="000000"/>
        </w:rPr>
        <w:t>о самоко</w:t>
      </w:r>
      <w:r>
        <w:rPr>
          <w:rFonts w:eastAsia="Times New Roman"/>
          <w:color w:val="000000"/>
          <w:w w:val="99"/>
        </w:rPr>
        <w:t>нт</w:t>
      </w:r>
      <w:r>
        <w:rPr>
          <w:rFonts w:eastAsia="Times New Roman"/>
          <w:color w:val="000000"/>
        </w:rPr>
        <w:t>роля,</w:t>
      </w:r>
      <w:r>
        <w:rPr>
          <w:rFonts w:eastAsia="Times New Roman"/>
          <w:color w:val="000000"/>
          <w:spacing w:val="144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42"/>
        </w:rPr>
        <w:t xml:space="preserve"> 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ал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рова</w:t>
      </w:r>
      <w:r>
        <w:rPr>
          <w:rFonts w:eastAsia="Times New Roman"/>
          <w:color w:val="000000"/>
          <w:w w:val="99"/>
        </w:rPr>
        <w:t>ть</w:t>
      </w:r>
      <w:r>
        <w:rPr>
          <w:rFonts w:eastAsia="Times New Roman"/>
          <w:color w:val="000000"/>
          <w:spacing w:val="139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40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рр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рова</w:t>
      </w:r>
      <w:r>
        <w:rPr>
          <w:rFonts w:eastAsia="Times New Roman"/>
          <w:color w:val="000000"/>
          <w:w w:val="99"/>
        </w:rPr>
        <w:t>ть</w:t>
      </w:r>
      <w:r>
        <w:rPr>
          <w:rFonts w:eastAsia="Times New Roman"/>
          <w:color w:val="000000"/>
          <w:spacing w:val="142"/>
        </w:rPr>
        <w:t xml:space="preserve"> </w:t>
      </w:r>
      <w:r>
        <w:rPr>
          <w:rFonts w:eastAsia="Times New Roman"/>
          <w:color w:val="000000"/>
        </w:rPr>
        <w:t>свои</w:t>
      </w:r>
      <w:r>
        <w:rPr>
          <w:rFonts w:eastAsia="Times New Roman"/>
          <w:color w:val="000000"/>
          <w:spacing w:val="141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ые</w:t>
      </w:r>
      <w:r>
        <w:rPr>
          <w:rFonts w:eastAsia="Times New Roman"/>
          <w:color w:val="000000"/>
          <w:spacing w:val="140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40"/>
        </w:rPr>
        <w:t xml:space="preserve"> </w:t>
      </w:r>
      <w:r>
        <w:rPr>
          <w:rFonts w:eastAsia="Times New Roman"/>
          <w:color w:val="000000"/>
          <w:spacing w:val="1"/>
        </w:rPr>
        <w:t>пи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ь</w:t>
      </w:r>
      <w:r>
        <w:rPr>
          <w:rFonts w:eastAsia="Times New Roman"/>
          <w:color w:val="000000"/>
        </w:rPr>
        <w:t>ме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ые выска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ыв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w w:val="99"/>
        </w:rPr>
        <w:t>ни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65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64"/>
        </w:rPr>
        <w:t xml:space="preserve"> </w:t>
      </w:r>
      <w:r>
        <w:rPr>
          <w:rFonts w:eastAsia="Times New Roman"/>
          <w:color w:val="000000"/>
        </w:rPr>
        <w:t>соот</w:t>
      </w:r>
      <w:r>
        <w:rPr>
          <w:rFonts w:eastAsia="Times New Roman"/>
          <w:color w:val="000000"/>
          <w:spacing w:val="1"/>
        </w:rPr>
        <w:t>в</w:t>
      </w:r>
      <w:r>
        <w:rPr>
          <w:rFonts w:eastAsia="Times New Roman"/>
          <w:color w:val="000000"/>
        </w:rPr>
        <w:t>етств</w:t>
      </w:r>
      <w:r>
        <w:rPr>
          <w:rFonts w:eastAsia="Times New Roman"/>
          <w:color w:val="000000"/>
          <w:w w:val="99"/>
        </w:rPr>
        <w:t>ии</w:t>
      </w:r>
      <w:r>
        <w:rPr>
          <w:rFonts w:eastAsia="Times New Roman"/>
          <w:color w:val="000000"/>
          <w:spacing w:val="66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63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орма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65"/>
        </w:rPr>
        <w:t xml:space="preserve"> </w:t>
      </w:r>
      <w:r>
        <w:rPr>
          <w:rFonts w:eastAsia="Times New Roman"/>
          <w:color w:val="000000"/>
        </w:rPr>
        <w:t>совр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ого</w:t>
      </w:r>
      <w:r>
        <w:rPr>
          <w:rFonts w:eastAsia="Times New Roman"/>
          <w:color w:val="000000"/>
          <w:spacing w:val="65"/>
        </w:rPr>
        <w:t xml:space="preserve"> 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сского</w:t>
      </w:r>
      <w:r>
        <w:rPr>
          <w:rFonts w:eastAsia="Times New Roman"/>
          <w:color w:val="000000"/>
          <w:spacing w:val="67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ера</w:t>
      </w:r>
      <w:r>
        <w:rPr>
          <w:rFonts w:eastAsia="Times New Roman"/>
          <w:color w:val="000000"/>
          <w:spacing w:val="2"/>
          <w:w w:val="99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рного</w:t>
      </w:r>
      <w:r>
        <w:rPr>
          <w:rFonts w:eastAsia="Times New Roman"/>
          <w:color w:val="000000"/>
          <w:spacing w:val="64"/>
        </w:rPr>
        <w:t xml:space="preserve"> 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ыка,</w:t>
      </w:r>
      <w:r>
        <w:rPr>
          <w:rFonts w:eastAsia="Times New Roman"/>
          <w:color w:val="000000"/>
          <w:spacing w:val="64"/>
        </w:rPr>
        <w:t xml:space="preserve"> 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</w:rPr>
        <w:t xml:space="preserve"> также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  <w:w w:val="99"/>
        </w:rPr>
        <w:t>о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1"/>
        </w:rPr>
        <w:t>м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  <w:w w:val="99"/>
        </w:rPr>
        <w:t>ни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ат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ада</w:t>
      </w:r>
      <w:r>
        <w:rPr>
          <w:rFonts w:eastAsia="Times New Roman"/>
          <w:color w:val="000000"/>
          <w:spacing w:val="-1"/>
        </w:rPr>
        <w:t>че</w:t>
      </w:r>
      <w:r>
        <w:rPr>
          <w:rFonts w:eastAsia="Times New Roman"/>
          <w:color w:val="000000"/>
          <w:spacing w:val="1"/>
          <w:w w:val="99"/>
        </w:rPr>
        <w:t>й</w:t>
      </w:r>
      <w:r>
        <w:rPr>
          <w:rFonts w:eastAsia="Times New Roman"/>
          <w:color w:val="000000"/>
          <w:w w:val="99"/>
        </w:rPr>
        <w:t>,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</w:rPr>
        <w:t>э</w:t>
      </w:r>
      <w:r>
        <w:rPr>
          <w:rFonts w:eastAsia="Times New Roman"/>
          <w:color w:val="000000"/>
          <w:spacing w:val="1"/>
          <w:w w:val="99"/>
        </w:rPr>
        <w:t>т</w:t>
      </w:r>
      <w:r>
        <w:rPr>
          <w:rFonts w:eastAsia="Times New Roman"/>
          <w:color w:val="000000"/>
        </w:rPr>
        <w:t>ого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еоб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2"/>
        </w:rPr>
        <w:t>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>обра</w:t>
      </w:r>
      <w:r>
        <w:rPr>
          <w:rFonts w:eastAsia="Times New Roman"/>
          <w:color w:val="000000"/>
          <w:w w:val="99"/>
        </w:rPr>
        <w:t>щ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w w:val="99"/>
        </w:rPr>
        <w:t>ть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</w:rPr>
        <w:t>более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ер</w:t>
      </w:r>
      <w:r>
        <w:rPr>
          <w:rFonts w:eastAsia="Times New Roman"/>
          <w:color w:val="000000"/>
          <w:w w:val="99"/>
        </w:rPr>
        <w:t>ь</w:t>
      </w:r>
      <w:r>
        <w:rPr>
          <w:rFonts w:eastAsia="Times New Roman"/>
          <w:color w:val="000000"/>
        </w:rPr>
        <w:t>ё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ма</w:t>
      </w:r>
      <w:r>
        <w:rPr>
          <w:rFonts w:eastAsia="Times New Roman"/>
          <w:color w:val="000000"/>
          <w:w w:val="99"/>
        </w:rPr>
        <w:t>ни</w:t>
      </w:r>
      <w:r>
        <w:rPr>
          <w:rFonts w:eastAsia="Times New Roman"/>
          <w:color w:val="000000"/>
        </w:rPr>
        <w:t xml:space="preserve">е 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  <w:spacing w:val="116"/>
        </w:rPr>
        <w:t xml:space="preserve"> </w:t>
      </w:r>
      <w:r>
        <w:rPr>
          <w:rFonts w:eastAsia="Times New Roman"/>
          <w:color w:val="000000"/>
        </w:rPr>
        <w:t>ор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ан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за</w:t>
      </w:r>
      <w:r>
        <w:rPr>
          <w:rFonts w:eastAsia="Times New Roman"/>
          <w:color w:val="000000"/>
          <w:w w:val="99"/>
        </w:rPr>
        <w:t>ц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ю</w:t>
      </w:r>
      <w:r>
        <w:rPr>
          <w:rFonts w:eastAsia="Times New Roman"/>
          <w:color w:val="000000"/>
          <w:spacing w:val="116"/>
        </w:rPr>
        <w:t xml:space="preserve"> </w:t>
      </w:r>
      <w:r>
        <w:rPr>
          <w:rFonts w:eastAsia="Times New Roman"/>
          <w:color w:val="000000"/>
        </w:rPr>
        <w:t>раб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</w:rPr>
        <w:t>ты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разл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ыми</w:t>
      </w:r>
      <w:r>
        <w:rPr>
          <w:rFonts w:eastAsia="Times New Roman"/>
          <w:color w:val="000000"/>
          <w:spacing w:val="115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-2"/>
        </w:rPr>
        <w:t>л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ря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18"/>
        </w:rPr>
        <w:t xml:space="preserve"> 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ского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ыка,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-2"/>
        </w:rPr>
        <w:t>в</w:t>
      </w:r>
      <w:r>
        <w:rPr>
          <w:rFonts w:eastAsia="Times New Roman"/>
          <w:color w:val="000000"/>
        </w:rPr>
        <w:t>ист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че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-2"/>
        </w:rPr>
        <w:t>м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 xml:space="preserve"> с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раво</w:t>
      </w:r>
      <w:r>
        <w:rPr>
          <w:rFonts w:eastAsia="Times New Roman"/>
          <w:color w:val="000000"/>
          <w:spacing w:val="-1"/>
        </w:rPr>
        <w:t>ч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ам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.</w:t>
      </w: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3A3CD" w14:textId="5B68E727" w:rsidR="005D18D8" w:rsidRDefault="005A2C32" w:rsidP="00A23C40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109006EE" w14:textId="7CE49BE3" w:rsidR="00F0235B" w:rsidRDefault="00F0235B" w:rsidP="00F0235B">
      <w:pPr>
        <w:ind w:left="426"/>
        <w:jc w:val="both"/>
        <w:rPr>
          <w:rFonts w:eastAsia="Times New Roman"/>
          <w:bCs/>
          <w:iCs/>
        </w:rPr>
      </w:pPr>
    </w:p>
    <w:p w14:paraId="002EA74A" w14:textId="42D3DB95" w:rsidR="00A23C40" w:rsidRDefault="00F0235B" w:rsidP="00A23C40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     </w:t>
      </w:r>
      <w:r w:rsidR="00A23C40" w:rsidRPr="00A23C40">
        <w:rPr>
          <w:rFonts w:eastAsia="Times New Roman"/>
          <w:bCs/>
          <w:iCs/>
        </w:rPr>
        <w:t>В организации дифференцированного обучения школьников с низким уровнем предметной подготовки основной задачей является использование специальных упражнений и заданий, нацеленных на отработку достаточных практических языковых умений, и повышение уровня орфографической, пунктуационной, грамматической, речевой грамотности учащихся; составление индивидуальных образовательных маршрутов для устранения пробелов в знаниях и отработки умений, кото</w:t>
      </w:r>
      <w:r>
        <w:rPr>
          <w:rFonts w:eastAsia="Times New Roman"/>
          <w:bCs/>
          <w:iCs/>
        </w:rPr>
        <w:t>рые не были ранее сформированы:</w:t>
      </w:r>
    </w:p>
    <w:p w14:paraId="6F24032E" w14:textId="7D1A28D2" w:rsidR="00F0235B" w:rsidRPr="00116A9A" w:rsidRDefault="00F0235B" w:rsidP="00F0235B">
      <w:r>
        <w:t>- п</w:t>
      </w:r>
      <w:r w:rsidRPr="00116A9A">
        <w:t>остоянная работа над ошибками на уроке и включение ее в домашние задания,</w:t>
      </w:r>
    </w:p>
    <w:p w14:paraId="539AE56F" w14:textId="77777777" w:rsidR="00F0235B" w:rsidRPr="00116A9A" w:rsidRDefault="00F0235B" w:rsidP="00F0235B">
      <w:r w:rsidRPr="00116A9A">
        <w:t>предупреждение о наиболее типичных ошибках, неправильных подходах при выполнении задания.</w:t>
      </w:r>
    </w:p>
    <w:p w14:paraId="7860B88D" w14:textId="75B58D1B" w:rsidR="00F0235B" w:rsidRDefault="00F0235B" w:rsidP="00F0235B">
      <w:r>
        <w:t>- и</w:t>
      </w:r>
      <w:r w:rsidRPr="00116A9A">
        <w:t xml:space="preserve">ндивидуализация домашнего задания слабоуспевающим учащимся. </w:t>
      </w:r>
    </w:p>
    <w:p w14:paraId="3194E246" w14:textId="1E18E7F2" w:rsidR="00F0235B" w:rsidRPr="00116A9A" w:rsidRDefault="00F0235B" w:rsidP="00F0235B">
      <w:r>
        <w:t>- п</w:t>
      </w:r>
      <w:r w:rsidRPr="00116A9A">
        <w:t>овторение дома материала, необходимого для изучения новой темы.</w:t>
      </w:r>
    </w:p>
    <w:p w14:paraId="37B9643B" w14:textId="1EDB7A2A" w:rsidR="00F0235B" w:rsidRPr="00116A9A" w:rsidRDefault="00F0235B" w:rsidP="00F0235B">
      <w:r>
        <w:t>- и</w:t>
      </w:r>
      <w:r w:rsidRPr="00116A9A">
        <w:t>спользование слабоуспевающими учащимися при ответе составленным дома планом изложения материала или выполненной самим памяткой для ответа.</w:t>
      </w:r>
    </w:p>
    <w:p w14:paraId="5E470C3D" w14:textId="0EFF4D41" w:rsidR="00F0235B" w:rsidRPr="00116A9A" w:rsidRDefault="00F0235B" w:rsidP="00F0235B">
      <w:r>
        <w:t>- к</w:t>
      </w:r>
      <w:r w:rsidRPr="00116A9A">
        <w:t>оординация объема домашних заданий, доступность его выполнения в установленное время.</w:t>
      </w:r>
    </w:p>
    <w:p w14:paraId="66AD7412" w14:textId="6C90B49C" w:rsidR="00F0235B" w:rsidRDefault="00F0235B" w:rsidP="00F0235B">
      <w:r>
        <w:t>- п</w:t>
      </w:r>
      <w:r w:rsidRPr="00116A9A">
        <w:t>ривлечение школьников к осуществлению самоконтроля при выполнении упражнений.</w:t>
      </w:r>
    </w:p>
    <w:p w14:paraId="55AB31E6" w14:textId="724513A8" w:rsidR="00F0235B" w:rsidRPr="00F0235B" w:rsidRDefault="00F0235B" w:rsidP="00F0235B">
      <w:r>
        <w:t>- п</w:t>
      </w:r>
      <w:r w:rsidRPr="00F0235B">
        <w:t>редоставление времени для подготовки к ответу у доски (краткая запись, использование</w:t>
      </w:r>
    </w:p>
    <w:p w14:paraId="23A6170E" w14:textId="77777777" w:rsidR="00F0235B" w:rsidRPr="00F0235B" w:rsidRDefault="00F0235B" w:rsidP="00F0235B">
      <w:r w:rsidRPr="00F0235B">
        <w:t>наглядных пособий).</w:t>
      </w:r>
    </w:p>
    <w:p w14:paraId="35CF270A" w14:textId="228EB437" w:rsidR="00F0235B" w:rsidRPr="00F0235B" w:rsidRDefault="00F0235B" w:rsidP="00F0235B">
      <w:r>
        <w:t>- о</w:t>
      </w:r>
      <w:r w:rsidRPr="00F0235B">
        <w:t xml:space="preserve">казание должной помощи слабоуспевающим в ходе самостоятельной работы на уроке. </w:t>
      </w:r>
      <w:r>
        <w:t>- - у</w:t>
      </w:r>
      <w:r w:rsidRPr="00F0235B">
        <w:t>казание правила, на которое опирается задание.</w:t>
      </w:r>
    </w:p>
    <w:p w14:paraId="671971E3" w14:textId="589FC1F5" w:rsidR="00F0235B" w:rsidRPr="00F0235B" w:rsidRDefault="00F0235B" w:rsidP="00F0235B">
      <w:r>
        <w:t>- д</w:t>
      </w:r>
      <w:r w:rsidRPr="00F0235B">
        <w:t xml:space="preserve">ополнение к заданию (рисунок, схема, инструкция и т.п.). </w:t>
      </w:r>
      <w:r w:rsidRPr="00F0235B">
        <w:t> Указание алгоритма выполнения задания.</w:t>
      </w:r>
    </w:p>
    <w:p w14:paraId="563307B3" w14:textId="5DB6666C" w:rsidR="00F0235B" w:rsidRPr="00F0235B" w:rsidRDefault="00F0235B" w:rsidP="00F0235B">
      <w:r>
        <w:t>- у</w:t>
      </w:r>
      <w:r w:rsidRPr="00F0235B">
        <w:t xml:space="preserve">казание аналогичного задания, выполненного раньше. </w:t>
      </w:r>
      <w:r w:rsidRPr="00F0235B">
        <w:t> Объяснение хода выполнения подобного задания.</w:t>
      </w:r>
    </w:p>
    <w:p w14:paraId="2D4D4783" w14:textId="77777777" w:rsidR="00F0235B" w:rsidRDefault="00F0235B" w:rsidP="00F0235B">
      <w:r>
        <w:t>- п</w:t>
      </w:r>
      <w:r w:rsidRPr="00F0235B">
        <w:t xml:space="preserve">редложение выполнить вспомогательное задание, наводящее на решение предложенного. </w:t>
      </w:r>
    </w:p>
    <w:p w14:paraId="7EBB4FFD" w14:textId="3F5A673C" w:rsidR="00F0235B" w:rsidRPr="00F0235B" w:rsidRDefault="00F0235B" w:rsidP="00F0235B">
      <w:r>
        <w:t>- н</w:t>
      </w:r>
      <w:r w:rsidRPr="00F0235B">
        <w:t>аведение на поиск решения определенной ассоциацией.</w:t>
      </w:r>
    </w:p>
    <w:p w14:paraId="48C26D78" w14:textId="77777777" w:rsidR="00F0235B" w:rsidRDefault="00F0235B" w:rsidP="00F0235B">
      <w:r>
        <w:t>- у</w:t>
      </w:r>
      <w:r w:rsidRPr="00F0235B">
        <w:t xml:space="preserve">казание причинно-следственных связей, необходимых для выполнения задания. </w:t>
      </w:r>
    </w:p>
    <w:p w14:paraId="72F8A7AD" w14:textId="47D38370" w:rsidR="00F0235B" w:rsidRPr="00F0235B" w:rsidRDefault="00F0235B" w:rsidP="00F0235B">
      <w:r>
        <w:t>- в</w:t>
      </w:r>
      <w:r w:rsidRPr="00F0235B">
        <w:t>ыдача ответа или результата выполнения задания.</w:t>
      </w:r>
    </w:p>
    <w:p w14:paraId="484580F9" w14:textId="22B458FF" w:rsidR="00F0235B" w:rsidRPr="00F0235B" w:rsidRDefault="00F0235B" w:rsidP="00F0235B">
      <w:r>
        <w:t>- р</w:t>
      </w:r>
      <w:r w:rsidRPr="00F0235B">
        <w:t xml:space="preserve">асчленение сложного задания на элементарные составные части. </w:t>
      </w:r>
      <w:r w:rsidRPr="00F0235B">
        <w:t> Постановка наводящих вопросов.</w:t>
      </w:r>
    </w:p>
    <w:p w14:paraId="2D71A44E" w14:textId="19BA6EBE" w:rsidR="00F0235B" w:rsidRPr="00F0235B" w:rsidRDefault="00F0235B" w:rsidP="00F0235B">
      <w:r>
        <w:t>- п</w:t>
      </w:r>
      <w:r w:rsidRPr="00F0235B">
        <w:t>рограммирование дифференцирующих факторов в самих заданиях.</w:t>
      </w:r>
    </w:p>
    <w:p w14:paraId="28A0FB42" w14:textId="77777777" w:rsidR="00F0235B" w:rsidRPr="00A23C40" w:rsidRDefault="00F0235B" w:rsidP="00A23C40">
      <w:pPr>
        <w:jc w:val="both"/>
        <w:rPr>
          <w:rFonts w:eastAsia="Times New Roman"/>
          <w:bCs/>
          <w:iCs/>
        </w:rPr>
      </w:pPr>
    </w:p>
    <w:p w14:paraId="18D481E0" w14:textId="6DAC0A89" w:rsidR="00A23C40" w:rsidRPr="00A23C40" w:rsidRDefault="00F0235B" w:rsidP="00A23C40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      </w:t>
      </w:r>
      <w:r w:rsidR="00A23C40" w:rsidRPr="00A23C40">
        <w:rPr>
          <w:rFonts w:eastAsia="Times New Roman"/>
          <w:bCs/>
          <w:iCs/>
        </w:rPr>
        <w:t>В работе с одаренными детьми учителям необходимо активнее использовать:</w:t>
      </w:r>
    </w:p>
    <w:p w14:paraId="2B872680" w14:textId="0A265057" w:rsidR="00A23C40" w:rsidRPr="00A23C40" w:rsidRDefault="00A23C40" w:rsidP="00A23C40">
      <w:pPr>
        <w:jc w:val="both"/>
        <w:rPr>
          <w:rFonts w:eastAsia="Times New Roman"/>
          <w:bCs/>
          <w:iCs/>
        </w:rPr>
      </w:pPr>
      <w:r w:rsidRPr="00A23C40">
        <w:rPr>
          <w:rFonts w:eastAsia="Times New Roman"/>
          <w:bCs/>
          <w:iCs/>
        </w:rPr>
        <w:t xml:space="preserve">• опубликованные олимпиадные задания, </w:t>
      </w:r>
    </w:p>
    <w:p w14:paraId="7ADCC037" w14:textId="77777777" w:rsidR="00A23C40" w:rsidRPr="00A23C40" w:rsidRDefault="00A23C40" w:rsidP="00A23C40">
      <w:pPr>
        <w:jc w:val="both"/>
        <w:rPr>
          <w:rFonts w:eastAsia="Times New Roman"/>
          <w:bCs/>
          <w:iCs/>
        </w:rPr>
      </w:pPr>
      <w:r w:rsidRPr="00A23C40">
        <w:rPr>
          <w:rFonts w:eastAsia="Times New Roman"/>
          <w:bCs/>
          <w:iCs/>
        </w:rPr>
        <w:t>• упражнения повышенной сложности,</w:t>
      </w:r>
    </w:p>
    <w:p w14:paraId="01C6E77C" w14:textId="3BC4DB85" w:rsidR="00A23C40" w:rsidRPr="00A23C40" w:rsidRDefault="00A23C40" w:rsidP="00A23C40">
      <w:pPr>
        <w:jc w:val="both"/>
        <w:rPr>
          <w:rFonts w:eastAsia="Times New Roman"/>
          <w:bCs/>
          <w:iCs/>
        </w:rPr>
      </w:pPr>
      <w:r w:rsidRPr="00A23C40">
        <w:rPr>
          <w:rFonts w:eastAsia="Times New Roman"/>
          <w:bCs/>
          <w:iCs/>
        </w:rPr>
        <w:t xml:space="preserve">• дополнительную учебную литературу по русскому языку. </w:t>
      </w:r>
    </w:p>
    <w:p w14:paraId="6278A566" w14:textId="46AB29EF" w:rsidR="00A23C40" w:rsidRDefault="00A23C40" w:rsidP="00A23C40">
      <w:pPr>
        <w:jc w:val="both"/>
        <w:rPr>
          <w:rFonts w:eastAsia="Times New Roman"/>
          <w:bCs/>
          <w:iCs/>
        </w:rPr>
      </w:pPr>
      <w:r w:rsidRPr="00A23C40">
        <w:rPr>
          <w:rFonts w:eastAsia="Times New Roman"/>
          <w:bCs/>
          <w:iCs/>
        </w:rPr>
        <w:t xml:space="preserve">     Предоставлять </w:t>
      </w:r>
      <w:proofErr w:type="gramStart"/>
      <w:r w:rsidRPr="00A23C40">
        <w:rPr>
          <w:rFonts w:eastAsia="Times New Roman"/>
          <w:bCs/>
          <w:iCs/>
        </w:rPr>
        <w:t>одарённым</w:t>
      </w:r>
      <w:proofErr w:type="gramEnd"/>
      <w:r w:rsidRPr="00A23C40">
        <w:rPr>
          <w:rFonts w:eastAsia="Times New Roman"/>
          <w:bCs/>
          <w:iCs/>
        </w:rPr>
        <w:t xml:space="preserve"> обучающимся возможности для расширения лингвистического кругозора, а также повышения общей культуры языковой личности в процессе внеурочной и проектно-исследовательской деятельности</w:t>
      </w:r>
    </w:p>
    <w:p w14:paraId="2CAECECE" w14:textId="77777777" w:rsidR="008228D6" w:rsidRDefault="008228D6" w:rsidP="00164EBB">
      <w:pPr>
        <w:spacing w:line="360" w:lineRule="auto"/>
        <w:rPr>
          <w:rFonts w:eastAsia="Times New Roman"/>
          <w:bCs/>
          <w:iCs/>
        </w:rPr>
      </w:pPr>
    </w:p>
    <w:p w14:paraId="6FC5C2B3" w14:textId="77777777" w:rsidR="006C660B" w:rsidRDefault="006C660B" w:rsidP="00164EBB">
      <w:pPr>
        <w:spacing w:line="360" w:lineRule="auto"/>
        <w:rPr>
          <w:rFonts w:eastAsia="Times New Roman"/>
          <w:bCs/>
          <w:iCs/>
        </w:rPr>
      </w:pPr>
    </w:p>
    <w:p w14:paraId="4B2C43A6" w14:textId="77777777" w:rsidR="00507669" w:rsidRDefault="00507669" w:rsidP="00164EBB">
      <w:pPr>
        <w:spacing w:line="360" w:lineRule="auto"/>
      </w:pPr>
    </w:p>
    <w:p w14:paraId="6656628F" w14:textId="22FB35CF" w:rsidR="00164EBB" w:rsidRDefault="00164EBB" w:rsidP="00164EBB">
      <w:pPr>
        <w:spacing w:line="360" w:lineRule="auto"/>
      </w:pPr>
      <w:r>
        <w:lastRenderedPageBreak/>
        <w:t>СОСТАВИТЕЛИ ОТЧЕТА по учебному предмету:</w:t>
      </w:r>
    </w:p>
    <w:p w14:paraId="1B0FF62C" w14:textId="0D12DAC0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4E63B0E1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14:paraId="3548BEFB" w14:textId="77777777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8BC" w14:textId="77777777"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B2" w14:textId="77777777" w:rsidR="00164EBB" w:rsidRDefault="00164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164EBB" w14:paraId="7892C40F" w14:textId="77777777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B91" w14:textId="06899F81" w:rsidR="00164EBB" w:rsidRDefault="00F0235B">
            <w:pPr>
              <w:rPr>
                <w:i/>
                <w:iCs/>
              </w:rPr>
            </w:pPr>
            <w:r>
              <w:rPr>
                <w:i/>
                <w:iCs/>
              </w:rPr>
              <w:t>Стрелкова Елена Юрьевна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EFC" w14:textId="50EE5906" w:rsidR="00164EBB" w:rsidRDefault="00F0235B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русского языка и литературы МБОУ «Школа № 32» г.о. Самара</w:t>
            </w:r>
          </w:p>
        </w:tc>
      </w:tr>
    </w:tbl>
    <w:p w14:paraId="31785D79" w14:textId="77777777" w:rsidR="00164EBB" w:rsidRDefault="00164EBB" w:rsidP="00164EBB">
      <w:pPr>
        <w:jc w:val="both"/>
        <w:rPr>
          <w:i/>
          <w:iCs/>
        </w:rPr>
      </w:pPr>
    </w:p>
    <w:p w14:paraId="71A6C5B1" w14:textId="72853E77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14:paraId="25FB163B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50"/>
      </w:tblGrid>
      <w:tr w:rsidR="00164EBB" w14:paraId="4E3FF974" w14:textId="77777777" w:rsidTr="0082776F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3E3" w14:textId="77777777"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F5C2" w14:textId="77777777" w:rsidR="00164EBB" w:rsidRDefault="00164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F0235B" w14:paraId="508E8682" w14:textId="77777777" w:rsidTr="0082776F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72E" w14:textId="3BECF01D" w:rsidR="00F0235B" w:rsidRDefault="00F0235B">
            <w:pPr>
              <w:rPr>
                <w:i/>
                <w:iCs/>
              </w:rPr>
            </w:pPr>
            <w:r w:rsidRPr="00F0235B">
              <w:rPr>
                <w:i/>
                <w:iCs/>
              </w:rPr>
              <w:t>Шишкина Наталья Геннадьевна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115" w14:textId="10CB4B49" w:rsidR="00F0235B" w:rsidRDefault="00F0235B" w:rsidP="00F0235B">
            <w:pPr>
              <w:rPr>
                <w:rFonts w:eastAsia="Times New Roman"/>
                <w:i/>
                <w:iCs/>
                <w:color w:val="000000"/>
              </w:rPr>
            </w:pPr>
            <w:r w:rsidRPr="00F0235B">
              <w:rPr>
                <w:rFonts w:eastAsia="Times New Roman"/>
                <w:i/>
                <w:iCs/>
                <w:color w:val="000000"/>
              </w:rPr>
              <w:t>Учитель русского языка и литературы МБОУ «Школа № 32» г.о. Самара</w:t>
            </w:r>
            <w:r>
              <w:rPr>
                <w:rFonts w:eastAsia="Times New Roman"/>
                <w:i/>
                <w:iCs/>
                <w:color w:val="000000"/>
              </w:rPr>
              <w:t>; п</w:t>
            </w:r>
            <w:r w:rsidRPr="00F0235B">
              <w:rPr>
                <w:rFonts w:eastAsia="Times New Roman"/>
                <w:i/>
                <w:iCs/>
                <w:color w:val="000000"/>
              </w:rPr>
              <w:t>редседатель МО</w:t>
            </w:r>
            <w:r w:rsidR="006C660B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</w:tr>
      <w:tr w:rsidR="006C660B" w14:paraId="5BA1D46E" w14:textId="77777777" w:rsidTr="0082776F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1A60" w14:textId="15A47125" w:rsidR="006C660B" w:rsidRPr="00F0235B" w:rsidRDefault="006C660B">
            <w:pPr>
              <w:rPr>
                <w:i/>
                <w:iCs/>
              </w:rPr>
            </w:pPr>
            <w:r>
              <w:rPr>
                <w:i/>
                <w:iCs/>
              </w:rPr>
              <w:t>Катанина Елена Александровна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897A" w14:textId="46A15B69" w:rsidR="006C660B" w:rsidRPr="00F0235B" w:rsidRDefault="006C660B" w:rsidP="00F0235B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Заместит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eastAsia="Times New Roman"/>
                <w:i/>
                <w:iCs/>
                <w:color w:val="000000"/>
                <w:w w:val="99"/>
              </w:rPr>
              <w:t>ль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i/>
                <w:iCs/>
                <w:color w:val="000000"/>
              </w:rPr>
              <w:t>дире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eastAsia="Times New Roman"/>
                <w:i/>
                <w:iCs/>
                <w:color w:val="000000"/>
              </w:rPr>
              <w:t>тора по УВР</w:t>
            </w:r>
          </w:p>
        </w:tc>
      </w:tr>
    </w:tbl>
    <w:p w14:paraId="20D611AC" w14:textId="77777777" w:rsidR="00164EBB" w:rsidRDefault="00164EBB" w:rsidP="00164EBB">
      <w:pPr>
        <w:rPr>
          <w:i/>
          <w:iCs/>
        </w:rPr>
      </w:pPr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E05C" w14:textId="77777777" w:rsidR="00761C70" w:rsidRDefault="00761C70" w:rsidP="005060D9">
      <w:r>
        <w:separator/>
      </w:r>
    </w:p>
  </w:endnote>
  <w:endnote w:type="continuationSeparator" w:id="0">
    <w:p w14:paraId="116260CC" w14:textId="77777777" w:rsidR="00761C70" w:rsidRDefault="00761C7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F0235B" w:rsidRDefault="00F0235B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B207B1" w14:textId="77777777" w:rsidR="00F0235B" w:rsidRDefault="00F023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C20C" w14:textId="77777777" w:rsidR="00761C70" w:rsidRDefault="00761C70" w:rsidP="005060D9">
      <w:r>
        <w:separator/>
      </w:r>
    </w:p>
  </w:footnote>
  <w:footnote w:type="continuationSeparator" w:id="0">
    <w:p w14:paraId="3294CEB3" w14:textId="77777777" w:rsidR="00761C70" w:rsidRDefault="00761C70" w:rsidP="005060D9">
      <w:r>
        <w:continuationSeparator/>
      </w:r>
    </w:p>
  </w:footnote>
  <w:footnote w:id="1">
    <w:p w14:paraId="268FB953" w14:textId="77777777" w:rsidR="00F0235B" w:rsidRDefault="00F0235B" w:rsidP="00933F41">
      <w:pPr>
        <w:widowControl w:val="0"/>
        <w:spacing w:line="242" w:lineRule="auto"/>
        <w:ind w:left="1" w:right="-15"/>
        <w:jc w:val="both"/>
        <w:rPr>
          <w:rFonts w:eastAsia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w w:val="99"/>
          <w:position w:val="10"/>
          <w:sz w:val="13"/>
          <w:szCs w:val="13"/>
        </w:rPr>
        <w:t>1</w:t>
      </w:r>
      <w:r>
        <w:rPr>
          <w:rFonts w:eastAsia="Times New Roman"/>
          <w:color w:val="000000"/>
          <w:w w:val="99"/>
          <w:sz w:val="20"/>
          <w:szCs w:val="20"/>
        </w:rPr>
        <w:t>Здесь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и</w:t>
      </w:r>
      <w:r>
        <w:rPr>
          <w:rFonts w:eastAsia="Times New Roman"/>
          <w:color w:val="000000"/>
          <w:spacing w:val="3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д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eastAsia="Times New Roman"/>
          <w:color w:val="000000"/>
          <w:w w:val="99"/>
          <w:sz w:val="20"/>
          <w:szCs w:val="20"/>
        </w:rPr>
        <w:t>лее: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вви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29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тог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eastAsia="Times New Roman"/>
          <w:color w:val="000000"/>
          <w:w w:val="99"/>
          <w:sz w:val="20"/>
          <w:szCs w:val="20"/>
        </w:rPr>
        <w:t>,</w:t>
      </w:r>
      <w:r>
        <w:rPr>
          <w:rFonts w:eastAsia="Times New Roman"/>
          <w:color w:val="000000"/>
          <w:spacing w:val="33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что</w:t>
      </w:r>
      <w:r>
        <w:rPr>
          <w:rFonts w:eastAsia="Times New Roman"/>
          <w:color w:val="000000"/>
          <w:spacing w:val="32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в2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0</w:t>
      </w:r>
      <w:r>
        <w:rPr>
          <w:rFonts w:eastAsia="Times New Roman"/>
          <w:color w:val="000000"/>
          <w:w w:val="99"/>
          <w:sz w:val="20"/>
          <w:szCs w:val="20"/>
        </w:rPr>
        <w:t>2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1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eastAsia="Times New Roman"/>
          <w:color w:val="000000"/>
          <w:w w:val="99"/>
          <w:sz w:val="20"/>
          <w:szCs w:val="20"/>
        </w:rPr>
        <w:t>г.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ОГЭ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32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предметам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выбо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2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обучаю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eastAsia="Times New Roman"/>
          <w:color w:val="000000"/>
          <w:w w:val="99"/>
          <w:sz w:val="20"/>
          <w:szCs w:val="20"/>
        </w:rPr>
        <w:t>ихс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я</w:t>
      </w:r>
      <w:r>
        <w:rPr>
          <w:rFonts w:eastAsia="Times New Roman"/>
          <w:color w:val="000000"/>
          <w:w w:val="99"/>
          <w:sz w:val="20"/>
          <w:szCs w:val="20"/>
        </w:rPr>
        <w:t>не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проводился,</w:t>
      </w:r>
      <w:r>
        <w:rPr>
          <w:rFonts w:eastAsia="Times New Roman"/>
          <w:color w:val="000000"/>
          <w:spacing w:val="34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данный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сто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eastAsia="Times New Roman"/>
          <w:color w:val="000000"/>
          <w:w w:val="99"/>
          <w:sz w:val="20"/>
          <w:szCs w:val="20"/>
        </w:rPr>
        <w:t>б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eastAsia="Times New Roman"/>
          <w:color w:val="000000"/>
          <w:w w:val="99"/>
          <w:sz w:val="20"/>
          <w:szCs w:val="20"/>
        </w:rPr>
        <w:t>ц</w:t>
      </w:r>
      <w:r>
        <w:rPr>
          <w:rFonts w:eastAsia="Times New Roman"/>
          <w:color w:val="000000"/>
          <w:spacing w:val="46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запо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eastAsia="Times New Roman"/>
          <w:color w:val="000000"/>
          <w:w w:val="99"/>
          <w:sz w:val="20"/>
          <w:szCs w:val="20"/>
        </w:rPr>
        <w:t>няе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ся</w:t>
      </w:r>
      <w:r>
        <w:rPr>
          <w:rFonts w:eastAsia="Times New Roman"/>
          <w:color w:val="000000"/>
          <w:spacing w:val="48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то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eastAsia="Times New Roman"/>
          <w:color w:val="000000"/>
          <w:w w:val="99"/>
          <w:sz w:val="20"/>
          <w:szCs w:val="20"/>
        </w:rPr>
        <w:t>ько</w:t>
      </w:r>
      <w:r>
        <w:rPr>
          <w:rFonts w:eastAsia="Times New Roman"/>
          <w:color w:val="000000"/>
          <w:spacing w:val="49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</w:t>
      </w:r>
      <w:r>
        <w:rPr>
          <w:rFonts w:eastAsia="Times New Roman"/>
          <w:color w:val="000000"/>
          <w:spacing w:val="4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отчетах</w:t>
      </w:r>
      <w:r>
        <w:rPr>
          <w:rFonts w:eastAsia="Times New Roman"/>
          <w:color w:val="000000"/>
          <w:spacing w:val="46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49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р</w:t>
      </w:r>
      <w:r>
        <w:rPr>
          <w:rFonts w:eastAsia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eastAsia="Times New Roman"/>
          <w:color w:val="000000"/>
          <w:w w:val="99"/>
          <w:sz w:val="20"/>
          <w:szCs w:val="20"/>
        </w:rPr>
        <w:t>сско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44"/>
          <w:sz w:val="20"/>
          <w:szCs w:val="20"/>
        </w:rPr>
        <w:t xml:space="preserve"> 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eastAsia="Times New Roman"/>
          <w:color w:val="000000"/>
          <w:w w:val="99"/>
          <w:sz w:val="20"/>
          <w:szCs w:val="20"/>
        </w:rPr>
        <w:t>зы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44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и</w:t>
      </w:r>
      <w:r>
        <w:rPr>
          <w:rFonts w:eastAsia="Times New Roman"/>
          <w:color w:val="000000"/>
          <w:spacing w:val="46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матема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ике.</w:t>
      </w:r>
      <w:r>
        <w:rPr>
          <w:rFonts w:eastAsia="Times New Roman"/>
          <w:color w:val="000000"/>
          <w:spacing w:val="48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</w:t>
      </w:r>
      <w:r>
        <w:rPr>
          <w:rFonts w:eastAsia="Times New Roman"/>
          <w:color w:val="000000"/>
          <w:spacing w:val="49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eastAsia="Times New Roman"/>
          <w:color w:val="000000"/>
          <w:w w:val="99"/>
          <w:sz w:val="20"/>
          <w:szCs w:val="20"/>
        </w:rPr>
        <w:t>ч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eastAsia="Times New Roman"/>
          <w:color w:val="000000"/>
          <w:w w:val="99"/>
          <w:sz w:val="20"/>
          <w:szCs w:val="20"/>
        </w:rPr>
        <w:t>бн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eastAsia="Times New Roman"/>
          <w:color w:val="000000"/>
          <w:w w:val="99"/>
          <w:sz w:val="20"/>
          <w:szCs w:val="20"/>
        </w:rPr>
        <w:t>х</w:t>
      </w:r>
      <w:r>
        <w:rPr>
          <w:rFonts w:eastAsia="Times New Roman"/>
          <w:color w:val="000000"/>
          <w:spacing w:val="4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предметах</w:t>
      </w:r>
      <w:r>
        <w:rPr>
          <w:rFonts w:eastAsia="Times New Roman"/>
          <w:color w:val="000000"/>
          <w:spacing w:val="4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48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выбо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рассматриваются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ре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eastAsia="Times New Roman"/>
          <w:color w:val="000000"/>
          <w:w w:val="99"/>
          <w:sz w:val="20"/>
          <w:szCs w:val="20"/>
        </w:rPr>
        <w:t>та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ы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ОГЭ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eastAsia="Times New Roman"/>
          <w:color w:val="000000"/>
          <w:w w:val="99"/>
          <w:sz w:val="20"/>
          <w:szCs w:val="20"/>
        </w:rPr>
        <w:t>1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8</w:t>
      </w:r>
      <w:r>
        <w:rPr>
          <w:rFonts w:eastAsia="Times New Roman"/>
          <w:color w:val="000000"/>
          <w:w w:val="99"/>
          <w:sz w:val="20"/>
          <w:szCs w:val="20"/>
        </w:rPr>
        <w:t>,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2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eastAsia="Times New Roman"/>
          <w:color w:val="000000"/>
          <w:w w:val="99"/>
          <w:sz w:val="20"/>
          <w:szCs w:val="20"/>
        </w:rPr>
        <w:t>19,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2022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гг.</w:t>
      </w:r>
    </w:p>
    <w:p w14:paraId="72C56A02" w14:textId="77777777" w:rsidR="00F0235B" w:rsidRDefault="00F0235B" w:rsidP="00933F41">
      <w:pPr>
        <w:widowControl w:val="0"/>
        <w:spacing w:line="228" w:lineRule="auto"/>
        <w:ind w:left="1" w:right="-20"/>
        <w:rPr>
          <w:rFonts w:eastAsia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w w:val="99"/>
          <w:position w:val="10"/>
          <w:sz w:val="13"/>
          <w:szCs w:val="13"/>
        </w:rPr>
        <w:t>2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%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-</w:t>
      </w:r>
      <w:r>
        <w:rPr>
          <w:rFonts w:eastAsia="Times New Roman"/>
          <w:color w:val="000000"/>
          <w:spacing w:val="-2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Процент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от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общего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чи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eastAsia="Times New Roman"/>
          <w:color w:val="000000"/>
          <w:w w:val="99"/>
          <w:sz w:val="20"/>
          <w:szCs w:val="20"/>
        </w:rPr>
        <w:t>а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eastAsia="Times New Roman"/>
          <w:color w:val="000000"/>
          <w:w w:val="99"/>
          <w:sz w:val="20"/>
          <w:szCs w:val="20"/>
        </w:rPr>
        <w:t>ча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eastAsia="Times New Roman"/>
          <w:color w:val="000000"/>
          <w:w w:val="99"/>
          <w:sz w:val="20"/>
          <w:szCs w:val="20"/>
        </w:rPr>
        <w:t>тник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eastAsia="Times New Roman"/>
          <w:color w:val="000000"/>
          <w:w w:val="99"/>
          <w:sz w:val="20"/>
          <w:szCs w:val="20"/>
        </w:rPr>
        <w:t>в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eastAsia="Times New Roman"/>
          <w:color w:val="000000"/>
          <w:w w:val="99"/>
          <w:sz w:val="20"/>
          <w:szCs w:val="20"/>
        </w:rPr>
        <w:t>о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предме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у</w:t>
      </w:r>
    </w:p>
    <w:p w14:paraId="44FCE5E3" w14:textId="17EED9F7" w:rsidR="00F0235B" w:rsidRPr="00945BAA" w:rsidRDefault="00F0235B" w:rsidP="00945BAA">
      <w:pPr>
        <w:pStyle w:val="a4"/>
        <w:jc w:val="both"/>
        <w:rPr>
          <w:rFonts w:ascii="Times New Roman" w:hAnsi="Times New Roman"/>
        </w:rPr>
      </w:pPr>
    </w:p>
  </w:footnote>
  <w:footnote w:id="2">
    <w:p w14:paraId="5532C41A" w14:textId="7FA36DAD" w:rsidR="00F0235B" w:rsidRPr="00D6675C" w:rsidRDefault="00F0235B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F0235B" w:rsidRDefault="00F0235B">
    <w:pPr>
      <w:pStyle w:val="ae"/>
      <w:jc w:val="center"/>
    </w:pPr>
  </w:p>
  <w:p w14:paraId="2EAC3F6C" w14:textId="77777777" w:rsidR="00F0235B" w:rsidRDefault="00F0235B">
    <w:pPr>
      <w:pStyle w:val="ae"/>
    </w:pPr>
  </w:p>
  <w:p w14:paraId="2491085A" w14:textId="77777777" w:rsidR="00F0235B" w:rsidRDefault="00F023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0E32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532A3"/>
    <w:rsid w:val="00160B20"/>
    <w:rsid w:val="00160DCE"/>
    <w:rsid w:val="001628E4"/>
    <w:rsid w:val="00162C73"/>
    <w:rsid w:val="00164EBB"/>
    <w:rsid w:val="00170877"/>
    <w:rsid w:val="00172D03"/>
    <w:rsid w:val="00174654"/>
    <w:rsid w:val="00181394"/>
    <w:rsid w:val="001955EA"/>
    <w:rsid w:val="00197ADA"/>
    <w:rsid w:val="001A50EB"/>
    <w:rsid w:val="001B0018"/>
    <w:rsid w:val="001B639B"/>
    <w:rsid w:val="001B7D97"/>
    <w:rsid w:val="001D279D"/>
    <w:rsid w:val="001D7B78"/>
    <w:rsid w:val="001E7F9B"/>
    <w:rsid w:val="00206D26"/>
    <w:rsid w:val="002123B7"/>
    <w:rsid w:val="002133CF"/>
    <w:rsid w:val="002145BF"/>
    <w:rsid w:val="002178E5"/>
    <w:rsid w:val="0022332A"/>
    <w:rsid w:val="002405DB"/>
    <w:rsid w:val="00247CE2"/>
    <w:rsid w:val="00267C71"/>
    <w:rsid w:val="002739D7"/>
    <w:rsid w:val="00285711"/>
    <w:rsid w:val="00290841"/>
    <w:rsid w:val="00290F80"/>
    <w:rsid w:val="00293CED"/>
    <w:rsid w:val="002A2F7F"/>
    <w:rsid w:val="002A71BB"/>
    <w:rsid w:val="002D3263"/>
    <w:rsid w:val="002D6A4A"/>
    <w:rsid w:val="002E09FC"/>
    <w:rsid w:val="002E1AF2"/>
    <w:rsid w:val="002E361A"/>
    <w:rsid w:val="002E71EC"/>
    <w:rsid w:val="002F3B40"/>
    <w:rsid w:val="002F4079"/>
    <w:rsid w:val="002F4303"/>
    <w:rsid w:val="00314599"/>
    <w:rsid w:val="003172FD"/>
    <w:rsid w:val="00323154"/>
    <w:rsid w:val="003602B9"/>
    <w:rsid w:val="00367F18"/>
    <w:rsid w:val="00371A77"/>
    <w:rsid w:val="00386C1D"/>
    <w:rsid w:val="00394A2D"/>
    <w:rsid w:val="003A1491"/>
    <w:rsid w:val="003A4EAE"/>
    <w:rsid w:val="003A66F0"/>
    <w:rsid w:val="003B63D9"/>
    <w:rsid w:val="003B6E55"/>
    <w:rsid w:val="003F21D0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96CC8"/>
    <w:rsid w:val="004C535D"/>
    <w:rsid w:val="004C7F8E"/>
    <w:rsid w:val="004D5ABD"/>
    <w:rsid w:val="004F5684"/>
    <w:rsid w:val="004F5957"/>
    <w:rsid w:val="0050227B"/>
    <w:rsid w:val="005060D9"/>
    <w:rsid w:val="0050766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A0B"/>
    <w:rsid w:val="00576F38"/>
    <w:rsid w:val="0058376C"/>
    <w:rsid w:val="00583C57"/>
    <w:rsid w:val="00583CFB"/>
    <w:rsid w:val="0058551C"/>
    <w:rsid w:val="005A2C32"/>
    <w:rsid w:val="005B2033"/>
    <w:rsid w:val="005B33E0"/>
    <w:rsid w:val="005B52FC"/>
    <w:rsid w:val="005D18D8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8691E"/>
    <w:rsid w:val="006B39D5"/>
    <w:rsid w:val="006C2B74"/>
    <w:rsid w:val="006C660B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A4A"/>
    <w:rsid w:val="0076000E"/>
    <w:rsid w:val="00761C70"/>
    <w:rsid w:val="00762077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28D6"/>
    <w:rsid w:val="00827699"/>
    <w:rsid w:val="0082776F"/>
    <w:rsid w:val="00837558"/>
    <w:rsid w:val="0084308D"/>
    <w:rsid w:val="008462D8"/>
    <w:rsid w:val="00846D04"/>
    <w:rsid w:val="00847CBC"/>
    <w:rsid w:val="008555D2"/>
    <w:rsid w:val="00857290"/>
    <w:rsid w:val="008764EC"/>
    <w:rsid w:val="0087757D"/>
    <w:rsid w:val="00877711"/>
    <w:rsid w:val="0088702A"/>
    <w:rsid w:val="00895EDE"/>
    <w:rsid w:val="008A35A5"/>
    <w:rsid w:val="008A7215"/>
    <w:rsid w:val="008E0427"/>
    <w:rsid w:val="008F02F1"/>
    <w:rsid w:val="008F5B17"/>
    <w:rsid w:val="00902F37"/>
    <w:rsid w:val="00903006"/>
    <w:rsid w:val="00903AC5"/>
    <w:rsid w:val="00906444"/>
    <w:rsid w:val="0092762C"/>
    <w:rsid w:val="00931BA3"/>
    <w:rsid w:val="00932ACD"/>
    <w:rsid w:val="00933F41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3C40"/>
    <w:rsid w:val="00A26A61"/>
    <w:rsid w:val="00A34126"/>
    <w:rsid w:val="00A343CC"/>
    <w:rsid w:val="00A541B4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A4785"/>
    <w:rsid w:val="00AB0BE0"/>
    <w:rsid w:val="00AC43B4"/>
    <w:rsid w:val="00AC6316"/>
    <w:rsid w:val="00AE0FDF"/>
    <w:rsid w:val="00AE512A"/>
    <w:rsid w:val="00AF50BA"/>
    <w:rsid w:val="00AF748C"/>
    <w:rsid w:val="00B000AB"/>
    <w:rsid w:val="00B155D3"/>
    <w:rsid w:val="00B66E50"/>
    <w:rsid w:val="00B770F1"/>
    <w:rsid w:val="00B77160"/>
    <w:rsid w:val="00BB6AD8"/>
    <w:rsid w:val="00BC0B69"/>
    <w:rsid w:val="00BC1F52"/>
    <w:rsid w:val="00BC3B99"/>
    <w:rsid w:val="00BC4DE4"/>
    <w:rsid w:val="00BD0F3D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093A"/>
    <w:rsid w:val="00CE7779"/>
    <w:rsid w:val="00CF3E30"/>
    <w:rsid w:val="00CF6BEE"/>
    <w:rsid w:val="00D06AB0"/>
    <w:rsid w:val="00D10CA7"/>
    <w:rsid w:val="00D116BF"/>
    <w:rsid w:val="00D46DC0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934FF"/>
    <w:rsid w:val="00D93A82"/>
    <w:rsid w:val="00DA34E0"/>
    <w:rsid w:val="00DA52DF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16DF3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3087"/>
    <w:rsid w:val="00EA081B"/>
    <w:rsid w:val="00EB2F05"/>
    <w:rsid w:val="00EB33A7"/>
    <w:rsid w:val="00EB3958"/>
    <w:rsid w:val="00EB58E5"/>
    <w:rsid w:val="00EB7C8C"/>
    <w:rsid w:val="00EE2024"/>
    <w:rsid w:val="00EE525A"/>
    <w:rsid w:val="00EE735F"/>
    <w:rsid w:val="00EF2CEA"/>
    <w:rsid w:val="00F0048C"/>
    <w:rsid w:val="00F01256"/>
    <w:rsid w:val="00F0235B"/>
    <w:rsid w:val="00F23056"/>
    <w:rsid w:val="00F256C5"/>
    <w:rsid w:val="00F32282"/>
    <w:rsid w:val="00F34CA6"/>
    <w:rsid w:val="00F40835"/>
    <w:rsid w:val="00F613FE"/>
    <w:rsid w:val="00F72888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8</c:v>
                </c:pt>
                <c:pt idx="8">
                  <c:v>8</c:v>
                </c:pt>
                <c:pt idx="9">
                  <c:v>5</c:v>
                </c:pt>
                <c:pt idx="10">
                  <c:v>9</c:v>
                </c:pt>
                <c:pt idx="11">
                  <c:v>8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765376"/>
        <c:axId val="237766912"/>
      </c:barChart>
      <c:catAx>
        <c:axId val="23776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7766912"/>
        <c:crosses val="autoZero"/>
        <c:auto val="1"/>
        <c:lblAlgn val="ctr"/>
        <c:lblOffset val="100"/>
        <c:noMultiLvlLbl val="0"/>
      </c:catAx>
      <c:valAx>
        <c:axId val="23776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765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0.08472</cdr:x>
      <cdr:y>0.77857</cdr:y>
    </cdr:from>
    <cdr:to>
      <cdr:x>0.10694</cdr:x>
      <cdr:y>0.83095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64820" y="2491740"/>
          <a:ext cx="121920" cy="167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0.08889</cdr:x>
      <cdr:y>0.74762</cdr:y>
    </cdr:from>
    <cdr:to>
      <cdr:x>0.10833</cdr:x>
      <cdr:y>0.83095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87680" y="2392680"/>
          <a:ext cx="10668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0.08333</cdr:x>
      <cdr:y>0.76905</cdr:y>
    </cdr:from>
    <cdr:to>
      <cdr:x>0.09722</cdr:x>
      <cdr:y>0.80714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57200" y="2461260"/>
          <a:ext cx="76200" cy="121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3F39-985D-4137-BCAA-31B042F1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16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Катанина</cp:lastModifiedBy>
  <cp:revision>25</cp:revision>
  <cp:lastPrinted>2016-06-29T13:46:00Z</cp:lastPrinted>
  <dcterms:created xsi:type="dcterms:W3CDTF">2022-06-07T14:19:00Z</dcterms:created>
  <dcterms:modified xsi:type="dcterms:W3CDTF">2023-08-31T17:45:00Z</dcterms:modified>
</cp:coreProperties>
</file>